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406"/>
        <w:tblW w:w="9633" w:type="dxa"/>
        <w:tblLayout w:type="fixed"/>
        <w:tblLook w:val="0000" w:firstRow="0" w:lastRow="0" w:firstColumn="0" w:lastColumn="0" w:noHBand="0" w:noVBand="0"/>
      </w:tblPr>
      <w:tblGrid>
        <w:gridCol w:w="3875"/>
        <w:gridCol w:w="1001"/>
        <w:gridCol w:w="1165"/>
        <w:gridCol w:w="3592"/>
      </w:tblGrid>
      <w:tr w:rsidR="00BE0AF4" w:rsidRPr="003D7ABE" w:rsidTr="00BE0AF4">
        <w:trPr>
          <w:trHeight w:val="1291"/>
        </w:trPr>
        <w:tc>
          <w:tcPr>
            <w:tcW w:w="3875" w:type="dxa"/>
          </w:tcPr>
          <w:p w:rsidR="00BE0AF4" w:rsidRDefault="00BE0AF4" w:rsidP="00BE0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</w:p>
          <w:p w:rsidR="00BE0AF4" w:rsidRPr="003D7ABE" w:rsidRDefault="00BE0AF4" w:rsidP="00BE0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Сöвет</w:t>
            </w:r>
            <w:proofErr w:type="spellEnd"/>
          </w:p>
        </w:tc>
        <w:tc>
          <w:tcPr>
            <w:tcW w:w="2166" w:type="dxa"/>
            <w:gridSpan w:val="2"/>
          </w:tcPr>
          <w:p w:rsidR="00BE0AF4" w:rsidRPr="003D7ABE" w:rsidRDefault="00BE0AF4" w:rsidP="00BE0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D4CA96C" wp14:editId="710C714B">
                  <wp:extent cx="666750" cy="685800"/>
                  <wp:effectExtent l="0" t="0" r="0" b="0"/>
                  <wp:docPr id="6" name="Рисунок 6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E0AF4" w:rsidRPr="003D7ABE" w:rsidRDefault="00BE0AF4" w:rsidP="00BE0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92" w:type="dxa"/>
          </w:tcPr>
          <w:p w:rsidR="00BE0AF4" w:rsidRPr="003D7ABE" w:rsidRDefault="00BE0AF4" w:rsidP="00BE0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 w:rsidR="00BE0AF4" w:rsidRPr="003D7ABE" w:rsidRDefault="00BE0AF4" w:rsidP="00BE0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BE0AF4" w:rsidRPr="003D7ABE" w:rsidRDefault="00BE0AF4" w:rsidP="00BE0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«Корткеросский»</w:t>
            </w:r>
          </w:p>
        </w:tc>
      </w:tr>
      <w:tr w:rsidR="00BE0AF4" w:rsidRPr="003D7ABE" w:rsidTr="00BE0AF4">
        <w:trPr>
          <w:cantSplit/>
          <w:trHeight w:val="698"/>
        </w:trPr>
        <w:tc>
          <w:tcPr>
            <w:tcW w:w="9633" w:type="dxa"/>
            <w:gridSpan w:val="4"/>
          </w:tcPr>
          <w:p w:rsidR="00BE0AF4" w:rsidRPr="003D7ABE" w:rsidRDefault="00BE0AF4" w:rsidP="00BE0AF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E0AF4" w:rsidRPr="003D7ABE" w:rsidRDefault="00BE0AF4" w:rsidP="00BE0AF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КЫВКÖРТÖД                  </w:t>
            </w:r>
          </w:p>
          <w:p w:rsidR="00BE0AF4" w:rsidRPr="003D7ABE" w:rsidRDefault="00BE0AF4" w:rsidP="00BE0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0AF4" w:rsidRPr="003D7ABE" w:rsidTr="00BE0AF4">
        <w:trPr>
          <w:cantSplit/>
          <w:trHeight w:val="698"/>
        </w:trPr>
        <w:tc>
          <w:tcPr>
            <w:tcW w:w="9633" w:type="dxa"/>
            <w:gridSpan w:val="4"/>
          </w:tcPr>
          <w:p w:rsidR="00BE0AF4" w:rsidRPr="003D7ABE" w:rsidRDefault="00BE0AF4" w:rsidP="00BE0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РЕШЕНИЕ </w:t>
            </w:r>
          </w:p>
        </w:tc>
      </w:tr>
      <w:tr w:rsidR="00BE0AF4" w:rsidRPr="003D7ABE" w:rsidTr="00BE0AF4">
        <w:trPr>
          <w:cantSplit/>
          <w:trHeight w:val="380"/>
        </w:trPr>
        <w:tc>
          <w:tcPr>
            <w:tcW w:w="4876" w:type="dxa"/>
            <w:gridSpan w:val="2"/>
          </w:tcPr>
          <w:p w:rsidR="00BE0AF4" w:rsidRPr="008B7686" w:rsidRDefault="00BE0AF4" w:rsidP="00BE0AF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76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08.11.2024 года </w:t>
            </w:r>
          </w:p>
        </w:tc>
        <w:tc>
          <w:tcPr>
            <w:tcW w:w="4757" w:type="dxa"/>
            <w:gridSpan w:val="2"/>
          </w:tcPr>
          <w:p w:rsidR="00BE0AF4" w:rsidRPr="008B7686" w:rsidRDefault="00BE0AF4" w:rsidP="00BE0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76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8B768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VII-27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/1</w:t>
            </w:r>
            <w:r w:rsidR="00A21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BE0AF4" w:rsidRPr="003D7ABE" w:rsidTr="00BE0AF4">
        <w:trPr>
          <w:cantSplit/>
          <w:trHeight w:val="380"/>
        </w:trPr>
        <w:tc>
          <w:tcPr>
            <w:tcW w:w="4876" w:type="dxa"/>
            <w:gridSpan w:val="2"/>
          </w:tcPr>
          <w:p w:rsidR="00BE0AF4" w:rsidRPr="003D7ABE" w:rsidRDefault="00BE0AF4" w:rsidP="00BE0AF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57" w:type="dxa"/>
            <w:gridSpan w:val="2"/>
          </w:tcPr>
          <w:p w:rsidR="00BE0AF4" w:rsidRPr="003D7ABE" w:rsidRDefault="00BE0AF4" w:rsidP="00BE0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E0AF4" w:rsidRPr="003D7ABE" w:rsidTr="00BE0AF4">
        <w:trPr>
          <w:cantSplit/>
          <w:trHeight w:val="401"/>
        </w:trPr>
        <w:tc>
          <w:tcPr>
            <w:tcW w:w="9633" w:type="dxa"/>
            <w:gridSpan w:val="4"/>
          </w:tcPr>
          <w:p w:rsidR="00BE0AF4" w:rsidRDefault="00BE0AF4" w:rsidP="00BE0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Республика Коми, </w:t>
            </w:r>
          </w:p>
          <w:p w:rsidR="00BE0AF4" w:rsidRPr="003D7ABE" w:rsidRDefault="00BE0AF4" w:rsidP="00BE0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рткеросский район, с. Корткерос</w:t>
            </w:r>
          </w:p>
        </w:tc>
      </w:tr>
    </w:tbl>
    <w:p w:rsidR="00956F84" w:rsidRDefault="00956F84" w:rsidP="00BE0AF4">
      <w:pPr>
        <w:rPr>
          <w:rFonts w:ascii="Times New Roman" w:hAnsi="Times New Roman" w:cs="Times New Roman"/>
          <w:sz w:val="28"/>
          <w:szCs w:val="28"/>
        </w:rPr>
      </w:pPr>
    </w:p>
    <w:p w:rsidR="002E31D4" w:rsidRDefault="002E31D4" w:rsidP="002E31D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>О предстоящей реорганизац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ии ООО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Трударенда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956F84" w:rsidRDefault="00956F84" w:rsidP="001764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706B" w:rsidRDefault="003D706B" w:rsidP="00121B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099C">
        <w:rPr>
          <w:rFonts w:ascii="Times New Roman" w:hAnsi="Times New Roman" w:cs="Times New Roman"/>
          <w:sz w:val="28"/>
          <w:szCs w:val="28"/>
        </w:rPr>
        <w:t>Заслушав информацию</w:t>
      </w:r>
      <w:r w:rsidR="00BE0AF4">
        <w:rPr>
          <w:rFonts w:ascii="Times New Roman" w:hAnsi="Times New Roman" w:cs="Times New Roman"/>
          <w:sz w:val="28"/>
          <w:szCs w:val="28"/>
        </w:rPr>
        <w:t xml:space="preserve"> </w:t>
      </w:r>
      <w:r w:rsidR="00121B29">
        <w:rPr>
          <w:rFonts w:ascii="Times New Roman" w:hAnsi="Times New Roman" w:cs="Times New Roman"/>
          <w:sz w:val="28"/>
          <w:szCs w:val="28"/>
        </w:rPr>
        <w:t>начальника отдела анал</w:t>
      </w:r>
      <w:bookmarkStart w:id="0" w:name="_GoBack"/>
      <w:bookmarkEnd w:id="0"/>
      <w:r w:rsidR="00121B29">
        <w:rPr>
          <w:rFonts w:ascii="Times New Roman" w:hAnsi="Times New Roman" w:cs="Times New Roman"/>
          <w:sz w:val="28"/>
          <w:szCs w:val="28"/>
        </w:rPr>
        <w:t xml:space="preserve">иза дорожного хозяйства и взаимодействия с муниципальными образованиями </w:t>
      </w:r>
      <w:proofErr w:type="gramStart"/>
      <w:r w:rsidR="00121B29">
        <w:rPr>
          <w:rFonts w:ascii="Times New Roman" w:hAnsi="Times New Roman" w:cs="Times New Roman"/>
          <w:sz w:val="28"/>
          <w:szCs w:val="28"/>
        </w:rPr>
        <w:t xml:space="preserve">Министерства строительства и </w:t>
      </w:r>
      <w:proofErr w:type="spellStart"/>
      <w:r w:rsidR="00121B29"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 w:rsidR="00121B29">
        <w:rPr>
          <w:rFonts w:ascii="Times New Roman" w:hAnsi="Times New Roman" w:cs="Times New Roman"/>
          <w:sz w:val="28"/>
          <w:szCs w:val="28"/>
        </w:rPr>
        <w:t xml:space="preserve"> – коммунального хозяйства Республики Коми </w:t>
      </w:r>
      <w:proofErr w:type="spellStart"/>
      <w:r w:rsidR="00121B29">
        <w:rPr>
          <w:rFonts w:ascii="Times New Roman" w:hAnsi="Times New Roman" w:cs="Times New Roman"/>
          <w:sz w:val="28"/>
          <w:szCs w:val="28"/>
        </w:rPr>
        <w:t>Шишакова</w:t>
      </w:r>
      <w:proofErr w:type="spellEnd"/>
      <w:r w:rsidR="00121B29">
        <w:rPr>
          <w:rFonts w:ascii="Times New Roman" w:hAnsi="Times New Roman" w:cs="Times New Roman"/>
          <w:sz w:val="28"/>
          <w:szCs w:val="28"/>
        </w:rPr>
        <w:t xml:space="preserve"> И.К., </w:t>
      </w:r>
      <w:r w:rsidRPr="00ED099C">
        <w:rPr>
          <w:rFonts w:ascii="Times New Roman" w:hAnsi="Times New Roman" w:cs="Times New Roman"/>
          <w:sz w:val="28"/>
          <w:szCs w:val="28"/>
        </w:rPr>
        <w:t>директора АО «Коми до</w:t>
      </w:r>
      <w:r w:rsidR="00CA7120">
        <w:rPr>
          <w:rFonts w:ascii="Times New Roman" w:hAnsi="Times New Roman" w:cs="Times New Roman"/>
          <w:sz w:val="28"/>
          <w:szCs w:val="28"/>
        </w:rPr>
        <w:t>рожная компания» Забалуева К.И</w:t>
      </w:r>
      <w:r w:rsidR="00BE0AF4">
        <w:rPr>
          <w:rFonts w:ascii="Times New Roman" w:hAnsi="Times New Roman" w:cs="Times New Roman"/>
          <w:sz w:val="28"/>
          <w:szCs w:val="28"/>
        </w:rPr>
        <w:t xml:space="preserve">., директора АО </w:t>
      </w:r>
      <w:r w:rsidR="00121B29">
        <w:rPr>
          <w:rFonts w:ascii="Times New Roman" w:hAnsi="Times New Roman" w:cs="Times New Roman"/>
          <w:sz w:val="28"/>
          <w:szCs w:val="28"/>
        </w:rPr>
        <w:t>«</w:t>
      </w:r>
      <w:r w:rsidR="00BE0AF4">
        <w:rPr>
          <w:rFonts w:ascii="Times New Roman" w:hAnsi="Times New Roman" w:cs="Times New Roman"/>
          <w:sz w:val="28"/>
          <w:szCs w:val="28"/>
        </w:rPr>
        <w:t>Коми Холдинга</w:t>
      </w:r>
      <w:r w:rsidR="00121B29">
        <w:rPr>
          <w:rFonts w:ascii="Times New Roman" w:hAnsi="Times New Roman" w:cs="Times New Roman"/>
          <w:sz w:val="28"/>
          <w:szCs w:val="28"/>
        </w:rPr>
        <w:t>»</w:t>
      </w:r>
      <w:r w:rsidR="00BE0A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0AF4">
        <w:rPr>
          <w:rFonts w:ascii="Times New Roman" w:hAnsi="Times New Roman" w:cs="Times New Roman"/>
          <w:sz w:val="28"/>
          <w:szCs w:val="28"/>
        </w:rPr>
        <w:t>Гегешко</w:t>
      </w:r>
      <w:proofErr w:type="spellEnd"/>
      <w:r w:rsidR="00BE0AF4">
        <w:rPr>
          <w:rFonts w:ascii="Times New Roman" w:hAnsi="Times New Roman" w:cs="Times New Roman"/>
          <w:sz w:val="28"/>
          <w:szCs w:val="28"/>
        </w:rPr>
        <w:t xml:space="preserve"> М.Е, руководителя Коми республиканской организации профсоюза работников автомобильного транспорта и дорожного хозяйства </w:t>
      </w:r>
      <w:proofErr w:type="spellStart"/>
      <w:r w:rsidR="00BE0AF4">
        <w:rPr>
          <w:rFonts w:ascii="Times New Roman" w:hAnsi="Times New Roman" w:cs="Times New Roman"/>
          <w:sz w:val="28"/>
          <w:szCs w:val="28"/>
        </w:rPr>
        <w:t>Урсу</w:t>
      </w:r>
      <w:proofErr w:type="spellEnd"/>
      <w:r w:rsidR="00BE0AF4">
        <w:rPr>
          <w:rFonts w:ascii="Times New Roman" w:hAnsi="Times New Roman" w:cs="Times New Roman"/>
          <w:sz w:val="28"/>
          <w:szCs w:val="28"/>
        </w:rPr>
        <w:t xml:space="preserve"> И.С., заместителя руководителя ГКУ РК «</w:t>
      </w:r>
      <w:proofErr w:type="spellStart"/>
      <w:r w:rsidR="00BE0AF4">
        <w:rPr>
          <w:rFonts w:ascii="Times New Roman" w:hAnsi="Times New Roman" w:cs="Times New Roman"/>
          <w:sz w:val="28"/>
          <w:szCs w:val="28"/>
        </w:rPr>
        <w:t>Управтодор</w:t>
      </w:r>
      <w:proofErr w:type="spellEnd"/>
      <w:r w:rsidR="005A257B">
        <w:rPr>
          <w:rFonts w:ascii="Times New Roman" w:hAnsi="Times New Roman" w:cs="Times New Roman"/>
          <w:sz w:val="28"/>
          <w:szCs w:val="28"/>
        </w:rPr>
        <w:t xml:space="preserve"> Коми» </w:t>
      </w:r>
      <w:proofErr w:type="spellStart"/>
      <w:r w:rsidR="005A257B">
        <w:rPr>
          <w:rFonts w:ascii="Times New Roman" w:hAnsi="Times New Roman" w:cs="Times New Roman"/>
          <w:sz w:val="28"/>
          <w:szCs w:val="28"/>
        </w:rPr>
        <w:t>Дмитрачков</w:t>
      </w:r>
      <w:r w:rsidR="00121B29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5A257B">
        <w:rPr>
          <w:rFonts w:ascii="Times New Roman" w:hAnsi="Times New Roman" w:cs="Times New Roman"/>
          <w:sz w:val="28"/>
          <w:szCs w:val="28"/>
        </w:rPr>
        <w:t xml:space="preserve"> Р.Е, </w:t>
      </w:r>
      <w:r w:rsidR="00121B29">
        <w:rPr>
          <w:rFonts w:ascii="Times New Roman" w:hAnsi="Times New Roman" w:cs="Times New Roman"/>
          <w:sz w:val="28"/>
          <w:szCs w:val="28"/>
        </w:rPr>
        <w:t xml:space="preserve">инженера </w:t>
      </w:r>
      <w:r w:rsidR="00BE0AF4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="00BE0AF4">
        <w:rPr>
          <w:rFonts w:ascii="Times New Roman" w:hAnsi="Times New Roman" w:cs="Times New Roman"/>
          <w:sz w:val="28"/>
          <w:szCs w:val="28"/>
        </w:rPr>
        <w:t>Трударенда</w:t>
      </w:r>
      <w:proofErr w:type="spellEnd"/>
      <w:r w:rsidR="00BE0AF4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BE0AF4">
        <w:rPr>
          <w:rFonts w:ascii="Times New Roman" w:hAnsi="Times New Roman" w:cs="Times New Roman"/>
          <w:sz w:val="28"/>
          <w:szCs w:val="28"/>
        </w:rPr>
        <w:t>Изъюрова</w:t>
      </w:r>
      <w:proofErr w:type="spellEnd"/>
      <w:r w:rsidR="00BE0AF4">
        <w:rPr>
          <w:rFonts w:ascii="Times New Roman" w:hAnsi="Times New Roman" w:cs="Times New Roman"/>
          <w:sz w:val="28"/>
          <w:szCs w:val="28"/>
        </w:rPr>
        <w:t xml:space="preserve"> А.В., С</w:t>
      </w:r>
      <w:r w:rsidRPr="00ED099C">
        <w:rPr>
          <w:rFonts w:ascii="Times New Roman" w:hAnsi="Times New Roman" w:cs="Times New Roman"/>
          <w:sz w:val="28"/>
          <w:szCs w:val="28"/>
        </w:rPr>
        <w:t>овет муниципального района «Корткеросский» решил:</w:t>
      </w:r>
      <w:proofErr w:type="gramEnd"/>
    </w:p>
    <w:p w:rsidR="0031209F" w:rsidRDefault="0031209F" w:rsidP="00DD2884">
      <w:pPr>
        <w:pStyle w:val="a5"/>
        <w:numPr>
          <w:ilvl w:val="0"/>
          <w:numId w:val="5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 предстоящую ликвидацию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Трударенда</w:t>
      </w:r>
      <w:proofErr w:type="spellEnd"/>
      <w:r>
        <w:rPr>
          <w:rFonts w:ascii="Times New Roman" w:hAnsi="Times New Roman" w:cs="Times New Roman"/>
          <w:sz w:val="28"/>
          <w:szCs w:val="28"/>
        </w:rPr>
        <w:t>» несвоевременной, не обоснованной и противоречащей интересам жителей Корткеросского района.</w:t>
      </w:r>
    </w:p>
    <w:p w:rsidR="0031209F" w:rsidRDefault="0031209F" w:rsidP="00DD2884">
      <w:pPr>
        <w:pStyle w:val="a5"/>
        <w:numPr>
          <w:ilvl w:val="0"/>
          <w:numId w:val="5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Просить ВРИО Главы Республики Коми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Р.Э.Гольдштейна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принять необходимые меры по сохранению прежнего статус</w:t>
      </w:r>
      <w:proofErr w:type="gramStart"/>
      <w:r>
        <w:rPr>
          <w:rFonts w:ascii="Times New Roman" w:hAnsi="Times New Roman" w:cs="Times New Roman"/>
          <w:sz w:val="28"/>
          <w:szCs w:val="28"/>
        </w:rPr>
        <w:t>а ООО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Трударенда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DD2884" w:rsidRPr="00DD2884" w:rsidRDefault="00DD2884" w:rsidP="00DD2884">
      <w:pPr>
        <w:pStyle w:val="a5"/>
        <w:numPr>
          <w:ilvl w:val="0"/>
          <w:numId w:val="5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884">
        <w:rPr>
          <w:rFonts w:ascii="Times New Roman" w:hAnsi="Times New Roman" w:cs="Times New Roman"/>
          <w:sz w:val="28"/>
          <w:szCs w:val="28"/>
        </w:rPr>
        <w:t xml:space="preserve">  Просить Министерство строительства и </w:t>
      </w:r>
      <w:proofErr w:type="spellStart"/>
      <w:r w:rsidRPr="00DD2884"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 w:rsidRPr="00DD2884">
        <w:rPr>
          <w:rFonts w:ascii="Times New Roman" w:hAnsi="Times New Roman" w:cs="Times New Roman"/>
          <w:sz w:val="28"/>
          <w:szCs w:val="28"/>
        </w:rPr>
        <w:t xml:space="preserve">–коммунального хозяйства Республики Коми, АО «Коми дорожная компания» предусмотреть в планах работ на 2025 год капитальный ремонт дорожного </w:t>
      </w:r>
      <w:r w:rsidRPr="00DD2884">
        <w:rPr>
          <w:rFonts w:ascii="Times New Roman" w:hAnsi="Times New Roman" w:cs="Times New Roman"/>
          <w:sz w:val="28"/>
          <w:szCs w:val="28"/>
        </w:rPr>
        <w:lastRenderedPageBreak/>
        <w:t>полотна, в том числе на участке по которым проходит часть школьных маршрутов:</w:t>
      </w:r>
    </w:p>
    <w:p w:rsidR="00DD2884" w:rsidRDefault="00DD2884" w:rsidP="00DD2884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</w:r>
      <w:r w:rsidRPr="004F441B">
        <w:rPr>
          <w:rFonts w:ascii="Times New Roman" w:hAnsi="Times New Roman" w:cs="Times New Roman"/>
          <w:sz w:val="28"/>
          <w:szCs w:val="28"/>
        </w:rPr>
        <w:t xml:space="preserve">87 ОП РЗ 87К–001 – Сыктывкар – </w:t>
      </w:r>
      <w:proofErr w:type="spellStart"/>
      <w:r w:rsidRPr="004F441B">
        <w:rPr>
          <w:rFonts w:ascii="Times New Roman" w:hAnsi="Times New Roman" w:cs="Times New Roman"/>
          <w:sz w:val="28"/>
          <w:szCs w:val="28"/>
        </w:rPr>
        <w:t>Пузла</w:t>
      </w:r>
      <w:proofErr w:type="spellEnd"/>
      <w:r w:rsidRPr="004F441B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4F441B">
        <w:rPr>
          <w:rFonts w:ascii="Times New Roman" w:hAnsi="Times New Roman" w:cs="Times New Roman"/>
          <w:sz w:val="28"/>
          <w:szCs w:val="28"/>
        </w:rPr>
        <w:t>Крутая</w:t>
      </w:r>
      <w:proofErr w:type="gramEnd"/>
      <w:r w:rsidRPr="004F441B">
        <w:rPr>
          <w:rFonts w:ascii="Times New Roman" w:hAnsi="Times New Roman" w:cs="Times New Roman"/>
          <w:sz w:val="28"/>
          <w:szCs w:val="28"/>
        </w:rPr>
        <w:t xml:space="preserve"> от 48,000 км до 80,000 км;</w:t>
      </w:r>
    </w:p>
    <w:p w:rsidR="00DD2884" w:rsidRDefault="00DD2884" w:rsidP="00DD2884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ab/>
      </w:r>
      <w:r w:rsidRPr="004F441B">
        <w:rPr>
          <w:rFonts w:ascii="Times New Roman" w:hAnsi="Times New Roman" w:cs="Times New Roman"/>
          <w:sz w:val="28"/>
          <w:szCs w:val="28"/>
        </w:rPr>
        <w:t xml:space="preserve">87 ОП РЗ 87К – 057 - Сторожевск - Нившера от автомобильной дороги Сыктывкар – </w:t>
      </w:r>
      <w:proofErr w:type="spellStart"/>
      <w:r w:rsidRPr="004F441B">
        <w:rPr>
          <w:rFonts w:ascii="Times New Roman" w:hAnsi="Times New Roman" w:cs="Times New Roman"/>
          <w:sz w:val="28"/>
          <w:szCs w:val="28"/>
        </w:rPr>
        <w:t>Троицко</w:t>
      </w:r>
      <w:proofErr w:type="spellEnd"/>
      <w:r w:rsidRPr="004F441B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4F441B">
        <w:rPr>
          <w:rFonts w:ascii="Times New Roman" w:hAnsi="Times New Roman" w:cs="Times New Roman"/>
          <w:sz w:val="28"/>
          <w:szCs w:val="28"/>
        </w:rPr>
        <w:t>Печорск</w:t>
      </w:r>
      <w:proofErr w:type="spellEnd"/>
      <w:r w:rsidRPr="004F441B">
        <w:rPr>
          <w:rFonts w:ascii="Times New Roman" w:hAnsi="Times New Roman" w:cs="Times New Roman"/>
          <w:sz w:val="28"/>
          <w:szCs w:val="28"/>
        </w:rPr>
        <w:t xml:space="preserve"> от 27,000 км до 32,000 км;</w:t>
      </w:r>
    </w:p>
    <w:p w:rsidR="00DD2884" w:rsidRDefault="00DD2884" w:rsidP="00DD2884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ab/>
      </w:r>
      <w:r w:rsidRPr="004F441B">
        <w:rPr>
          <w:rFonts w:ascii="Times New Roman" w:hAnsi="Times New Roman" w:cs="Times New Roman"/>
          <w:sz w:val="28"/>
          <w:szCs w:val="28"/>
        </w:rPr>
        <w:t xml:space="preserve">87 ОП РЗ 87К – 069 - подъезд </w:t>
      </w:r>
      <w:proofErr w:type="gramStart"/>
      <w:r w:rsidRPr="004F441B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4F441B">
        <w:rPr>
          <w:rFonts w:ascii="Times New Roman" w:hAnsi="Times New Roman" w:cs="Times New Roman"/>
          <w:sz w:val="28"/>
          <w:szCs w:val="28"/>
        </w:rPr>
        <w:t xml:space="preserve"> с. Большелуг </w:t>
      </w:r>
      <w:proofErr w:type="gramStart"/>
      <w:r w:rsidRPr="004F441B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4F441B">
        <w:rPr>
          <w:rFonts w:ascii="Times New Roman" w:hAnsi="Times New Roman" w:cs="Times New Roman"/>
          <w:sz w:val="28"/>
          <w:szCs w:val="28"/>
        </w:rPr>
        <w:t xml:space="preserve"> автомобильной дороги Сторожевск – Нившера от 0,014 км до 1,682 км;</w:t>
      </w:r>
    </w:p>
    <w:p w:rsidR="00FA2550" w:rsidRDefault="00DD2884" w:rsidP="00DD2884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ab/>
      </w:r>
      <w:r w:rsidRPr="004F441B">
        <w:rPr>
          <w:rFonts w:ascii="Times New Roman" w:hAnsi="Times New Roman" w:cs="Times New Roman"/>
          <w:sz w:val="28"/>
          <w:szCs w:val="28"/>
        </w:rPr>
        <w:t xml:space="preserve">87 ОП РЗ 87К – 076 - подъезд </w:t>
      </w:r>
      <w:proofErr w:type="gramStart"/>
      <w:r w:rsidRPr="004F441B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4F441B">
        <w:rPr>
          <w:rFonts w:ascii="Times New Roman" w:hAnsi="Times New Roman" w:cs="Times New Roman"/>
          <w:sz w:val="28"/>
          <w:szCs w:val="28"/>
        </w:rPr>
        <w:t xml:space="preserve"> с. Мордино </w:t>
      </w:r>
      <w:proofErr w:type="gramStart"/>
      <w:r w:rsidRPr="004F441B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4F441B">
        <w:rPr>
          <w:rFonts w:ascii="Times New Roman" w:hAnsi="Times New Roman" w:cs="Times New Roman"/>
          <w:sz w:val="28"/>
          <w:szCs w:val="28"/>
        </w:rPr>
        <w:t xml:space="preserve"> автомобильной дороги Сыктывкар – Кудымкар </w:t>
      </w:r>
      <w:r>
        <w:rPr>
          <w:rFonts w:ascii="Times New Roman" w:hAnsi="Times New Roman" w:cs="Times New Roman"/>
          <w:sz w:val="28"/>
          <w:szCs w:val="28"/>
        </w:rPr>
        <w:t>– Пермь от 0,023 км до 2,145 км</w:t>
      </w:r>
      <w:r w:rsidR="00FA2550" w:rsidRPr="00DD2884">
        <w:rPr>
          <w:rFonts w:ascii="Times New Roman" w:hAnsi="Times New Roman" w:cs="Times New Roman"/>
          <w:sz w:val="28"/>
          <w:szCs w:val="28"/>
        </w:rPr>
        <w:t>.</w:t>
      </w:r>
    </w:p>
    <w:p w:rsidR="00FF59BF" w:rsidRPr="00FF59BF" w:rsidRDefault="00FF59BF" w:rsidP="00FF59BF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Сыктывкар –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Троицко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Печорск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участке от 54.000 км до 63,000 (аварийная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колейность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45 мм).</w:t>
      </w:r>
    </w:p>
    <w:p w:rsidR="00203902" w:rsidRPr="00203902" w:rsidRDefault="00203902" w:rsidP="00203902">
      <w:pPr>
        <w:pStyle w:val="a5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 CYR" w:eastAsia="Times New Roman" w:hAnsi="Times New Roman CYR" w:cs="Times New Roman CYR"/>
          <w:bCs/>
          <w:sz w:val="28"/>
          <w:szCs w:val="28"/>
        </w:rPr>
      </w:pPr>
      <w:r w:rsidRPr="00203902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Просить ВРИО Главы Республики Коми </w:t>
      </w:r>
      <w:proofErr w:type="spellStart"/>
      <w:r>
        <w:rPr>
          <w:rFonts w:ascii="Times New Roman CYR" w:eastAsia="Times New Roman" w:hAnsi="Times New Roman CYR" w:cs="Times New Roman CYR"/>
          <w:bCs/>
          <w:sz w:val="28"/>
          <w:szCs w:val="28"/>
        </w:rPr>
        <w:t>Р.Э.Гольдштейна</w:t>
      </w:r>
      <w:proofErr w:type="spellEnd"/>
      <w:r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 в 2025 году вернуться к практике выделения средств республиканского бюджета на приведение в нормативное состояние автомобильных дорог общего пользования местного значения, задействованных в маршрутах движения школьных автобусов. </w:t>
      </w:r>
    </w:p>
    <w:p w:rsidR="007B1072" w:rsidRDefault="007B1072" w:rsidP="003D706B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</w:p>
    <w:p w:rsidR="003D706B" w:rsidRDefault="003D706B" w:rsidP="003D706B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3D7AB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Глава муниципального района</w:t>
      </w:r>
    </w:p>
    <w:p w:rsidR="003D706B" w:rsidRDefault="003D706B" w:rsidP="003D70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D7AB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Pr="003D7ABE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Pr="003D7AB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Корткеросский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»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К.А.Сажин</w:t>
      </w:r>
      <w:proofErr w:type="spellEnd"/>
      <w:r w:rsidRPr="003D7AB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</w:t>
      </w:r>
    </w:p>
    <w:p w:rsidR="003D706B" w:rsidRDefault="003D706B" w:rsidP="003D706B"/>
    <w:p w:rsidR="003D706B" w:rsidRDefault="003D706B" w:rsidP="003D706B"/>
    <w:p w:rsidR="00956F84" w:rsidRPr="00176419" w:rsidRDefault="00956F84" w:rsidP="001764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56F84" w:rsidRPr="001764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20935"/>
    <w:multiLevelType w:val="hybridMultilevel"/>
    <w:tmpl w:val="233281A6"/>
    <w:lvl w:ilvl="0" w:tplc="3E3283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907D7C"/>
    <w:multiLevelType w:val="hybridMultilevel"/>
    <w:tmpl w:val="AB6E32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2F1EF9"/>
    <w:multiLevelType w:val="hybridMultilevel"/>
    <w:tmpl w:val="CC883B6C"/>
    <w:lvl w:ilvl="0" w:tplc="F702B76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A95C50"/>
    <w:multiLevelType w:val="hybridMultilevel"/>
    <w:tmpl w:val="66F43B88"/>
    <w:lvl w:ilvl="0" w:tplc="F702B76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224967"/>
    <w:multiLevelType w:val="hybridMultilevel"/>
    <w:tmpl w:val="8E4EB012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59F2390"/>
    <w:multiLevelType w:val="hybridMultilevel"/>
    <w:tmpl w:val="A99670F6"/>
    <w:lvl w:ilvl="0" w:tplc="BBE4A3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D3B099F"/>
    <w:multiLevelType w:val="hybridMultilevel"/>
    <w:tmpl w:val="B6A20E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041A3A"/>
    <w:multiLevelType w:val="hybridMultilevel"/>
    <w:tmpl w:val="821C0E72"/>
    <w:lvl w:ilvl="0" w:tplc="AA74AD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AE17CE"/>
    <w:multiLevelType w:val="hybridMultilevel"/>
    <w:tmpl w:val="09740832"/>
    <w:lvl w:ilvl="0" w:tplc="1334111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4014C2"/>
    <w:multiLevelType w:val="hybridMultilevel"/>
    <w:tmpl w:val="12FEE152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0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240"/>
    <w:rsid w:val="0004687E"/>
    <w:rsid w:val="00121B29"/>
    <w:rsid w:val="00176419"/>
    <w:rsid w:val="00195FC5"/>
    <w:rsid w:val="001963C8"/>
    <w:rsid w:val="001C5A5B"/>
    <w:rsid w:val="00203902"/>
    <w:rsid w:val="002E31D4"/>
    <w:rsid w:val="0031209F"/>
    <w:rsid w:val="00340B4B"/>
    <w:rsid w:val="003C5879"/>
    <w:rsid w:val="003D706B"/>
    <w:rsid w:val="004E6E27"/>
    <w:rsid w:val="004F441B"/>
    <w:rsid w:val="00500F56"/>
    <w:rsid w:val="00537B7D"/>
    <w:rsid w:val="005A257B"/>
    <w:rsid w:val="005B382B"/>
    <w:rsid w:val="006C4836"/>
    <w:rsid w:val="006E1B01"/>
    <w:rsid w:val="006E3240"/>
    <w:rsid w:val="006E3A74"/>
    <w:rsid w:val="00767381"/>
    <w:rsid w:val="007B1072"/>
    <w:rsid w:val="007D1C28"/>
    <w:rsid w:val="007D5DE1"/>
    <w:rsid w:val="008B7686"/>
    <w:rsid w:val="00956F84"/>
    <w:rsid w:val="00A21A45"/>
    <w:rsid w:val="00A93FA7"/>
    <w:rsid w:val="00B17995"/>
    <w:rsid w:val="00B550F5"/>
    <w:rsid w:val="00BC09B0"/>
    <w:rsid w:val="00BE0AF4"/>
    <w:rsid w:val="00C40A81"/>
    <w:rsid w:val="00CA7120"/>
    <w:rsid w:val="00CF7E27"/>
    <w:rsid w:val="00D12C6F"/>
    <w:rsid w:val="00D546EC"/>
    <w:rsid w:val="00D87345"/>
    <w:rsid w:val="00DA648F"/>
    <w:rsid w:val="00DD2884"/>
    <w:rsid w:val="00ED099C"/>
    <w:rsid w:val="00FA2550"/>
    <w:rsid w:val="00FE7356"/>
    <w:rsid w:val="00FF5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6B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73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DE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76419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176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873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6B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73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DE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76419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176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873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9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8BF20-4846-4DE2-87E2-528C44C26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32</cp:revision>
  <cp:lastPrinted>2024-12-16T08:15:00Z</cp:lastPrinted>
  <dcterms:created xsi:type="dcterms:W3CDTF">2022-04-20T12:53:00Z</dcterms:created>
  <dcterms:modified xsi:type="dcterms:W3CDTF">2024-12-16T08:15:00Z</dcterms:modified>
</cp:coreProperties>
</file>