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D111E8" w:rsidP="00555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8928" w:type="dxa"/>
        <w:jc w:val="center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709"/>
        <w:gridCol w:w="3575"/>
      </w:tblGrid>
      <w:tr w:rsidR="00167B05" w:rsidRPr="007A7443" w:rsidTr="007A6669">
        <w:trPr>
          <w:trHeight w:val="1266"/>
          <w:jc w:val="center"/>
        </w:trPr>
        <w:tc>
          <w:tcPr>
            <w:tcW w:w="3652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123F515" wp14:editId="4B7DFB13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57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7A6669">
        <w:trPr>
          <w:cantSplit/>
          <w:trHeight w:val="685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7A6669">
        <w:trPr>
          <w:cantSplit/>
          <w:trHeight w:val="685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7A6669">
        <w:trPr>
          <w:cantSplit/>
          <w:trHeight w:val="373"/>
          <w:jc w:val="center"/>
        </w:trPr>
        <w:tc>
          <w:tcPr>
            <w:tcW w:w="4644" w:type="dxa"/>
            <w:gridSpan w:val="2"/>
          </w:tcPr>
          <w:p w:rsidR="00167B05" w:rsidRPr="007A7443" w:rsidRDefault="00AA00AB" w:rsidP="002C0228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26.11.2021 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4284" w:type="dxa"/>
            <w:gridSpan w:val="2"/>
          </w:tcPr>
          <w:p w:rsidR="00167B05" w:rsidRPr="00AA00AB" w:rsidRDefault="00167B05" w:rsidP="00AA00AB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№</w:t>
            </w:r>
            <w:r w:rsidR="002D6DC7">
              <w:rPr>
                <w:b/>
                <w:sz w:val="28"/>
                <w:szCs w:val="28"/>
              </w:rPr>
              <w:t xml:space="preserve"> </w:t>
            </w:r>
            <w:r w:rsidR="002D6DC7">
              <w:rPr>
                <w:b/>
                <w:sz w:val="28"/>
                <w:szCs w:val="28"/>
                <w:lang w:val="en-US"/>
              </w:rPr>
              <w:t>VII</w:t>
            </w:r>
            <w:r w:rsidR="002D6DC7" w:rsidRPr="00AA00AB">
              <w:rPr>
                <w:b/>
                <w:sz w:val="28"/>
                <w:szCs w:val="28"/>
              </w:rPr>
              <w:t xml:space="preserve"> </w:t>
            </w:r>
            <w:r w:rsidR="00AA00AB">
              <w:rPr>
                <w:b/>
                <w:sz w:val="28"/>
                <w:szCs w:val="28"/>
              </w:rPr>
              <w:t>-10/13</w:t>
            </w:r>
          </w:p>
        </w:tc>
      </w:tr>
      <w:tr w:rsidR="00167B05" w:rsidRPr="007A7443" w:rsidTr="007A6669">
        <w:trPr>
          <w:cantSplit/>
          <w:trHeight w:val="373"/>
          <w:jc w:val="center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284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7A6669">
        <w:trPr>
          <w:cantSplit/>
          <w:trHeight w:val="393"/>
          <w:jc w:val="center"/>
        </w:trPr>
        <w:tc>
          <w:tcPr>
            <w:tcW w:w="8928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Республика Коми, Ко</w:t>
            </w:r>
            <w:r w:rsidR="00AA00AB">
              <w:rPr>
                <w:sz w:val="28"/>
                <w:szCs w:val="28"/>
              </w:rPr>
              <w:t xml:space="preserve">рткеросский район, </w:t>
            </w:r>
            <w:proofErr w:type="spellStart"/>
            <w:r w:rsidR="00AA00AB">
              <w:rPr>
                <w:sz w:val="28"/>
                <w:szCs w:val="28"/>
              </w:rPr>
              <w:t>с</w:t>
            </w:r>
            <w:proofErr w:type="gramStart"/>
            <w:r w:rsidR="00AA00AB">
              <w:rPr>
                <w:sz w:val="28"/>
                <w:szCs w:val="28"/>
              </w:rPr>
              <w:t>.К</w:t>
            </w:r>
            <w:proofErr w:type="gramEnd"/>
            <w:r w:rsidR="00AA00AB">
              <w:rPr>
                <w:sz w:val="28"/>
                <w:szCs w:val="28"/>
              </w:rPr>
              <w:t>орткерос</w:t>
            </w:r>
            <w:proofErr w:type="spellEnd"/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Pr="002C0228" w:rsidRDefault="009F1186" w:rsidP="0006319F">
      <w:pPr>
        <w:jc w:val="center"/>
        <w:rPr>
          <w:b/>
          <w:sz w:val="32"/>
          <w:szCs w:val="32"/>
        </w:rPr>
      </w:pPr>
      <w:r w:rsidRPr="002C0228">
        <w:rPr>
          <w:b/>
          <w:sz w:val="32"/>
          <w:szCs w:val="32"/>
        </w:rPr>
        <w:t xml:space="preserve"> </w:t>
      </w:r>
      <w:r w:rsidR="00CD6937" w:rsidRPr="002C0228">
        <w:rPr>
          <w:b/>
          <w:sz w:val="32"/>
          <w:szCs w:val="32"/>
        </w:rPr>
        <w:t xml:space="preserve">О </w:t>
      </w:r>
      <w:r w:rsidR="002C0228" w:rsidRPr="002C0228">
        <w:rPr>
          <w:b/>
          <w:sz w:val="32"/>
          <w:szCs w:val="32"/>
        </w:rPr>
        <w:t xml:space="preserve">внесении изменений в </w:t>
      </w:r>
      <w:r w:rsidR="00CD6937" w:rsidRPr="002C0228">
        <w:rPr>
          <w:b/>
          <w:sz w:val="32"/>
          <w:szCs w:val="32"/>
        </w:rPr>
        <w:t xml:space="preserve"> решени</w:t>
      </w:r>
      <w:r w:rsidR="002C0228" w:rsidRPr="002C0228">
        <w:rPr>
          <w:b/>
          <w:sz w:val="32"/>
          <w:szCs w:val="32"/>
        </w:rPr>
        <w:t>е</w:t>
      </w:r>
      <w:r w:rsidR="00CD6937" w:rsidRPr="002C0228">
        <w:rPr>
          <w:b/>
          <w:sz w:val="32"/>
          <w:szCs w:val="32"/>
        </w:rPr>
        <w:t xml:space="preserve"> </w:t>
      </w:r>
    </w:p>
    <w:p w:rsidR="002C0228" w:rsidRDefault="00CD6937" w:rsidP="002C0228">
      <w:pPr>
        <w:pStyle w:val="ConsPlusTitle"/>
        <w:jc w:val="center"/>
        <w:rPr>
          <w:sz w:val="32"/>
          <w:szCs w:val="32"/>
        </w:rPr>
      </w:pPr>
      <w:r w:rsidRPr="002C0228">
        <w:rPr>
          <w:sz w:val="32"/>
          <w:szCs w:val="32"/>
        </w:rPr>
        <w:t>Совета муниципального района «Корткеросский»</w:t>
      </w:r>
      <w:r w:rsidR="002C0228" w:rsidRPr="002C0228">
        <w:rPr>
          <w:sz w:val="32"/>
          <w:szCs w:val="32"/>
        </w:rPr>
        <w:t xml:space="preserve"> </w:t>
      </w:r>
    </w:p>
    <w:p w:rsidR="002C0228" w:rsidRDefault="002C0228" w:rsidP="002C0228">
      <w:pPr>
        <w:pStyle w:val="ConsPlusTitle"/>
        <w:jc w:val="center"/>
        <w:rPr>
          <w:sz w:val="32"/>
          <w:szCs w:val="32"/>
        </w:rPr>
      </w:pPr>
      <w:r w:rsidRPr="002C0228">
        <w:rPr>
          <w:sz w:val="32"/>
          <w:szCs w:val="32"/>
        </w:rPr>
        <w:t xml:space="preserve">от 27 сентября 2012 года № </w:t>
      </w:r>
      <w:r w:rsidRPr="002C0228">
        <w:rPr>
          <w:sz w:val="32"/>
          <w:szCs w:val="32"/>
          <w:lang w:val="en-US"/>
        </w:rPr>
        <w:t>V</w:t>
      </w:r>
      <w:r w:rsidRPr="002C0228">
        <w:rPr>
          <w:sz w:val="32"/>
          <w:szCs w:val="32"/>
        </w:rPr>
        <w:t>-18/7 «Об утверждении</w:t>
      </w:r>
    </w:p>
    <w:p w:rsidR="002C0228" w:rsidRPr="002C0228" w:rsidRDefault="002C0228" w:rsidP="002C0228">
      <w:pPr>
        <w:pStyle w:val="ConsPlusTitle"/>
        <w:jc w:val="center"/>
        <w:rPr>
          <w:sz w:val="32"/>
          <w:szCs w:val="32"/>
        </w:rPr>
      </w:pPr>
      <w:r w:rsidRPr="002C0228">
        <w:rPr>
          <w:sz w:val="32"/>
          <w:szCs w:val="32"/>
        </w:rPr>
        <w:t xml:space="preserve">Положения о порядке возмещения и нормах командировочных расходов за счет средств бюджета муниципального района «Корткеросский»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2C022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67B05">
        <w:rPr>
          <w:bCs/>
          <w:sz w:val="28"/>
          <w:szCs w:val="28"/>
        </w:rPr>
        <w:t>В соответствии</w:t>
      </w:r>
      <w:r w:rsidR="002C0228">
        <w:rPr>
          <w:bCs/>
          <w:sz w:val="28"/>
          <w:szCs w:val="28"/>
        </w:rPr>
        <w:t xml:space="preserve"> с постановлением Правительства Российской Федерации </w:t>
      </w:r>
      <w:r w:rsidR="002C0228">
        <w:rPr>
          <w:rFonts w:eastAsiaTheme="minorHAnsi"/>
          <w:sz w:val="28"/>
          <w:szCs w:val="28"/>
          <w:lang w:eastAsia="en-US"/>
        </w:rPr>
        <w:t xml:space="preserve">от </w:t>
      </w:r>
      <w:r w:rsidR="005C50B5">
        <w:rPr>
          <w:rFonts w:eastAsiaTheme="minorHAnsi"/>
          <w:sz w:val="28"/>
          <w:szCs w:val="28"/>
          <w:lang w:eastAsia="en-US"/>
        </w:rPr>
        <w:t>13 октября</w:t>
      </w:r>
      <w:r w:rsidR="002C0228">
        <w:rPr>
          <w:rFonts w:eastAsiaTheme="minorHAnsi"/>
          <w:sz w:val="28"/>
          <w:szCs w:val="28"/>
          <w:lang w:eastAsia="en-US"/>
        </w:rPr>
        <w:t xml:space="preserve"> 200</w:t>
      </w:r>
      <w:r w:rsidR="005C50B5">
        <w:rPr>
          <w:rFonts w:eastAsiaTheme="minorHAnsi"/>
          <w:sz w:val="28"/>
          <w:szCs w:val="28"/>
          <w:lang w:eastAsia="en-US"/>
        </w:rPr>
        <w:t>8</w:t>
      </w:r>
      <w:r w:rsidR="002C0228">
        <w:rPr>
          <w:rFonts w:eastAsiaTheme="minorHAnsi"/>
          <w:sz w:val="28"/>
          <w:szCs w:val="28"/>
          <w:lang w:eastAsia="en-US"/>
        </w:rPr>
        <w:t xml:space="preserve"> г. </w:t>
      </w:r>
      <w:r w:rsidR="00F96511">
        <w:rPr>
          <w:rFonts w:eastAsiaTheme="minorHAnsi"/>
          <w:sz w:val="28"/>
          <w:szCs w:val="28"/>
          <w:lang w:eastAsia="en-US"/>
        </w:rPr>
        <w:t>№</w:t>
      </w:r>
      <w:r w:rsidR="002C0228">
        <w:rPr>
          <w:rFonts w:eastAsiaTheme="minorHAnsi"/>
          <w:sz w:val="28"/>
          <w:szCs w:val="28"/>
          <w:lang w:eastAsia="en-US"/>
        </w:rPr>
        <w:t xml:space="preserve"> </w:t>
      </w:r>
      <w:r w:rsidR="005C50B5">
        <w:rPr>
          <w:rFonts w:eastAsiaTheme="minorHAnsi"/>
          <w:sz w:val="28"/>
          <w:szCs w:val="28"/>
          <w:lang w:eastAsia="en-US"/>
        </w:rPr>
        <w:t>749</w:t>
      </w:r>
      <w:r w:rsidR="002C0228">
        <w:rPr>
          <w:rFonts w:eastAsiaTheme="minorHAnsi"/>
          <w:sz w:val="28"/>
          <w:szCs w:val="28"/>
          <w:lang w:eastAsia="en-US"/>
        </w:rPr>
        <w:t xml:space="preserve"> </w:t>
      </w:r>
      <w:r w:rsidR="00F96511">
        <w:rPr>
          <w:rFonts w:eastAsiaTheme="minorHAnsi"/>
          <w:sz w:val="28"/>
          <w:szCs w:val="28"/>
          <w:lang w:eastAsia="en-US"/>
        </w:rPr>
        <w:t>«</w:t>
      </w:r>
      <w:r w:rsidR="002C0228">
        <w:rPr>
          <w:rFonts w:eastAsiaTheme="minorHAnsi"/>
          <w:sz w:val="28"/>
          <w:szCs w:val="28"/>
          <w:lang w:eastAsia="en-US"/>
        </w:rPr>
        <w:t>О</w:t>
      </w:r>
      <w:r w:rsidR="005C50B5">
        <w:rPr>
          <w:rFonts w:eastAsiaTheme="minorHAnsi"/>
          <w:sz w:val="28"/>
          <w:szCs w:val="28"/>
          <w:lang w:eastAsia="en-US"/>
        </w:rPr>
        <w:t>б особенностях направления работников в служебные командировки»</w:t>
      </w:r>
      <w:r w:rsidR="002C0228">
        <w:rPr>
          <w:rFonts w:eastAsiaTheme="minorHAnsi"/>
          <w:sz w:val="28"/>
          <w:szCs w:val="28"/>
          <w:lang w:eastAsia="en-US"/>
        </w:rPr>
        <w:t xml:space="preserve"> (в ред. </w:t>
      </w:r>
      <w:r w:rsidR="00240B70">
        <w:rPr>
          <w:rFonts w:eastAsiaTheme="minorHAnsi"/>
          <w:sz w:val="28"/>
          <w:szCs w:val="28"/>
          <w:lang w:eastAsia="en-US"/>
        </w:rPr>
        <w:t xml:space="preserve">Постановления </w:t>
      </w:r>
      <w:r w:rsidR="002C0228">
        <w:rPr>
          <w:bCs/>
          <w:sz w:val="28"/>
          <w:szCs w:val="28"/>
        </w:rPr>
        <w:t xml:space="preserve">от 29 </w:t>
      </w:r>
      <w:r w:rsidR="005C50B5">
        <w:rPr>
          <w:bCs/>
          <w:sz w:val="28"/>
          <w:szCs w:val="28"/>
        </w:rPr>
        <w:t>июля</w:t>
      </w:r>
      <w:r w:rsidR="002C0228">
        <w:rPr>
          <w:bCs/>
          <w:sz w:val="28"/>
          <w:szCs w:val="28"/>
        </w:rPr>
        <w:t xml:space="preserve"> 201</w:t>
      </w:r>
      <w:r w:rsidR="005C50B5">
        <w:rPr>
          <w:bCs/>
          <w:sz w:val="28"/>
          <w:szCs w:val="28"/>
        </w:rPr>
        <w:t>5</w:t>
      </w:r>
      <w:r w:rsidR="002C0228">
        <w:rPr>
          <w:bCs/>
          <w:sz w:val="28"/>
          <w:szCs w:val="28"/>
        </w:rPr>
        <w:t xml:space="preserve"> года № </w:t>
      </w:r>
      <w:r w:rsidR="005C50B5">
        <w:rPr>
          <w:bCs/>
          <w:sz w:val="28"/>
          <w:szCs w:val="28"/>
        </w:rPr>
        <w:t xml:space="preserve">771) </w:t>
      </w:r>
      <w:r w:rsidR="002C0228">
        <w:rPr>
          <w:bCs/>
          <w:sz w:val="28"/>
          <w:szCs w:val="28"/>
        </w:rPr>
        <w:t xml:space="preserve">и  </w:t>
      </w:r>
      <w:r w:rsidR="00CD6937">
        <w:rPr>
          <w:bCs/>
          <w:sz w:val="28"/>
          <w:szCs w:val="28"/>
        </w:rPr>
        <w:t xml:space="preserve">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2C0228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2C0228" w:rsidRDefault="002C0228" w:rsidP="002C0228">
      <w:pPr>
        <w:pStyle w:val="a3"/>
        <w:numPr>
          <w:ilvl w:val="0"/>
          <w:numId w:val="2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228">
        <w:rPr>
          <w:rStyle w:val="FontStyle18"/>
          <w:b w:val="0"/>
          <w:sz w:val="28"/>
          <w:szCs w:val="28"/>
        </w:rPr>
        <w:t xml:space="preserve">Внести в </w:t>
      </w:r>
      <w:r w:rsidR="0023573E">
        <w:rPr>
          <w:rStyle w:val="FontStyle18"/>
          <w:b w:val="0"/>
          <w:sz w:val="28"/>
          <w:szCs w:val="28"/>
        </w:rPr>
        <w:t xml:space="preserve">Приложение к </w:t>
      </w:r>
      <w:r w:rsidRPr="002C0228">
        <w:rPr>
          <w:rFonts w:ascii="Times New Roman" w:hAnsi="Times New Roman" w:cs="Times New Roman"/>
          <w:sz w:val="28"/>
          <w:szCs w:val="28"/>
        </w:rPr>
        <w:t>решени</w:t>
      </w:r>
      <w:r w:rsidR="0023573E">
        <w:rPr>
          <w:rFonts w:ascii="Times New Roman" w:hAnsi="Times New Roman" w:cs="Times New Roman"/>
          <w:sz w:val="28"/>
          <w:szCs w:val="28"/>
        </w:rPr>
        <w:t>ю</w:t>
      </w:r>
      <w:r w:rsidRPr="002C0228">
        <w:rPr>
          <w:rFonts w:ascii="Times New Roman" w:hAnsi="Times New Roman" w:cs="Times New Roman"/>
          <w:sz w:val="28"/>
          <w:szCs w:val="28"/>
        </w:rPr>
        <w:t xml:space="preserve">  Совета муниципального района «Корткеросский» от 27 сентября 2012 года № </w:t>
      </w:r>
      <w:r w:rsidRPr="002C022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C0228">
        <w:rPr>
          <w:rFonts w:ascii="Times New Roman" w:hAnsi="Times New Roman" w:cs="Times New Roman"/>
          <w:sz w:val="28"/>
          <w:szCs w:val="28"/>
        </w:rPr>
        <w:t>-18/7 «Об утверждении Положения о порядке возмещения и нормах командировочных расходов за счет средств бюджета муниципального района «Корткеросский» следующие изменения:</w:t>
      </w:r>
    </w:p>
    <w:p w:rsidR="00A0724B" w:rsidRPr="00A0724B" w:rsidRDefault="0023573E" w:rsidP="00A072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724B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подпункт «в» пункта 1 </w:t>
      </w:r>
      <w:r w:rsidR="00A0724B">
        <w:rPr>
          <w:sz w:val="28"/>
          <w:szCs w:val="28"/>
        </w:rPr>
        <w:t>изложить в следующей редакции</w:t>
      </w:r>
      <w:r w:rsidR="00A0724B" w:rsidRPr="00A0724B">
        <w:rPr>
          <w:sz w:val="28"/>
          <w:szCs w:val="28"/>
        </w:rPr>
        <w:t>: «в) дополнительные расходы, связанные с проживанием вне постоянн</w:t>
      </w:r>
      <w:r w:rsidR="00A0724B">
        <w:rPr>
          <w:sz w:val="28"/>
          <w:szCs w:val="28"/>
        </w:rPr>
        <w:t>ого места жительства (суточные)</w:t>
      </w:r>
      <w:r w:rsidR="00A0724B" w:rsidRPr="00A0724B">
        <w:rPr>
          <w:sz w:val="28"/>
          <w:szCs w:val="28"/>
        </w:rPr>
        <w:t xml:space="preserve"> в размере 300 рублей за каждый</w:t>
      </w:r>
      <w:r w:rsidR="00A0724B">
        <w:rPr>
          <w:sz w:val="28"/>
          <w:szCs w:val="28"/>
        </w:rPr>
        <w:t xml:space="preserve"> день нахождения в командировке.</w:t>
      </w:r>
    </w:p>
    <w:p w:rsidR="00A0724B" w:rsidRPr="00A0724B" w:rsidRDefault="00A0724B" w:rsidP="00A072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724B">
        <w:rPr>
          <w:sz w:val="28"/>
          <w:szCs w:val="28"/>
        </w:rPr>
        <w:t>В случае вынужденной задержки в пути суточные за время задержки выплачиваются по распоряжению (приказу) должностного лица, направившего в служебную командировку, при предоставлении документов, подтверждающих факт вынужденной задержки.</w:t>
      </w:r>
    </w:p>
    <w:p w:rsidR="0023573E" w:rsidRDefault="00A0724B" w:rsidP="00A0724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0724B">
        <w:rPr>
          <w:sz w:val="28"/>
          <w:szCs w:val="28"/>
        </w:rPr>
        <w:t>Суточные не выплачиваются при направлении в командировку лиц, указанных в настоящем Положении, в местность, откуда командированные по условиям транспортного сообщения ежедневно возвращаются к месту жительства</w:t>
      </w:r>
      <w:proofErr w:type="gramStart"/>
      <w:r w:rsidRPr="00A0724B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F96511" w:rsidRPr="002C0228" w:rsidRDefault="00A0724B" w:rsidP="00F96511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D33E0">
        <w:rPr>
          <w:rFonts w:ascii="Times New Roman" w:hAnsi="Times New Roman" w:cs="Times New Roman"/>
          <w:sz w:val="28"/>
          <w:szCs w:val="28"/>
        </w:rPr>
        <w:t>в</w:t>
      </w:r>
      <w:r w:rsidR="00F96511">
        <w:rPr>
          <w:rFonts w:ascii="Times New Roman" w:hAnsi="Times New Roman" w:cs="Times New Roman"/>
          <w:sz w:val="28"/>
          <w:szCs w:val="28"/>
        </w:rPr>
        <w:t xml:space="preserve"> пункте 2 Приложения к решению слова «командировочное удостоверение, оформленное надлежащим образом</w:t>
      </w:r>
      <w:proofErr w:type="gramStart"/>
      <w:r w:rsidR="00F96511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96511">
        <w:rPr>
          <w:rFonts w:ascii="Times New Roman" w:hAnsi="Times New Roman" w:cs="Times New Roman"/>
          <w:sz w:val="28"/>
          <w:szCs w:val="28"/>
        </w:rPr>
        <w:t xml:space="preserve"> исключить. </w:t>
      </w:r>
    </w:p>
    <w:p w:rsidR="00F303C2" w:rsidRPr="002C0228" w:rsidRDefault="009226EB" w:rsidP="002C0228">
      <w:pPr>
        <w:pStyle w:val="a3"/>
        <w:numPr>
          <w:ilvl w:val="0"/>
          <w:numId w:val="20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228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с</w:t>
      </w:r>
      <w:r w:rsidR="00761D34" w:rsidRPr="002C0228">
        <w:rPr>
          <w:rFonts w:ascii="Times New Roman" w:hAnsi="Times New Roman" w:cs="Times New Roman"/>
          <w:sz w:val="28"/>
          <w:szCs w:val="28"/>
        </w:rPr>
        <w:t>о дня</w:t>
      </w:r>
      <w:r w:rsidRPr="002C0228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38516F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</w:t>
      </w:r>
      <w:r w:rsidR="007D33E0">
        <w:rPr>
          <w:rFonts w:ascii="Times New Roman" w:hAnsi="Times New Roman" w:cs="Times New Roman"/>
          <w:sz w:val="28"/>
          <w:szCs w:val="28"/>
        </w:rPr>
        <w:t>,</w:t>
      </w:r>
      <w:r w:rsidR="0038516F">
        <w:rPr>
          <w:rFonts w:ascii="Times New Roman" w:hAnsi="Times New Roman" w:cs="Times New Roman"/>
          <w:sz w:val="28"/>
          <w:szCs w:val="28"/>
        </w:rPr>
        <w:t xml:space="preserve"> возникшие с 01 января 2021 года</w:t>
      </w:r>
      <w:r w:rsidRPr="002C0228">
        <w:rPr>
          <w:rFonts w:ascii="Times New Roman" w:hAnsi="Times New Roman" w:cs="Times New Roman"/>
          <w:sz w:val="28"/>
          <w:szCs w:val="28"/>
        </w:rPr>
        <w:t>.</w:t>
      </w:r>
    </w:p>
    <w:p w:rsidR="00AA00AB" w:rsidRDefault="008D45F0" w:rsidP="009226EB">
      <w:pPr>
        <w:pStyle w:val="21"/>
      </w:pPr>
      <w:r>
        <w:t>Глава муниципального района</w:t>
      </w:r>
      <w:r w:rsidR="00AA00AB">
        <w:t xml:space="preserve"> </w:t>
      </w:r>
      <w:r>
        <w:t>«Корткеросский»-</w:t>
      </w:r>
    </w:p>
    <w:p w:rsidR="009226EB" w:rsidRDefault="008D45F0" w:rsidP="009226EB">
      <w:pPr>
        <w:pStyle w:val="21"/>
      </w:pPr>
      <w:r>
        <w:t>руководитель администрации</w:t>
      </w:r>
      <w:r w:rsidR="00761D34">
        <w:tab/>
      </w:r>
      <w:r w:rsidR="00761D34">
        <w:tab/>
        <w:t xml:space="preserve">    </w:t>
      </w:r>
      <w:r>
        <w:t xml:space="preserve">              </w:t>
      </w:r>
      <w:r w:rsidR="00AA00AB">
        <w:t xml:space="preserve">                    </w:t>
      </w:r>
      <w:r>
        <w:t xml:space="preserve">  </w:t>
      </w:r>
      <w:proofErr w:type="spellStart"/>
      <w:r>
        <w:t>К.А.Сажин</w:t>
      </w:r>
      <w:proofErr w:type="spellEnd"/>
    </w:p>
    <w:p w:rsidR="003B2125" w:rsidRDefault="003B2125" w:rsidP="002D6DC7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</w:rPr>
      </w:pPr>
    </w:p>
    <w:sectPr w:rsidR="003B2125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72E" w:rsidRDefault="00E2672E" w:rsidP="00010890">
      <w:r>
        <w:separator/>
      </w:r>
    </w:p>
  </w:endnote>
  <w:endnote w:type="continuationSeparator" w:id="0">
    <w:p w:rsidR="00E2672E" w:rsidRDefault="00E2672E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72E" w:rsidRDefault="00E2672E" w:rsidP="00010890">
      <w:r>
        <w:separator/>
      </w:r>
    </w:p>
  </w:footnote>
  <w:footnote w:type="continuationSeparator" w:id="0">
    <w:p w:rsidR="00E2672E" w:rsidRDefault="00E2672E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3D423E35"/>
    <w:multiLevelType w:val="hybridMultilevel"/>
    <w:tmpl w:val="6902CE36"/>
    <w:lvl w:ilvl="0" w:tplc="35C65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8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0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17"/>
  </w:num>
  <w:num w:numId="5">
    <w:abstractNumId w:val="6"/>
  </w:num>
  <w:num w:numId="6">
    <w:abstractNumId w:val="15"/>
  </w:num>
  <w:num w:numId="7">
    <w:abstractNumId w:val="19"/>
  </w:num>
  <w:num w:numId="8">
    <w:abstractNumId w:val="10"/>
  </w:num>
  <w:num w:numId="9">
    <w:abstractNumId w:val="14"/>
  </w:num>
  <w:num w:numId="10">
    <w:abstractNumId w:val="2"/>
  </w:num>
  <w:num w:numId="11">
    <w:abstractNumId w:val="11"/>
  </w:num>
  <w:num w:numId="12">
    <w:abstractNumId w:val="18"/>
  </w:num>
  <w:num w:numId="13">
    <w:abstractNumId w:val="7"/>
  </w:num>
  <w:num w:numId="14">
    <w:abstractNumId w:val="3"/>
  </w:num>
  <w:num w:numId="15">
    <w:abstractNumId w:val="12"/>
  </w:num>
  <w:num w:numId="16">
    <w:abstractNumId w:val="13"/>
  </w:num>
  <w:num w:numId="17">
    <w:abstractNumId w:val="0"/>
  </w:num>
  <w:num w:numId="18">
    <w:abstractNumId w:val="4"/>
  </w:num>
  <w:num w:numId="19">
    <w:abstractNumId w:val="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F5EA6"/>
    <w:rsid w:val="000F7896"/>
    <w:rsid w:val="001124C1"/>
    <w:rsid w:val="0014354F"/>
    <w:rsid w:val="00167B05"/>
    <w:rsid w:val="00182F40"/>
    <w:rsid w:val="001864B1"/>
    <w:rsid w:val="00187078"/>
    <w:rsid w:val="00193ADE"/>
    <w:rsid w:val="001A2FEE"/>
    <w:rsid w:val="001C26B9"/>
    <w:rsid w:val="001D0B64"/>
    <w:rsid w:val="001E1586"/>
    <w:rsid w:val="00217595"/>
    <w:rsid w:val="002348EA"/>
    <w:rsid w:val="0023573E"/>
    <w:rsid w:val="00240B70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A55D0"/>
    <w:rsid w:val="002B79E7"/>
    <w:rsid w:val="002C0228"/>
    <w:rsid w:val="002C7EA1"/>
    <w:rsid w:val="002D173C"/>
    <w:rsid w:val="002D697A"/>
    <w:rsid w:val="002D6DC7"/>
    <w:rsid w:val="003012FF"/>
    <w:rsid w:val="00304EC8"/>
    <w:rsid w:val="0031115D"/>
    <w:rsid w:val="00353A7E"/>
    <w:rsid w:val="00380115"/>
    <w:rsid w:val="0038516F"/>
    <w:rsid w:val="003965E9"/>
    <w:rsid w:val="003A10FE"/>
    <w:rsid w:val="003A3595"/>
    <w:rsid w:val="003B2125"/>
    <w:rsid w:val="003C3B85"/>
    <w:rsid w:val="003C4A3E"/>
    <w:rsid w:val="003D5299"/>
    <w:rsid w:val="003E5F5C"/>
    <w:rsid w:val="00422D6D"/>
    <w:rsid w:val="0042422B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12414"/>
    <w:rsid w:val="00512996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50B5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61D34"/>
    <w:rsid w:val="00782077"/>
    <w:rsid w:val="0078582A"/>
    <w:rsid w:val="007A6669"/>
    <w:rsid w:val="007B6416"/>
    <w:rsid w:val="007D33E0"/>
    <w:rsid w:val="007D7369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D45F0"/>
    <w:rsid w:val="008E66BD"/>
    <w:rsid w:val="008E70F5"/>
    <w:rsid w:val="008F7100"/>
    <w:rsid w:val="00915CB4"/>
    <w:rsid w:val="009226EB"/>
    <w:rsid w:val="00932652"/>
    <w:rsid w:val="00962010"/>
    <w:rsid w:val="00964D96"/>
    <w:rsid w:val="00976716"/>
    <w:rsid w:val="009808DA"/>
    <w:rsid w:val="00997607"/>
    <w:rsid w:val="009A3516"/>
    <w:rsid w:val="009C692F"/>
    <w:rsid w:val="009D7C50"/>
    <w:rsid w:val="009F1186"/>
    <w:rsid w:val="009F54B4"/>
    <w:rsid w:val="00A027D9"/>
    <w:rsid w:val="00A0724B"/>
    <w:rsid w:val="00A10FFF"/>
    <w:rsid w:val="00A377F4"/>
    <w:rsid w:val="00A533B2"/>
    <w:rsid w:val="00A73E61"/>
    <w:rsid w:val="00A94B1B"/>
    <w:rsid w:val="00AA00A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007E0"/>
    <w:rsid w:val="00C1091A"/>
    <w:rsid w:val="00C36A22"/>
    <w:rsid w:val="00C671DF"/>
    <w:rsid w:val="00C677B2"/>
    <w:rsid w:val="00CB56E0"/>
    <w:rsid w:val="00CC18DA"/>
    <w:rsid w:val="00CC3801"/>
    <w:rsid w:val="00CD2304"/>
    <w:rsid w:val="00CD6937"/>
    <w:rsid w:val="00CE419F"/>
    <w:rsid w:val="00D111E8"/>
    <w:rsid w:val="00D13CB7"/>
    <w:rsid w:val="00D1608C"/>
    <w:rsid w:val="00D17CE6"/>
    <w:rsid w:val="00D3520E"/>
    <w:rsid w:val="00D83609"/>
    <w:rsid w:val="00DA2BBA"/>
    <w:rsid w:val="00DA6D77"/>
    <w:rsid w:val="00DC5452"/>
    <w:rsid w:val="00DD7812"/>
    <w:rsid w:val="00E01462"/>
    <w:rsid w:val="00E2672E"/>
    <w:rsid w:val="00E52ED9"/>
    <w:rsid w:val="00E86F66"/>
    <w:rsid w:val="00EC6FF1"/>
    <w:rsid w:val="00F303C2"/>
    <w:rsid w:val="00F44547"/>
    <w:rsid w:val="00F54184"/>
    <w:rsid w:val="00F56E0A"/>
    <w:rsid w:val="00F60F0A"/>
    <w:rsid w:val="00F65C8D"/>
    <w:rsid w:val="00F95B16"/>
    <w:rsid w:val="00F96511"/>
    <w:rsid w:val="00FC6F20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2C0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2C0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1DA45-F71D-4FE4-A37C-D3A6D1AF7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4</cp:revision>
  <cp:lastPrinted>2021-11-30T05:52:00Z</cp:lastPrinted>
  <dcterms:created xsi:type="dcterms:W3CDTF">2021-11-29T11:35:00Z</dcterms:created>
  <dcterms:modified xsi:type="dcterms:W3CDTF">2021-11-30T06:22:00Z</dcterms:modified>
</cp:coreProperties>
</file>