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78E" w:rsidRPr="0000538D" w:rsidRDefault="00510AAE" w:rsidP="00C3778E">
      <w:pPr>
        <w:pStyle w:val="31"/>
        <w:ind w:left="-357" w:firstLine="357"/>
        <w:rPr>
          <w:rFonts w:ascii="Arial" w:hAnsi="Arial"/>
          <w:bCs/>
          <w:sz w:val="72"/>
          <w:szCs w:val="72"/>
          <w:u w:val="single"/>
        </w:rPr>
      </w:pPr>
      <w:r>
        <w:rPr>
          <w:rFonts w:ascii="Arial" w:hAnsi="Arial"/>
          <w:bCs/>
          <w:noProof/>
          <w:sz w:val="72"/>
          <w:szCs w:val="72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5962015</wp:posOffset>
                </wp:positionH>
                <wp:positionV relativeFrom="paragraph">
                  <wp:posOffset>-293370</wp:posOffset>
                </wp:positionV>
                <wp:extent cx="381000" cy="114300"/>
                <wp:effectExtent l="0" t="0" r="0" b="0"/>
                <wp:wrapNone/>
                <wp:docPr id="26" name="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1143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6" o:spid="_x0000_s1026" style="position:absolute;margin-left:469.45pt;margin-top:-23.1pt;width:30pt;height: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" fillcolor="white [3212]" stroked="f" strokeweight="2pt"/>
            </w:pict>
          </mc:Fallback>
        </mc:AlternateContent>
      </w:r>
      <w:r w:rsidR="00C3778E">
        <w:rPr>
          <w:rFonts w:ascii="Arial" w:hAnsi="Arial"/>
          <w:bCs/>
          <w:noProof/>
          <w:sz w:val="72"/>
          <w:szCs w:val="7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542C11" wp14:editId="002B865C">
                <wp:simplePos x="0" y="0"/>
                <wp:positionH relativeFrom="column">
                  <wp:posOffset>5720715</wp:posOffset>
                </wp:positionH>
                <wp:positionV relativeFrom="paragraph">
                  <wp:posOffset>-352425</wp:posOffset>
                </wp:positionV>
                <wp:extent cx="342900" cy="228600"/>
                <wp:effectExtent l="0" t="0" r="0" b="0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2" o:spid="_x0000_s1026" style="position:absolute;margin-left:450.45pt;margin-top:-27.75pt;width:27pt;height:1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" fillcolor="window" stroked="f" strokeweight="2pt"/>
            </w:pict>
          </mc:Fallback>
        </mc:AlternateContent>
      </w:r>
      <w:r w:rsidR="00C3778E" w:rsidRPr="0000538D">
        <w:rPr>
          <w:rFonts w:ascii="Arial" w:hAnsi="Arial"/>
          <w:bCs/>
          <w:sz w:val="72"/>
          <w:szCs w:val="72"/>
          <w:u w:val="single"/>
        </w:rPr>
        <w:t>ИНФОРМАЦИОННЫЙ</w:t>
      </w:r>
    </w:p>
    <w:p w:rsidR="00C3778E" w:rsidRPr="0000538D" w:rsidRDefault="00C3778E" w:rsidP="00C3778E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3778E" w:rsidRPr="0000538D" w:rsidRDefault="00C3778E" w:rsidP="00C3778E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ВЕСТНИК</w:t>
      </w:r>
    </w:p>
    <w:p w:rsidR="00C3778E" w:rsidRPr="0000538D" w:rsidRDefault="00C3778E" w:rsidP="00C3778E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C3778E" w:rsidRPr="0000538D" w:rsidRDefault="00C3778E" w:rsidP="00C3778E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C3778E" w:rsidRPr="0000538D" w:rsidRDefault="00C3778E" w:rsidP="00C3778E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Совета муниципального района «Корткеросский» </w:t>
      </w:r>
    </w:p>
    <w:p w:rsidR="00C3778E" w:rsidRPr="0000538D" w:rsidRDefault="00C3778E" w:rsidP="00C3778E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 администрации муниципального района «Корткеросский»</w:t>
      </w:r>
    </w:p>
    <w:p w:rsidR="00C3778E" w:rsidRPr="0000538D" w:rsidRDefault="00C3778E" w:rsidP="00C3778E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C3778E" w:rsidRPr="0000538D" w:rsidRDefault="00C3778E" w:rsidP="00C3778E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3778E" w:rsidRPr="0000538D" w:rsidRDefault="00C3778E" w:rsidP="00C3778E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3778E" w:rsidRPr="0000538D" w:rsidRDefault="00C3778E" w:rsidP="00C3778E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3778E" w:rsidRPr="0000538D" w:rsidRDefault="00C3778E" w:rsidP="00C3778E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№ </w:t>
      </w: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351</w:t>
      </w:r>
    </w:p>
    <w:p w:rsidR="00C3778E" w:rsidRDefault="00C3778E" w:rsidP="00C3778E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30 ноября </w:t>
      </w: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2021 года</w:t>
      </w:r>
    </w:p>
    <w:p w:rsidR="00C3778E" w:rsidRDefault="00C3778E" w:rsidP="00C3778E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Том 6</w:t>
      </w:r>
    </w:p>
    <w:p w:rsidR="00C3778E" w:rsidRDefault="00C3778E" w:rsidP="00C3778E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3778E" w:rsidRPr="00ED5031" w:rsidRDefault="00C3778E" w:rsidP="00C377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второй</w:t>
      </w:r>
      <w:r w:rsidRPr="00ED50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C3778E" w:rsidRPr="00ED5031" w:rsidRDefault="00C3778E" w:rsidP="00C377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постановления администрации</w:t>
      </w:r>
      <w:r w:rsidRPr="00ED503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</w:p>
    <w:p w:rsidR="00C3778E" w:rsidRDefault="00C3778E" w:rsidP="00C377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«Корткеросский»</w:t>
      </w:r>
    </w:p>
    <w:p w:rsidR="00C3778E" w:rsidRPr="00ED5031" w:rsidRDefault="00C3778E" w:rsidP="00C377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85"/>
        <w:gridCol w:w="1099"/>
      </w:tblGrid>
      <w:tr w:rsidR="00C3778E" w:rsidRPr="00ED5031" w:rsidTr="00C3778E">
        <w:tc>
          <w:tcPr>
            <w:tcW w:w="803" w:type="dxa"/>
          </w:tcPr>
          <w:p w:rsidR="00C3778E" w:rsidRPr="00ED5031" w:rsidRDefault="00C3778E" w:rsidP="00C3778E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385" w:type="dxa"/>
          </w:tcPr>
          <w:p w:rsidR="00C3778E" w:rsidRPr="00ED5031" w:rsidRDefault="00C3778E" w:rsidP="00C3778E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099" w:type="dxa"/>
          </w:tcPr>
          <w:p w:rsidR="00C3778E" w:rsidRPr="00ED5031" w:rsidRDefault="00C3778E" w:rsidP="00C3778E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C3778E" w:rsidRPr="00ED5031" w:rsidTr="00C3778E">
        <w:trPr>
          <w:trHeight w:val="541"/>
        </w:trPr>
        <w:tc>
          <w:tcPr>
            <w:tcW w:w="803" w:type="dxa"/>
          </w:tcPr>
          <w:p w:rsidR="00C3778E" w:rsidRPr="00ED5031" w:rsidRDefault="00C3778E" w:rsidP="00C3778E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C3778E" w:rsidRPr="00ED5031" w:rsidRDefault="00C3778E" w:rsidP="00C3778E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99" w:type="dxa"/>
          </w:tcPr>
          <w:p w:rsidR="00C3778E" w:rsidRPr="00ED5031" w:rsidRDefault="00C3778E" w:rsidP="00C3778E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778E" w:rsidRPr="00ED5031" w:rsidTr="00C3778E">
        <w:trPr>
          <w:trHeight w:val="541"/>
        </w:trPr>
        <w:tc>
          <w:tcPr>
            <w:tcW w:w="803" w:type="dxa"/>
          </w:tcPr>
          <w:p w:rsidR="00C3778E" w:rsidRPr="00ED5031" w:rsidRDefault="00C3778E" w:rsidP="00C3778E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C3778E" w:rsidRPr="00C3778E" w:rsidRDefault="00C3778E" w:rsidP="00C3778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от 26.11.2021 № 1557</w:t>
            </w:r>
            <w:r w:rsidRPr="00C3778E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«</w:t>
            </w:r>
            <w:r w:rsidRPr="00C377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 утверждении муниципальной программы муниципального образования муниципального района «Корткеросский» «Развитие культуры и туризма»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C3778E" w:rsidRPr="00ED5031" w:rsidRDefault="00C3778E" w:rsidP="00C3778E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2-</w:t>
            </w:r>
            <w:r w:rsidR="00510A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</w:p>
        </w:tc>
      </w:tr>
    </w:tbl>
    <w:p w:rsidR="00CA7706" w:rsidRDefault="00CA7706"/>
    <w:p w:rsidR="00C3778E" w:rsidRDefault="00C3778E"/>
    <w:p w:rsidR="00C3778E" w:rsidRDefault="00C3778E"/>
    <w:p w:rsidR="00C3778E" w:rsidRDefault="00C3778E"/>
    <w:p w:rsidR="00C3778E" w:rsidRDefault="00C3778E"/>
    <w:p w:rsidR="00C3778E" w:rsidRDefault="00C3778E"/>
    <w:p w:rsidR="00C3778E" w:rsidRDefault="00C3778E"/>
    <w:p w:rsidR="00C3778E" w:rsidRDefault="00C3778E"/>
    <w:p w:rsidR="00C3778E" w:rsidRDefault="00C3778E"/>
    <w:p w:rsidR="00C3778E" w:rsidRDefault="00C3778E"/>
    <w:p w:rsidR="00C3778E" w:rsidRDefault="00C3778E"/>
    <w:p w:rsidR="00C3778E" w:rsidRDefault="00C3778E"/>
    <w:p w:rsidR="00C3778E" w:rsidRDefault="00C3778E"/>
    <w:p w:rsidR="00C3778E" w:rsidRDefault="00C3778E"/>
    <w:p w:rsidR="00C3778E" w:rsidRDefault="00C3778E"/>
    <w:p w:rsidR="00C3778E" w:rsidRDefault="00C3778E"/>
    <w:p w:rsidR="00C3778E" w:rsidRDefault="00C3778E"/>
    <w:p w:rsidR="00C3778E" w:rsidRDefault="00C3778E"/>
    <w:p w:rsidR="00C3778E" w:rsidRDefault="00C3778E"/>
    <w:p w:rsidR="00C3778E" w:rsidRDefault="00C3778E" w:rsidP="00C3778E">
      <w:pPr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</w:pPr>
      <w:r w:rsidRPr="00C3778E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lastRenderedPageBreak/>
        <w:t>Постановление от 26.11.2021 № 1557</w:t>
      </w:r>
      <w:r w:rsidRPr="00C3778E">
        <w:rPr>
          <w:rFonts w:ascii="Times New Roman" w:eastAsia="Times New Roman" w:hAnsi="Times New Roman" w:cs="Times New Roman"/>
          <w:b/>
          <w:bCs/>
          <w:sz w:val="36"/>
          <w:szCs w:val="32"/>
        </w:rPr>
        <w:t xml:space="preserve"> «</w:t>
      </w:r>
      <w:r w:rsidRPr="00C3778E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>Об утверждении муниципальной программы муниципального образования муниципального района «Корткеросский» «Развитие культуры и туризма»»</w:t>
      </w:r>
    </w:p>
    <w:p w:rsidR="00C3778E" w:rsidRDefault="00C3778E" w:rsidP="00C3778E">
      <w:pPr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</w:pPr>
    </w:p>
    <w:p w:rsidR="00C3778E" w:rsidRPr="00C3778E" w:rsidRDefault="00C3778E" w:rsidP="00C3778E">
      <w:pPr>
        <w:keepNext/>
        <w:tabs>
          <w:tab w:val="left" w:pos="567"/>
        </w:tabs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proofErr w:type="gramStart"/>
      <w:r w:rsidRPr="00C3778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муниципального района «Корткеросский», решением Совета муниципального района «Корткеросский» от 22.12.2020 № </w:t>
      </w:r>
      <w:r w:rsidRPr="00C3778E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VII</w:t>
      </w:r>
      <w:r w:rsidRPr="00C3778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-3/8 «О Стратегии социально-экономического развития муниципального образования муниципального района «Корткеросский» на период до 2035 года», постановлением администрации муниципального района «Корткеросский» от 29.06.2021 № 1058  «Об утверждении перечня муниципальных программ муниципального образования муниципального</w:t>
      </w:r>
      <w:proofErr w:type="gramEnd"/>
      <w:r w:rsidRPr="00C3778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района «Корткеросский»</w:t>
      </w:r>
      <w:r w:rsidRPr="00C3778E">
        <w:rPr>
          <w:rFonts w:ascii="Times New Roman" w:eastAsia="Times New Roman" w:hAnsi="Times New Roman" w:cs="Times New Roman"/>
          <w:bCs/>
          <w:iCs/>
          <w:sz w:val="28"/>
          <w:szCs w:val="24"/>
          <w:lang w:eastAsia="ru-RU"/>
        </w:rPr>
        <w:t>,</w:t>
      </w:r>
      <w:r w:rsidRPr="00C3778E">
        <w:rPr>
          <w:rFonts w:ascii="Times New Roman" w:eastAsia="Times New Roman" w:hAnsi="Times New Roman" w:cs="Times New Roman"/>
          <w:bCs/>
          <w:iCs/>
          <w:sz w:val="32"/>
          <w:szCs w:val="28"/>
          <w:lang w:eastAsia="ru-RU"/>
        </w:rPr>
        <w:t xml:space="preserve"> </w:t>
      </w:r>
      <w:r w:rsidRPr="00C3778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администрация муниципального района «Корткеросский» постановляет: </w:t>
      </w:r>
    </w:p>
    <w:p w:rsidR="00C3778E" w:rsidRPr="00C3778E" w:rsidRDefault="00C3778E" w:rsidP="00C3778E">
      <w:pPr>
        <w:rPr>
          <w:rFonts w:ascii="Calibri" w:eastAsia="Calibri" w:hAnsi="Calibri" w:cs="Times New Roman"/>
          <w:lang w:eastAsia="ru-RU"/>
        </w:rPr>
      </w:pPr>
    </w:p>
    <w:p w:rsidR="00C3778E" w:rsidRPr="00C3778E" w:rsidRDefault="00C3778E" w:rsidP="00C3778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78E">
        <w:rPr>
          <w:rFonts w:ascii="Times New Roman" w:eastAsia="Calibri" w:hAnsi="Times New Roman" w:cs="Times New Roman"/>
          <w:sz w:val="28"/>
          <w:szCs w:val="28"/>
        </w:rPr>
        <w:t xml:space="preserve">1. Утвердить муниципальную программу муниципального образования муниципального района «Корткеросский» «Развитие культуры  и туризма» (далее – Программа) (Приложение). </w:t>
      </w:r>
    </w:p>
    <w:p w:rsidR="00C3778E" w:rsidRPr="00C3778E" w:rsidRDefault="00C3778E" w:rsidP="00C3778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78E">
        <w:rPr>
          <w:rFonts w:ascii="Times New Roman" w:eastAsia="Calibri" w:hAnsi="Times New Roman" w:cs="Times New Roman"/>
          <w:sz w:val="28"/>
          <w:szCs w:val="28"/>
        </w:rPr>
        <w:t>2. Признать утратившим силу постановление администрации муниципального района «Корткеросский» от 24 декабря 2013 года № 2635 «Развитие культуры Корткеросского района (2014-2020 годы)» с 01 января 2022 года.</w:t>
      </w:r>
    </w:p>
    <w:p w:rsidR="00C3778E" w:rsidRPr="00C3778E" w:rsidRDefault="00C3778E" w:rsidP="00C3778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78E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Pr="00C3778E">
        <w:rPr>
          <w:rFonts w:ascii="Times New Roman" w:eastAsia="Times New Roman" w:hAnsi="Times New Roman" w:cs="Times New Roman"/>
          <w:sz w:val="28"/>
          <w:szCs w:val="24"/>
        </w:rPr>
        <w:t xml:space="preserve">Настоящее постановление вступает в силу со дня его официального опубликования, но не ранее 01 января 2022 года. </w:t>
      </w:r>
    </w:p>
    <w:p w:rsidR="00C3778E" w:rsidRPr="00C3778E" w:rsidRDefault="00C3778E" w:rsidP="00C3778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778E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proofErr w:type="gramStart"/>
      <w:r w:rsidRPr="00C3778E">
        <w:rPr>
          <w:rFonts w:ascii="Times New Roman" w:eastAsia="Times New Roman" w:hAnsi="Times New Roman" w:cs="Times New Roman"/>
          <w:sz w:val="28"/>
          <w:szCs w:val="24"/>
        </w:rPr>
        <w:t>Контроль за</w:t>
      </w:r>
      <w:proofErr w:type="gramEnd"/>
      <w:r w:rsidRPr="00C3778E">
        <w:rPr>
          <w:rFonts w:ascii="Times New Roman" w:eastAsia="Times New Roman" w:hAnsi="Times New Roman" w:cs="Times New Roman"/>
          <w:sz w:val="28"/>
          <w:szCs w:val="24"/>
        </w:rPr>
        <w:t xml:space="preserve"> исполнением настоящего постановления возложить</w:t>
      </w:r>
      <w:r w:rsidRPr="00C3778E">
        <w:rPr>
          <w:rFonts w:ascii="Calibri" w:eastAsia="Calibri" w:hAnsi="Calibri" w:cs="Times New Roman"/>
          <w:sz w:val="28"/>
          <w:szCs w:val="28"/>
        </w:rPr>
        <w:t xml:space="preserve"> </w:t>
      </w:r>
      <w:r w:rsidRPr="00C3778E">
        <w:rPr>
          <w:rFonts w:ascii="Times New Roman" w:eastAsia="Calibri" w:hAnsi="Times New Roman" w:cs="Times New Roman"/>
          <w:sz w:val="28"/>
          <w:szCs w:val="28"/>
        </w:rPr>
        <w:t>на заместителя</w:t>
      </w:r>
      <w:r w:rsidRPr="00C3778E">
        <w:rPr>
          <w:rFonts w:ascii="Calibri" w:eastAsia="Calibri" w:hAnsi="Calibri" w:cs="Times New Roman"/>
          <w:sz w:val="28"/>
          <w:szCs w:val="28"/>
        </w:rPr>
        <w:t xml:space="preserve"> </w:t>
      </w:r>
      <w:r w:rsidRPr="00C3778E">
        <w:rPr>
          <w:rFonts w:ascii="Times New Roman" w:eastAsia="Calibri" w:hAnsi="Times New Roman" w:cs="Times New Roman"/>
          <w:sz w:val="28"/>
          <w:szCs w:val="28"/>
        </w:rPr>
        <w:t>Главы муниципального района «Корткеросский» - руководителя администрации</w:t>
      </w:r>
      <w:r w:rsidRPr="00C3778E">
        <w:rPr>
          <w:rFonts w:ascii="Times New Roman" w:eastAsia="Times New Roman" w:hAnsi="Times New Roman" w:cs="Times New Roman"/>
          <w:sz w:val="28"/>
          <w:szCs w:val="24"/>
        </w:rPr>
        <w:t xml:space="preserve"> (Карпова К.В.). </w:t>
      </w:r>
    </w:p>
    <w:p w:rsidR="00C3778E" w:rsidRPr="00C3778E" w:rsidRDefault="00C3778E" w:rsidP="00C377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C3778E" w:rsidRPr="00C3778E" w:rsidRDefault="00C3778E" w:rsidP="00C377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C3778E" w:rsidRPr="00C3778E" w:rsidRDefault="00C3778E" w:rsidP="00C377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77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муниципального района «Корткеросский»- </w:t>
      </w:r>
    </w:p>
    <w:p w:rsidR="00C3778E" w:rsidRPr="00C3778E" w:rsidRDefault="00C3778E" w:rsidP="00C3778E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C377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 администрации                                                              К.Сажин</w:t>
      </w:r>
    </w:p>
    <w:p w:rsidR="00C3778E" w:rsidRPr="00C3778E" w:rsidRDefault="00C3778E" w:rsidP="00C3778E">
      <w:pPr>
        <w:rPr>
          <w:rFonts w:ascii="Calibri" w:eastAsia="Calibri" w:hAnsi="Calibri" w:cs="Times New Roman"/>
        </w:rPr>
      </w:pPr>
    </w:p>
    <w:p w:rsidR="00C3778E" w:rsidRDefault="00C3778E" w:rsidP="00C3778E">
      <w:pPr>
        <w:jc w:val="center"/>
        <w:rPr>
          <w:b/>
          <w:sz w:val="24"/>
        </w:rPr>
      </w:pPr>
    </w:p>
    <w:p w:rsidR="00C3778E" w:rsidRDefault="00C3778E" w:rsidP="00C3778E">
      <w:pPr>
        <w:jc w:val="center"/>
        <w:rPr>
          <w:b/>
          <w:sz w:val="24"/>
        </w:rPr>
      </w:pPr>
    </w:p>
    <w:p w:rsidR="00C3778E" w:rsidRDefault="00C3778E" w:rsidP="00C3778E">
      <w:pPr>
        <w:jc w:val="center"/>
        <w:rPr>
          <w:b/>
          <w:sz w:val="24"/>
        </w:rPr>
      </w:pPr>
    </w:p>
    <w:p w:rsidR="00C3778E" w:rsidRDefault="00C3778E" w:rsidP="00C3778E">
      <w:pPr>
        <w:jc w:val="center"/>
        <w:rPr>
          <w:b/>
          <w:sz w:val="24"/>
        </w:rPr>
      </w:pPr>
    </w:p>
    <w:p w:rsidR="00C3778E" w:rsidRPr="00C3778E" w:rsidRDefault="00C3778E" w:rsidP="00510AAE">
      <w:pPr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78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</w:p>
    <w:p w:rsidR="00C3778E" w:rsidRPr="00C3778E" w:rsidRDefault="00C3778E" w:rsidP="00510AAE">
      <w:pPr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78E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 муниципального района</w:t>
      </w:r>
    </w:p>
    <w:p w:rsidR="00C3778E" w:rsidRPr="00C3778E" w:rsidRDefault="00C3778E" w:rsidP="00510AAE">
      <w:pPr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78E">
        <w:rPr>
          <w:rFonts w:ascii="Times New Roman" w:eastAsia="Times New Roman" w:hAnsi="Times New Roman" w:cs="Times New Roman"/>
          <w:sz w:val="24"/>
          <w:szCs w:val="24"/>
          <w:lang w:eastAsia="ru-RU"/>
        </w:rPr>
        <w:t>«Корткеросский»</w:t>
      </w:r>
    </w:p>
    <w:p w:rsidR="00C3778E" w:rsidRPr="00C3778E" w:rsidRDefault="00C3778E" w:rsidP="00510AAE">
      <w:pPr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78E">
        <w:rPr>
          <w:rFonts w:ascii="Times New Roman" w:eastAsia="Times New Roman" w:hAnsi="Times New Roman" w:cs="Times New Roman"/>
          <w:sz w:val="24"/>
          <w:szCs w:val="24"/>
          <w:lang w:eastAsia="ru-RU"/>
        </w:rPr>
        <w:t>26.11.2021 № 1757</w:t>
      </w:r>
    </w:p>
    <w:p w:rsidR="00C3778E" w:rsidRPr="00C3778E" w:rsidRDefault="00C3778E" w:rsidP="00C377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3778E" w:rsidRPr="00C3778E" w:rsidRDefault="00C3778E" w:rsidP="00C377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778E" w:rsidRPr="00C3778E" w:rsidRDefault="00C3778E" w:rsidP="00C377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778E" w:rsidRPr="00C3778E" w:rsidRDefault="00C3778E" w:rsidP="00C377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C3778E" w:rsidRPr="00C3778E" w:rsidRDefault="00C3778E" w:rsidP="00C377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778E" w:rsidRPr="00C3778E" w:rsidRDefault="00C3778E" w:rsidP="00C377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778E" w:rsidRPr="00C3778E" w:rsidRDefault="00C3778E" w:rsidP="00C377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77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Муниципальная программа</w:t>
      </w:r>
    </w:p>
    <w:p w:rsidR="00C3778E" w:rsidRPr="00C3778E" w:rsidRDefault="00C3778E" w:rsidP="00C377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77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 муниципального района «Корткеросский»</w:t>
      </w:r>
    </w:p>
    <w:p w:rsidR="00C3778E" w:rsidRPr="00C3778E" w:rsidRDefault="00C3778E" w:rsidP="00C377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eastAsia="ru-RU"/>
        </w:rPr>
      </w:pPr>
      <w:r w:rsidRPr="00C377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«Развитие культуры и туризма»</w:t>
      </w:r>
    </w:p>
    <w:p w:rsidR="00C3778E" w:rsidRPr="00C3778E" w:rsidRDefault="00C3778E" w:rsidP="00C377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</w:pPr>
      <w:r w:rsidRPr="00C3778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(наименование муниципальной программы)</w:t>
      </w:r>
    </w:p>
    <w:p w:rsidR="00C3778E" w:rsidRPr="00C3778E" w:rsidRDefault="00C3778E" w:rsidP="00C377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778E" w:rsidRPr="00C3778E" w:rsidRDefault="00C3778E" w:rsidP="00C377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778E" w:rsidRPr="00C3778E" w:rsidRDefault="00C3778E" w:rsidP="00C3778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7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Ответственный исполнитель – </w:t>
      </w:r>
      <w:r w:rsidRPr="00C3778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Управление культуры, национальной политики и туризма администрации муниципального образования муниципального района «Корткеросский»</w:t>
      </w:r>
    </w:p>
    <w:p w:rsidR="00C3778E" w:rsidRPr="00C3778E" w:rsidRDefault="00C3778E" w:rsidP="00C3778E">
      <w:pPr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778E" w:rsidRPr="00C3778E" w:rsidRDefault="00C3778E" w:rsidP="00C3778E">
      <w:pPr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778E" w:rsidRPr="00C3778E" w:rsidRDefault="00C3778E" w:rsidP="00C3778E">
      <w:pPr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7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Исполнитель: </w:t>
      </w:r>
      <w:r w:rsidRPr="00C3778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Заместитель начальника Управления культуры, национальной политики и туризма администрации муниципального района «Корткеросский» - Карелина Валентина Николаевна, тел. 8(82136)9-24-17, </w:t>
      </w:r>
      <w:r w:rsidRPr="00C3778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:rsidR="00C3778E" w:rsidRPr="00C3778E" w:rsidRDefault="00C3778E" w:rsidP="00C3778E">
      <w:pPr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</w:pPr>
      <w:proofErr w:type="gramStart"/>
      <w:r w:rsidRPr="00C3778E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e-mail</w:t>
      </w:r>
      <w:proofErr w:type="gramEnd"/>
      <w:r w:rsidRPr="00C3778E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 xml:space="preserve">: </w:t>
      </w:r>
      <w:hyperlink r:id="rId8" w:history="1">
        <w:r w:rsidRPr="00C3778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okimkort@mail.ru</w:t>
        </w:r>
      </w:hyperlink>
      <w:r w:rsidRPr="00C3778E">
        <w:rPr>
          <w:rFonts w:ascii="Calibri" w:eastAsia="Times New Roman" w:hAnsi="Calibri" w:cs="Times New Roman"/>
          <w:lang w:val="en-US" w:eastAsia="ru-RU"/>
        </w:rPr>
        <w:t>______________________________________________________________</w:t>
      </w:r>
    </w:p>
    <w:p w:rsidR="00C3778E" w:rsidRPr="00C3778E" w:rsidRDefault="00C3778E" w:rsidP="00C3778E">
      <w:pPr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78E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 xml:space="preserve">                                         </w:t>
      </w:r>
      <w:r w:rsidRPr="00C3778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(должность, фамилия, имя отчество, номер телефона и электронный адрес)</w:t>
      </w:r>
    </w:p>
    <w:p w:rsidR="00C3778E" w:rsidRPr="00C3778E" w:rsidRDefault="00C3778E" w:rsidP="00C377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778E" w:rsidRPr="00C3778E" w:rsidRDefault="00C3778E" w:rsidP="00C3778E">
      <w:pPr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7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составления проекта «       »             2021 г. </w:t>
      </w:r>
    </w:p>
    <w:p w:rsidR="00C3778E" w:rsidRPr="00C3778E" w:rsidRDefault="00C3778E" w:rsidP="00C377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778E" w:rsidRPr="00C3778E" w:rsidRDefault="00C3778E" w:rsidP="00C3778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C3778E" w:rsidRPr="00C3778E" w:rsidRDefault="00C3778E" w:rsidP="00C377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C377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Руководитель: заместитель Главы муниципального района «Корткеросский» - руководителя администрации </w:t>
      </w:r>
      <w:r w:rsidRPr="00C3778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– Карпов Константин Владимирович</w:t>
      </w:r>
      <w:r w:rsidRPr="00C3778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</w:t>
      </w:r>
    </w:p>
    <w:p w:rsidR="00C3778E" w:rsidRPr="00C3778E" w:rsidRDefault="00C3778E" w:rsidP="00C3778E">
      <w:pPr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C3778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(органа власти - ответственного исполнителя)</w:t>
      </w:r>
    </w:p>
    <w:p w:rsidR="00C3778E" w:rsidRPr="00C3778E" w:rsidRDefault="00C3778E" w:rsidP="00C377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3778E" w:rsidRPr="00C3778E" w:rsidRDefault="00C3778E" w:rsidP="00C377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3778E" w:rsidRPr="00C3778E" w:rsidRDefault="00C3778E" w:rsidP="00C377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3778E" w:rsidRPr="00C3778E" w:rsidRDefault="00C3778E" w:rsidP="00C377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3778E" w:rsidRPr="00C3778E" w:rsidRDefault="00C3778E" w:rsidP="00C377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3778E" w:rsidRPr="00C3778E" w:rsidRDefault="00C3778E" w:rsidP="00C377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3778E" w:rsidRPr="00C3778E" w:rsidRDefault="00C3778E" w:rsidP="00C3778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3778E" w:rsidRPr="00C3778E" w:rsidRDefault="00C3778E" w:rsidP="00C3778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3778E" w:rsidRPr="00C3778E" w:rsidRDefault="00C3778E" w:rsidP="00C3778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</w:p>
    <w:p w:rsidR="00C3778E" w:rsidRPr="00C3778E" w:rsidRDefault="00C3778E" w:rsidP="00C3778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</w:p>
    <w:p w:rsidR="00C3778E" w:rsidRPr="00C3778E" w:rsidRDefault="00C3778E" w:rsidP="00C3778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</w:p>
    <w:p w:rsidR="00C3778E" w:rsidRPr="00C3778E" w:rsidRDefault="00C3778E" w:rsidP="00C3778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77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</w:t>
      </w:r>
    </w:p>
    <w:p w:rsidR="00C3778E" w:rsidRPr="00C3778E" w:rsidRDefault="00C3778E" w:rsidP="00C377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77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муниципальной программы </w:t>
      </w:r>
    </w:p>
    <w:p w:rsidR="00C3778E" w:rsidRPr="00C3778E" w:rsidRDefault="00C3778E" w:rsidP="00C377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77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 муниципального района «Корткеросский»</w:t>
      </w:r>
    </w:p>
    <w:p w:rsidR="00C3778E" w:rsidRPr="00C3778E" w:rsidRDefault="00C3778E" w:rsidP="00C377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77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«Развитие культуры и туризма»</w:t>
      </w:r>
    </w:p>
    <w:p w:rsidR="00C3778E" w:rsidRPr="00C3778E" w:rsidRDefault="00C3778E" w:rsidP="00C377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521"/>
      </w:tblGrid>
      <w:tr w:rsidR="00C3778E" w:rsidRPr="00C3778E" w:rsidTr="00C3778E">
        <w:tc>
          <w:tcPr>
            <w:tcW w:w="3085" w:type="dxa"/>
          </w:tcPr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программы</w:t>
            </w:r>
          </w:p>
        </w:tc>
        <w:tc>
          <w:tcPr>
            <w:tcW w:w="6521" w:type="dxa"/>
          </w:tcPr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национальной политики и туризма администрации муниципального образования муниципального района «Корткеросский»</w:t>
            </w:r>
          </w:p>
        </w:tc>
      </w:tr>
      <w:tr w:rsidR="00C3778E" w:rsidRPr="00C3778E" w:rsidTr="00C3778E">
        <w:tc>
          <w:tcPr>
            <w:tcW w:w="3085" w:type="dxa"/>
          </w:tcPr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Соисполнители программы</w:t>
            </w:r>
          </w:p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</w:tcPr>
          <w:p w:rsidR="00C3778E" w:rsidRPr="00C3778E" w:rsidRDefault="00C3778E" w:rsidP="00C37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Управление образования администрации муниципального района «Корткеросский», </w:t>
            </w:r>
          </w:p>
          <w:p w:rsidR="00C3778E" w:rsidRPr="00C3778E" w:rsidRDefault="00C3778E" w:rsidP="00C37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Управление по капитальному строительству и территориальному развитию администрации муниципального района «Корткеросский», </w:t>
            </w:r>
          </w:p>
          <w:p w:rsidR="00C3778E" w:rsidRPr="00C3778E" w:rsidRDefault="00C3778E" w:rsidP="00C37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Отдел экономической политики администрации муниципального района «Корткеросский», </w:t>
            </w:r>
          </w:p>
          <w:p w:rsidR="00C3778E" w:rsidRPr="00C3778E" w:rsidRDefault="00C3778E" w:rsidP="00C37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Отдел физической культуры и спорта администрации муниципального района «Корткеросский», </w:t>
            </w:r>
          </w:p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Администрации сельских поселений (по согласованию)</w:t>
            </w:r>
          </w:p>
        </w:tc>
      </w:tr>
      <w:tr w:rsidR="00C3778E" w:rsidRPr="00C3778E" w:rsidTr="00C3778E">
        <w:tc>
          <w:tcPr>
            <w:tcW w:w="3085" w:type="dxa"/>
          </w:tcPr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Участники муниципальной программы</w:t>
            </w:r>
          </w:p>
        </w:tc>
        <w:tc>
          <w:tcPr>
            <w:tcW w:w="6521" w:type="dxa"/>
          </w:tcPr>
          <w:p w:rsidR="00C3778E" w:rsidRPr="00C3778E" w:rsidRDefault="00C3778E" w:rsidP="00C37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МБУ «Корткеросский центр культуры и досуга», МУ «Корткеросская централизованная библиотечная система», МУ «Корткеросский районный историко-краеведческий музей», МБУ ДО «Корткеросская районная школа искусств», МБУ «Центр </w:t>
            </w:r>
            <w:proofErr w:type="spellStart"/>
            <w:r w:rsidRPr="00C3778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коми</w:t>
            </w:r>
            <w:proofErr w:type="spellEnd"/>
            <w:r w:rsidRPr="00C3778E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культуры Корткеросского района», общественные организации </w:t>
            </w:r>
          </w:p>
        </w:tc>
      </w:tr>
      <w:tr w:rsidR="00C3778E" w:rsidRPr="00C3778E" w:rsidTr="00C3778E">
        <w:tc>
          <w:tcPr>
            <w:tcW w:w="3085" w:type="dxa"/>
          </w:tcPr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 программы</w:t>
            </w:r>
          </w:p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</w:tcPr>
          <w:p w:rsidR="00C3778E" w:rsidRPr="00C3778E" w:rsidRDefault="00C3778E" w:rsidP="00C3778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 Корткеросского района,</w:t>
            </w:r>
          </w:p>
          <w:p w:rsidR="00C3778E" w:rsidRPr="00C3778E" w:rsidRDefault="00C3778E" w:rsidP="00C3778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Гармонизация </w:t>
            </w:r>
            <w:proofErr w:type="gramStart"/>
            <w:r w:rsidRPr="00C3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межнациональных</w:t>
            </w:r>
            <w:proofErr w:type="gramEnd"/>
            <w:r w:rsidRPr="00C3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межэтнических и </w:t>
            </w:r>
          </w:p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межрелигиозных отношений на территории муниципального района «Корткеросский», </w:t>
            </w:r>
          </w:p>
          <w:p w:rsidR="00C3778E" w:rsidRPr="00C3778E" w:rsidRDefault="00C3778E" w:rsidP="00C3778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Въездной и внутренний туризм </w:t>
            </w:r>
          </w:p>
        </w:tc>
      </w:tr>
      <w:tr w:rsidR="00C3778E" w:rsidRPr="00C3778E" w:rsidTr="00C3778E">
        <w:tc>
          <w:tcPr>
            <w:tcW w:w="3085" w:type="dxa"/>
          </w:tcPr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Программно-целевые инструменты программы</w:t>
            </w:r>
          </w:p>
        </w:tc>
        <w:tc>
          <w:tcPr>
            <w:tcW w:w="6521" w:type="dxa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1.Муниципальная программа в области развития культуры;</w:t>
            </w: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2. Государственная программа Республики Коми в сфере культуры и туризма;</w:t>
            </w: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3. Концепция развития туристического кластера Республики Коми</w:t>
            </w:r>
          </w:p>
        </w:tc>
      </w:tr>
      <w:tr w:rsidR="00C3778E" w:rsidRPr="00C3778E" w:rsidTr="00C3778E">
        <w:tc>
          <w:tcPr>
            <w:tcW w:w="3085" w:type="dxa"/>
          </w:tcPr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программы</w:t>
            </w:r>
          </w:p>
        </w:tc>
        <w:tc>
          <w:tcPr>
            <w:tcW w:w="6521" w:type="dxa"/>
          </w:tcPr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культурного, туристического потенциала, а также повышение уровня межнационального и межконфессионального согласия, этнокультурного развития народов Российской Федерации на территории Корткеросского района </w:t>
            </w:r>
          </w:p>
        </w:tc>
      </w:tr>
      <w:tr w:rsidR="00C3778E" w:rsidRPr="00C3778E" w:rsidTr="00C3778E">
        <w:tc>
          <w:tcPr>
            <w:tcW w:w="3085" w:type="dxa"/>
          </w:tcPr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программы</w:t>
            </w:r>
          </w:p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</w:tcPr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Развитие культуры Корткеросского района; </w:t>
            </w:r>
          </w:p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2.Обеспечение гармонизации межнациональных, межэтнических и межрелигиозных отношений на территории муниципального района «Корткеросский»;</w:t>
            </w:r>
          </w:p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C3778E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ru-RU"/>
              </w:rPr>
              <w:t xml:space="preserve">Развитие въездного и внутреннего туризма на территории </w:t>
            </w:r>
            <w:r w:rsidRPr="00C3778E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муниципального района «Корткеросский»</w:t>
            </w:r>
          </w:p>
        </w:tc>
      </w:tr>
      <w:tr w:rsidR="00C3778E" w:rsidRPr="00C3778E" w:rsidTr="00C3778E">
        <w:tc>
          <w:tcPr>
            <w:tcW w:w="3085" w:type="dxa"/>
          </w:tcPr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индикаторы и показатели программы</w:t>
            </w:r>
          </w:p>
        </w:tc>
        <w:tc>
          <w:tcPr>
            <w:tcW w:w="6521" w:type="dxa"/>
          </w:tcPr>
          <w:p w:rsidR="00C3778E" w:rsidRPr="00C3778E" w:rsidRDefault="00C3778E" w:rsidP="00C3778E">
            <w:pPr>
              <w:numPr>
                <w:ilvl w:val="0"/>
                <w:numId w:val="4"/>
              </w:num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3778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Прирост числа ме</w:t>
            </w:r>
            <w:proofErr w:type="gramStart"/>
            <w:r w:rsidRPr="00C3778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ст в зр</w:t>
            </w:r>
            <w:proofErr w:type="gramEnd"/>
            <w:r w:rsidRPr="00C3778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ительных залах учреждений </w:t>
            </w:r>
          </w:p>
          <w:p w:rsidR="00C3778E" w:rsidRPr="00C3778E" w:rsidRDefault="00C3778E" w:rsidP="00C3778E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сферы культуры к уровню 2019 года, количество мест</w:t>
            </w:r>
            <w:r w:rsidRPr="00C3778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;</w:t>
            </w:r>
          </w:p>
          <w:p w:rsidR="00C3778E" w:rsidRPr="00C3778E" w:rsidRDefault="00C3778E" w:rsidP="00C3778E">
            <w:pPr>
              <w:numPr>
                <w:ilvl w:val="0"/>
                <w:numId w:val="4"/>
              </w:num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граждан, положительно оценивающих состояние </w:t>
            </w:r>
          </w:p>
          <w:p w:rsidR="00C3778E" w:rsidRPr="00C3778E" w:rsidRDefault="00C3778E" w:rsidP="00C3778E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межнациональных и межрелигиозных отношений, в общем </w:t>
            </w:r>
            <w:r w:rsidRPr="00C3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количестве граждан, проживающих на территории муниципального района «Корткеросский», %  </w:t>
            </w:r>
          </w:p>
          <w:p w:rsidR="00C3778E" w:rsidRPr="00C3778E" w:rsidRDefault="00C3778E" w:rsidP="00C3778E">
            <w:pPr>
              <w:numPr>
                <w:ilvl w:val="0"/>
                <w:numId w:val="4"/>
              </w:num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3778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Уровень удовлетворенности населения </w:t>
            </w:r>
            <w:proofErr w:type="gramStart"/>
            <w:r w:rsidRPr="00C3778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туристскими</w:t>
            </w:r>
            <w:proofErr w:type="gramEnd"/>
            <w:r w:rsidRPr="00C3778E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 </w:t>
            </w:r>
          </w:p>
          <w:p w:rsidR="00C3778E" w:rsidRPr="00C3778E" w:rsidRDefault="00C3778E" w:rsidP="00C3778E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услугами, </w:t>
            </w:r>
            <w:proofErr w:type="gramStart"/>
            <w:r w:rsidRPr="00C3778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</w:t>
            </w:r>
            <w:proofErr w:type="gramEnd"/>
            <w:r w:rsidRPr="00C3778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%</w:t>
            </w:r>
          </w:p>
        </w:tc>
      </w:tr>
      <w:tr w:rsidR="00C3778E" w:rsidRPr="00C3778E" w:rsidTr="00C3778E">
        <w:tc>
          <w:tcPr>
            <w:tcW w:w="3085" w:type="dxa"/>
          </w:tcPr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Этапы и сроки реализации</w:t>
            </w:r>
          </w:p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6521" w:type="dxa"/>
          </w:tcPr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реализации Программы - 2022 – 2025 гг. </w:t>
            </w:r>
          </w:p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3778E" w:rsidRPr="00C3778E" w:rsidTr="00C3778E">
        <w:tc>
          <w:tcPr>
            <w:tcW w:w="3085" w:type="dxa"/>
          </w:tcPr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финансирования</w:t>
            </w:r>
          </w:p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6521" w:type="dxa"/>
          </w:tcPr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финансирования Программы на 2022-2025 годы предусматривается в размере 473 925,16 тыс. руб., в том числе: </w:t>
            </w:r>
          </w:p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за счет средств федерального бюджета – 37 647,28 тыс. рублей;</w:t>
            </w:r>
          </w:p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за счёт средств бюджета Республики Коми – 176 937,74 тыс. рублей;</w:t>
            </w:r>
          </w:p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за счёт средств местного бюджета – 259 340,14 тыс. рублей;</w:t>
            </w:r>
          </w:p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Прогнозный объём финансирования Программы по годам составляет:</w:t>
            </w:r>
          </w:p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за счёт средств федерального бюджета </w:t>
            </w:r>
          </w:p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2022 год – 5000,0 тыс. рублей;</w:t>
            </w:r>
          </w:p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2023 год – 32 647,28 тыс. рублей;</w:t>
            </w:r>
          </w:p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2024 год -  0,0 тыс. рублей;</w:t>
            </w:r>
          </w:p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2025 год -  0,0 тыс. рублей;</w:t>
            </w:r>
          </w:p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за счёт средств бюджета Республики Коми:</w:t>
            </w:r>
          </w:p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2022 год – 55 173,96 тыс. рублей;</w:t>
            </w:r>
          </w:p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2023 год – 67 229,97 тыс. рублей;</w:t>
            </w:r>
          </w:p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2024 год -  54 533,81 тыс. рублей;</w:t>
            </w:r>
          </w:p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2025 год -  0,0 тыс. рублей;</w:t>
            </w:r>
          </w:p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за счёт средств местного бюджета:</w:t>
            </w:r>
          </w:p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2022 год – 85 703,34 тыс. рублей;</w:t>
            </w:r>
          </w:p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2023 год – 84 418,40 тыс. рублей;</w:t>
            </w:r>
          </w:p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2024 год -  89 218,40 тыс. рублей;</w:t>
            </w:r>
          </w:p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2025 год -  0,0 тыс. рублей</w:t>
            </w:r>
          </w:p>
          <w:p w:rsidR="00C3778E" w:rsidRPr="00C3778E" w:rsidRDefault="00C3778E" w:rsidP="00C3778E">
            <w:pPr>
              <w:widowControl w:val="0"/>
              <w:suppressLineNumbers/>
              <w:suppressAutoHyphens/>
              <w:spacing w:after="0" w:line="240" w:lineRule="auto"/>
              <w:ind w:firstLine="19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бюджетных ассигнований уточняется ежегодно при формировании бюджета МО МР «Корткеросский» на очередной финансовый год и плановый период и при внесении изменений в бюджет МО МР «Корткеросский».</w:t>
            </w:r>
          </w:p>
        </w:tc>
      </w:tr>
      <w:tr w:rsidR="00C3778E" w:rsidRPr="00C3778E" w:rsidTr="00C3778E">
        <w:tc>
          <w:tcPr>
            <w:tcW w:w="3085" w:type="dxa"/>
          </w:tcPr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Ожидаемые результаты реализации программы</w:t>
            </w:r>
          </w:p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</w:tcPr>
          <w:p w:rsidR="00C3778E" w:rsidRPr="00C3778E" w:rsidRDefault="00C3778E" w:rsidP="00C37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Программы позволит к 2025 году достичь следующих конечных результатов:</w:t>
            </w:r>
          </w:p>
          <w:p w:rsidR="00C3778E" w:rsidRPr="00C3778E" w:rsidRDefault="00C3778E" w:rsidP="00C3778E">
            <w:pPr>
              <w:spacing w:after="0" w:line="240" w:lineRule="auto"/>
              <w:ind w:firstLine="176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C3778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Прирост числа ме</w:t>
            </w:r>
            <w:proofErr w:type="gramStart"/>
            <w:r w:rsidRPr="00C3778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ст в зр</w:t>
            </w:r>
            <w:proofErr w:type="gramEnd"/>
            <w:r w:rsidRPr="00C3778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ительных залах учреждений сферы культуры на 200 мест к уровню 2019 года; </w:t>
            </w: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 Доля граждан, положительно оценивающих состояние межнациональных и межрелигиозных отношений, в общем количестве граждан, проживающих на территории муниципального района «Корткеросский» (90% от общего количества проживающих на территории района); </w:t>
            </w: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C3778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Уровень удовлетворенности населения туристскими услугами; 33% </w:t>
            </w:r>
          </w:p>
        </w:tc>
      </w:tr>
    </w:tbl>
    <w:p w:rsidR="00C3778E" w:rsidRPr="00C3778E" w:rsidRDefault="00C3778E" w:rsidP="00C377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3778E" w:rsidRPr="00C3778E" w:rsidRDefault="00C3778E" w:rsidP="00C377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3778E" w:rsidRPr="00C3778E" w:rsidRDefault="00C3778E" w:rsidP="00C377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3778E" w:rsidRPr="00C3778E" w:rsidRDefault="00C3778E" w:rsidP="00C377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3778E" w:rsidRPr="00C3778E" w:rsidRDefault="00C3778E" w:rsidP="00C377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3778E" w:rsidRPr="00C3778E" w:rsidRDefault="00C3778E" w:rsidP="00C3778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C3778E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lastRenderedPageBreak/>
        <w:t>Приоритеты, цели и задачи реализуемой</w:t>
      </w:r>
    </w:p>
    <w:p w:rsidR="00C3778E" w:rsidRPr="00C3778E" w:rsidRDefault="00C3778E" w:rsidP="00C3778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C3778E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муниципальной политики в соответствующей сфере</w:t>
      </w:r>
    </w:p>
    <w:p w:rsidR="00C3778E" w:rsidRPr="00C3778E" w:rsidRDefault="00C3778E" w:rsidP="00C3778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C3778E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социально-экономического развития</w:t>
      </w:r>
    </w:p>
    <w:p w:rsidR="00C3778E" w:rsidRPr="00C3778E" w:rsidRDefault="00C3778E" w:rsidP="00C377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3778E" w:rsidRPr="00C3778E" w:rsidRDefault="00C3778E" w:rsidP="00C3778E">
      <w:pPr>
        <w:numPr>
          <w:ilvl w:val="0"/>
          <w:numId w:val="3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Приоритеты в сфере развития культуры муниципального образования муниципального </w:t>
      </w:r>
    </w:p>
    <w:p w:rsidR="00C3778E" w:rsidRPr="00C3778E" w:rsidRDefault="00C3778E" w:rsidP="00C3778E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3778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района «Корткеросский» определены Стратегией социально-экономического развития муниципального образования муниципального района «Корткеросский» (далее – Стратегия) до 2035 года, одобренной решением Совета муниципального образования муниципального района «Корткеросский» от 22.12.2020 №</w:t>
      </w:r>
      <w:r w:rsidRPr="00C3778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Pr="00C37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-3/8. </w:t>
      </w:r>
      <w:proofErr w:type="gramEnd"/>
    </w:p>
    <w:p w:rsidR="00C3778E" w:rsidRPr="00C3778E" w:rsidRDefault="00C3778E" w:rsidP="00C3778E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2. Стратегической целью социально-экономического развития муниципального образования муниципального района «Корткеросский» является:</w:t>
      </w:r>
    </w:p>
    <w:p w:rsidR="00C3778E" w:rsidRPr="00C3778E" w:rsidRDefault="00C3778E" w:rsidP="00C3778E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C3778E">
        <w:rPr>
          <w:rFonts w:ascii="Times New Roman" w:eastAsia="Times New Roman" w:hAnsi="Times New Roman" w:cs="Times New Roman"/>
          <w:sz w:val="24"/>
          <w:szCs w:val="28"/>
          <w:lang w:eastAsia="ru-RU"/>
        </w:rPr>
        <w:t>динамично развивающийся человеческий капитал с высоким духовным, культурным и профессиональным потенциалом, обеспеченный условиями его полноценной реализации.</w:t>
      </w:r>
    </w:p>
    <w:p w:rsidR="00C3778E" w:rsidRPr="00C3778E" w:rsidRDefault="00C3778E" w:rsidP="00C3778E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78E">
        <w:rPr>
          <w:rFonts w:ascii="Times New Roman" w:eastAsia="Times New Roman" w:hAnsi="Times New Roman" w:cs="Times New Roman"/>
          <w:sz w:val="24"/>
          <w:lang w:eastAsia="ru-RU"/>
        </w:rPr>
        <w:t xml:space="preserve">     Учитывая положения стратегических документов и приоритетных направлений муниципальной политики в сфере культуры, </w:t>
      </w:r>
      <w:r w:rsidRPr="00C377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определена основная цель Программы – </w:t>
      </w:r>
      <w:r w:rsidRPr="00C37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культурного, туристического потенциала, а также повышение уровня межнационального и межконфессионального согласия, этнокультурного развития народов Российской Федерации на территории Корткеросского района.  </w:t>
      </w:r>
    </w:p>
    <w:p w:rsidR="00C3778E" w:rsidRPr="00C3778E" w:rsidRDefault="00C3778E" w:rsidP="00C3778E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Приоритетами в сфере реализации Программы являются: </w:t>
      </w:r>
    </w:p>
    <w:p w:rsidR="00C3778E" w:rsidRPr="00C3778E" w:rsidRDefault="00C3778E" w:rsidP="00C3778E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37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- </w:t>
      </w:r>
      <w:r w:rsidRPr="00C3778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Развитие культуры и искусства; </w:t>
      </w:r>
    </w:p>
    <w:p w:rsidR="00C3778E" w:rsidRPr="00C3778E" w:rsidRDefault="00C3778E" w:rsidP="00C3778E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3778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- Гармонизация межнациональных отношений; </w:t>
      </w:r>
    </w:p>
    <w:p w:rsidR="00C3778E" w:rsidRPr="00C3778E" w:rsidRDefault="00C3778E" w:rsidP="00C3778E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C3778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- Конкурентоспособная туристская индустрия. </w:t>
      </w:r>
    </w:p>
    <w:p w:rsidR="00C3778E" w:rsidRPr="00C3778E" w:rsidRDefault="00C3778E" w:rsidP="00C3778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377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долгосрочными приоритетами развития культуры и искусства, </w:t>
      </w:r>
      <w:r w:rsidRPr="00C3778E">
        <w:rPr>
          <w:rFonts w:ascii="Times New Roman" w:eastAsia="Times New Roman" w:hAnsi="Times New Roman" w:cs="Times New Roman"/>
          <w:sz w:val="24"/>
          <w:szCs w:val="28"/>
          <w:lang w:eastAsia="ru-RU"/>
        </w:rPr>
        <w:t>а также с учетом текущего состояния отрасли культуры МР «Корткеросский», определены цель и задачи Программы.</w:t>
      </w:r>
    </w:p>
    <w:p w:rsidR="00C3778E" w:rsidRPr="00C3778E" w:rsidRDefault="00C3778E" w:rsidP="00C3778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3778E">
        <w:rPr>
          <w:rFonts w:ascii="Times New Roman" w:eastAsia="Times New Roman" w:hAnsi="Times New Roman" w:cs="Times New Roman"/>
          <w:sz w:val="24"/>
          <w:szCs w:val="28"/>
          <w:lang w:eastAsia="ru-RU"/>
        </w:rPr>
        <w:t>Цели и задачи муниципальной программы определены в паспорте Программы.</w:t>
      </w:r>
    </w:p>
    <w:p w:rsidR="00C3778E" w:rsidRPr="00C3778E" w:rsidRDefault="00C3778E" w:rsidP="00C3778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3778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Программа включает 3 подпрограммы:  </w:t>
      </w:r>
    </w:p>
    <w:p w:rsidR="00C3778E" w:rsidRPr="00C3778E" w:rsidRDefault="00C3778E" w:rsidP="00C3778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78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- </w:t>
      </w:r>
      <w:r w:rsidRPr="00C3778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культуры Корткеросского района</w:t>
      </w:r>
      <w:r w:rsidRPr="00C377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r w:rsidRPr="00C37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далее - Подпрограмма 1); </w:t>
      </w:r>
    </w:p>
    <w:p w:rsidR="00C3778E" w:rsidRPr="00C3778E" w:rsidRDefault="00C3778E" w:rsidP="00C3778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Гармонизация межнациональных, межэтнических и межрелигиозных отношений на территории муниципального района «Корткеросский» </w:t>
      </w:r>
      <w:r w:rsidRPr="00C377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Pr="00C37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далее - Подпрограмма 2); </w:t>
      </w:r>
    </w:p>
    <w:p w:rsidR="00C3778E" w:rsidRPr="00C3778E" w:rsidRDefault="00C3778E" w:rsidP="00C3778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- </w:t>
      </w:r>
      <w:r w:rsidRPr="00C3778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Въездной и внутренний туризм </w:t>
      </w:r>
      <w:r w:rsidRPr="00C377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Pr="00C37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далее - Подпрограмма 3); </w:t>
      </w:r>
    </w:p>
    <w:p w:rsidR="00C3778E" w:rsidRPr="00C3778E" w:rsidRDefault="00C3778E" w:rsidP="00C377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3778E">
        <w:rPr>
          <w:rFonts w:ascii="Times New Roman" w:eastAsia="Times New Roman" w:hAnsi="Times New Roman" w:cs="Times New Roman"/>
          <w:sz w:val="24"/>
          <w:szCs w:val="28"/>
          <w:lang w:eastAsia="ru-RU"/>
        </w:rPr>
        <w:t>Цели и задачи подпрограмм определены в паспортах подпрограмм муниципальной программы.</w:t>
      </w:r>
    </w:p>
    <w:p w:rsidR="00C3778E" w:rsidRPr="00C3778E" w:rsidRDefault="00C3778E" w:rsidP="00C3778E">
      <w:pPr>
        <w:autoSpaceDE w:val="0"/>
        <w:autoSpaceDN w:val="0"/>
        <w:adjustRightInd w:val="0"/>
        <w:spacing w:after="0" w:line="240" w:lineRule="auto"/>
        <w:ind w:left="34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3778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3. Перечень и </w:t>
      </w:r>
      <w:hyperlink w:anchor="P3445" w:history="1">
        <w:r w:rsidRPr="00C3778E">
          <w:rPr>
            <w:rFonts w:ascii="Times New Roman" w:eastAsia="Times New Roman" w:hAnsi="Times New Roman" w:cs="Times New Roman"/>
            <w:sz w:val="24"/>
            <w:szCs w:val="28"/>
            <w:lang w:eastAsia="ru-RU"/>
          </w:rPr>
          <w:t>сведения</w:t>
        </w:r>
      </w:hyperlink>
      <w:r w:rsidRPr="00C3778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о целевых показателях (индикаторах) муниципальной программы</w:t>
      </w:r>
    </w:p>
    <w:p w:rsidR="00C3778E" w:rsidRPr="00C3778E" w:rsidRDefault="00C3778E" w:rsidP="00C3778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3778E">
        <w:rPr>
          <w:rFonts w:ascii="Times New Roman" w:eastAsia="Times New Roman" w:hAnsi="Times New Roman" w:cs="Times New Roman"/>
          <w:sz w:val="24"/>
          <w:szCs w:val="28"/>
          <w:lang w:eastAsia="ru-RU"/>
        </w:rPr>
        <w:t>«Развитие культуры и туризма»  представлены в Приложении 1 к Программе (Таблица 1).</w:t>
      </w:r>
    </w:p>
    <w:p w:rsidR="00C3778E" w:rsidRPr="00C3778E" w:rsidRDefault="00C3778E" w:rsidP="00C377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3778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4. </w:t>
      </w:r>
      <w:hyperlink w:anchor="P3994" w:history="1">
        <w:r w:rsidRPr="00C3778E">
          <w:rPr>
            <w:rFonts w:ascii="Times New Roman" w:eastAsia="Times New Roman" w:hAnsi="Times New Roman" w:cs="Times New Roman"/>
            <w:sz w:val="24"/>
            <w:szCs w:val="28"/>
            <w:lang w:eastAsia="ru-RU"/>
          </w:rPr>
          <w:t>Перечень</w:t>
        </w:r>
      </w:hyperlink>
      <w:r w:rsidRPr="00C3778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и характеристика основных мероприятий муниципальной программы </w:t>
      </w:r>
      <w:r w:rsidRPr="00C3778E">
        <w:rPr>
          <w:rFonts w:ascii="Times New Roman" w:eastAsia="Times New Roman" w:hAnsi="Times New Roman" w:cs="Arial"/>
          <w:sz w:val="24"/>
          <w:szCs w:val="28"/>
          <w:lang w:eastAsia="ru-RU"/>
        </w:rPr>
        <w:t xml:space="preserve">«Развитие культуры и туризма» </w:t>
      </w:r>
      <w:r w:rsidRPr="00C3778E">
        <w:rPr>
          <w:rFonts w:ascii="Times New Roman" w:eastAsia="Times New Roman" w:hAnsi="Times New Roman" w:cs="Times New Roman"/>
          <w:sz w:val="24"/>
          <w:szCs w:val="28"/>
          <w:lang w:eastAsia="ru-RU"/>
        </w:rPr>
        <w:t>представлен в Приложении 1 к Программе (Таблица 2).</w:t>
      </w:r>
    </w:p>
    <w:p w:rsidR="00C3778E" w:rsidRPr="00C3778E" w:rsidRDefault="00C3778E" w:rsidP="00C3778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3778E">
        <w:rPr>
          <w:rFonts w:ascii="Times New Roman" w:eastAsia="Times New Roman" w:hAnsi="Times New Roman" w:cs="Times New Roman"/>
          <w:sz w:val="24"/>
          <w:szCs w:val="28"/>
          <w:lang w:eastAsia="ru-RU"/>
        </w:rPr>
        <w:t>5. Информация по финансовому обеспечению муниципальной программы «Развитие культуры и туризма» за счет средств муниципального бюджета муниципального образования (с учетом средств межбюджетных трансфертов) представлена в Приложении 1 к Программе (Таблица 3).</w:t>
      </w:r>
    </w:p>
    <w:p w:rsidR="00C3778E" w:rsidRPr="00C3778E" w:rsidRDefault="00C3778E" w:rsidP="00C3778E">
      <w:pPr>
        <w:spacing w:after="0"/>
        <w:ind w:right="-3"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3778E">
        <w:rPr>
          <w:rFonts w:ascii="Times New Roman" w:eastAsia="Times New Roman" w:hAnsi="Times New Roman" w:cs="Times New Roman"/>
          <w:sz w:val="24"/>
          <w:szCs w:val="28"/>
          <w:lang w:eastAsia="ru-RU"/>
        </w:rPr>
        <w:t>6. Ресурсное обеспечение и прогнозная (справочная) оценка расходов местного бюджета, республиканского бюджета Республики Коми (с учетом средств федерального бюджета), бюджетов государственных внебюджетных фондов Республики Коми и юридических лиц на реализацию целей муниципальной программы «Развитие культуры и туризма» представлены в Приложении 1 к Программе (Таблица 4).</w:t>
      </w:r>
    </w:p>
    <w:p w:rsidR="00C3778E" w:rsidRPr="00C3778E" w:rsidRDefault="00C3778E" w:rsidP="00C3778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3778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7. Информация о показателях результатов использования субсидий и (или) </w:t>
      </w:r>
      <w:proofErr w:type="gramStart"/>
      <w:r w:rsidRPr="00C3778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иных </w:t>
      </w:r>
      <w:r w:rsidRPr="00C3778E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межбюджетных трансфертов, представляемых из республиканского бюджета Республики Коми представлена</w:t>
      </w:r>
      <w:proofErr w:type="gramEnd"/>
      <w:r w:rsidRPr="00C3778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в Приложении 1 к Программе (Таблица 5). </w:t>
      </w:r>
    </w:p>
    <w:p w:rsidR="00C3778E" w:rsidRPr="00C3778E" w:rsidRDefault="00C3778E" w:rsidP="00C3778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3778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Реализация народных проектов в сфере культуры и этнокультурного развития осуществляется в соответствии с нормативными правовыми актами Республики Коми по вопросам реализации народных проектов. </w:t>
      </w:r>
    </w:p>
    <w:p w:rsidR="00C3778E" w:rsidRPr="00C3778E" w:rsidRDefault="00C3778E" w:rsidP="00C3778E">
      <w:pPr>
        <w:spacing w:after="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C3778E">
        <w:rPr>
          <w:rFonts w:ascii="Times New Roman" w:eastAsia="Times New Roman" w:hAnsi="Times New Roman" w:cs="Times New Roman"/>
          <w:sz w:val="24"/>
          <w:lang w:eastAsia="ru-RU"/>
        </w:rPr>
        <w:t xml:space="preserve">        Реализация национального проекта «Культура» осуществляется в соответствии с Указом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года». </w:t>
      </w:r>
    </w:p>
    <w:p w:rsidR="00C3778E" w:rsidRPr="00C3778E" w:rsidRDefault="00C3778E" w:rsidP="00C3778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8. Ожидаемые результаты: </w:t>
      </w:r>
    </w:p>
    <w:p w:rsidR="00C3778E" w:rsidRPr="00C3778E" w:rsidRDefault="00C3778E" w:rsidP="00C3778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3778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- культурное развитие личности;</w:t>
      </w:r>
    </w:p>
    <w:p w:rsidR="00C3778E" w:rsidRPr="00C3778E" w:rsidRDefault="00C3778E" w:rsidP="00C3778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3778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- творческая самореализация населения Корткеросского района;</w:t>
      </w:r>
    </w:p>
    <w:p w:rsidR="00C3778E" w:rsidRPr="00C3778E" w:rsidRDefault="00C3778E" w:rsidP="00C3778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3778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- увеличение к 2025 году числа посещений организаций культуры на 15% с сохранением достигнутого уровня на период до 2030 года;</w:t>
      </w:r>
    </w:p>
    <w:p w:rsidR="00C3778E" w:rsidRPr="00C3778E" w:rsidRDefault="00C3778E" w:rsidP="00C3778E">
      <w:pPr>
        <w:widowControl w:val="0"/>
        <w:autoSpaceDE w:val="0"/>
        <w:autoSpaceDN w:val="0"/>
        <w:adjustRightInd w:val="0"/>
        <w:spacing w:after="0"/>
        <w:ind w:firstLine="601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3778E">
        <w:rPr>
          <w:rFonts w:ascii="Times New Roman" w:eastAsia="Times New Roman" w:hAnsi="Times New Roman" w:cs="Times New Roman"/>
          <w:sz w:val="24"/>
          <w:szCs w:val="28"/>
          <w:lang w:eastAsia="ru-RU"/>
        </w:rPr>
        <w:t>- увеличение к 2025 году числа обращений к цифровым ресурсам культуры;</w:t>
      </w:r>
    </w:p>
    <w:p w:rsidR="00C3778E" w:rsidRPr="00C3778E" w:rsidRDefault="00C3778E" w:rsidP="00C3778E">
      <w:pPr>
        <w:widowControl w:val="0"/>
        <w:autoSpaceDE w:val="0"/>
        <w:autoSpaceDN w:val="0"/>
        <w:adjustRightInd w:val="0"/>
        <w:spacing w:after="0"/>
        <w:ind w:firstLine="601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3778E">
        <w:rPr>
          <w:rFonts w:ascii="Times New Roman" w:eastAsia="Times New Roman" w:hAnsi="Times New Roman" w:cs="Times New Roman"/>
          <w:sz w:val="24"/>
          <w:szCs w:val="28"/>
          <w:lang w:eastAsia="ru-RU"/>
        </w:rPr>
        <w:t>- обеспечение удовлетворительного состояния зданий и сооружений муниципальных учреждений сферы культуры на уровне не менее 80% в общем количестве зданий и сооружений муниципальных учреждений сферы культуры;</w:t>
      </w:r>
    </w:p>
    <w:p w:rsidR="00C3778E" w:rsidRPr="00C3778E" w:rsidRDefault="00C3778E" w:rsidP="00C3778E">
      <w:pPr>
        <w:widowControl w:val="0"/>
        <w:autoSpaceDE w:val="0"/>
        <w:autoSpaceDN w:val="0"/>
        <w:adjustRightInd w:val="0"/>
        <w:spacing w:after="0"/>
        <w:ind w:firstLine="601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3778E">
        <w:rPr>
          <w:rFonts w:ascii="Times New Roman" w:eastAsia="Times New Roman" w:hAnsi="Times New Roman" w:cs="Times New Roman"/>
          <w:sz w:val="24"/>
          <w:szCs w:val="28"/>
          <w:lang w:eastAsia="ru-RU"/>
        </w:rPr>
        <w:t>- увеличение к 2025 году количества мероприятий, обеспечивающих доступность культурных благ для жителей Корткеросского района, до 120 единиц в расчете на 1000 человек;</w:t>
      </w:r>
    </w:p>
    <w:p w:rsidR="00C3778E" w:rsidRPr="00C3778E" w:rsidRDefault="00C3778E" w:rsidP="00C3778E">
      <w:pPr>
        <w:widowControl w:val="0"/>
        <w:autoSpaceDE w:val="0"/>
        <w:autoSpaceDN w:val="0"/>
        <w:adjustRightInd w:val="0"/>
        <w:spacing w:after="0"/>
        <w:ind w:firstLine="601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3778E">
        <w:rPr>
          <w:rFonts w:ascii="Times New Roman" w:eastAsia="Times New Roman" w:hAnsi="Times New Roman" w:cs="Times New Roman"/>
          <w:sz w:val="24"/>
          <w:szCs w:val="28"/>
          <w:lang w:eastAsia="ru-RU"/>
        </w:rPr>
        <w:t>- сохранение и восстановление объектов культурного наследия, вовлечение их в сферу экономической деятельности, создание условий, обеспечивающих преемственность традиций и сохранение культурной самобытности;</w:t>
      </w:r>
    </w:p>
    <w:p w:rsidR="00C3778E" w:rsidRPr="00C3778E" w:rsidRDefault="00C3778E" w:rsidP="00C3778E">
      <w:pPr>
        <w:widowControl w:val="0"/>
        <w:autoSpaceDE w:val="0"/>
        <w:autoSpaceDN w:val="0"/>
        <w:adjustRightInd w:val="0"/>
        <w:spacing w:after="0"/>
        <w:ind w:firstLine="601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3778E">
        <w:rPr>
          <w:rFonts w:ascii="Times New Roman" w:eastAsia="Times New Roman" w:hAnsi="Times New Roman" w:cs="Times New Roman"/>
          <w:sz w:val="24"/>
          <w:szCs w:val="28"/>
          <w:lang w:eastAsia="ru-RU"/>
        </w:rPr>
        <w:t>- увеличение кадровой обеспеченности сферы культуры с ростом доли высококвалифицированных специалистов к 2025 году до уровня не менее 33,4% в общем количестве работников отрасли;</w:t>
      </w:r>
    </w:p>
    <w:p w:rsidR="00C3778E" w:rsidRPr="00C3778E" w:rsidRDefault="00C3778E" w:rsidP="00C3778E">
      <w:pPr>
        <w:widowControl w:val="0"/>
        <w:autoSpaceDE w:val="0"/>
        <w:autoSpaceDN w:val="0"/>
        <w:adjustRightInd w:val="0"/>
        <w:spacing w:after="0"/>
        <w:ind w:firstLine="601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3778E">
        <w:rPr>
          <w:rFonts w:ascii="Times New Roman" w:eastAsia="Times New Roman" w:hAnsi="Times New Roman" w:cs="Times New Roman"/>
          <w:sz w:val="24"/>
          <w:szCs w:val="28"/>
          <w:lang w:eastAsia="ru-RU"/>
        </w:rPr>
        <w:t>- развитие народных художественных промыслов и ремесел;</w:t>
      </w:r>
    </w:p>
    <w:p w:rsidR="00C3778E" w:rsidRPr="00C3778E" w:rsidRDefault="00C3778E" w:rsidP="00C3778E">
      <w:pPr>
        <w:widowControl w:val="0"/>
        <w:autoSpaceDE w:val="0"/>
        <w:autoSpaceDN w:val="0"/>
        <w:adjustRightInd w:val="0"/>
        <w:spacing w:after="0"/>
        <w:ind w:firstLine="601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3778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- создание оцифрованных книжных, архивных, музейных фондов; </w:t>
      </w:r>
    </w:p>
    <w:p w:rsidR="00C3778E" w:rsidRPr="00C3778E" w:rsidRDefault="00C3778E" w:rsidP="00C3778E">
      <w:pPr>
        <w:widowControl w:val="0"/>
        <w:autoSpaceDE w:val="0"/>
        <w:autoSpaceDN w:val="0"/>
        <w:adjustRightInd w:val="0"/>
        <w:spacing w:after="0"/>
        <w:ind w:firstLine="601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3778E">
        <w:rPr>
          <w:rFonts w:ascii="Times New Roman" w:eastAsia="Times New Roman" w:hAnsi="Times New Roman" w:cs="Times New Roman"/>
          <w:sz w:val="24"/>
          <w:szCs w:val="28"/>
          <w:lang w:eastAsia="ru-RU"/>
        </w:rPr>
        <w:t>- обеспечение межнационального мира и согласия;</w:t>
      </w:r>
    </w:p>
    <w:p w:rsidR="00C3778E" w:rsidRPr="00C3778E" w:rsidRDefault="00C3778E" w:rsidP="00C3778E">
      <w:pPr>
        <w:widowControl w:val="0"/>
        <w:autoSpaceDE w:val="0"/>
        <w:autoSpaceDN w:val="0"/>
        <w:adjustRightInd w:val="0"/>
        <w:spacing w:after="0"/>
        <w:ind w:firstLine="601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3778E">
        <w:rPr>
          <w:rFonts w:ascii="Times New Roman" w:eastAsia="Times New Roman" w:hAnsi="Times New Roman" w:cs="Times New Roman"/>
          <w:sz w:val="24"/>
          <w:szCs w:val="28"/>
          <w:lang w:eastAsia="ru-RU"/>
        </w:rPr>
        <w:t>-увеличение доли граждан, положительно оценивающих состояние межнациональных отношений;</w:t>
      </w:r>
    </w:p>
    <w:p w:rsidR="00C3778E" w:rsidRPr="00C3778E" w:rsidRDefault="00C3778E" w:rsidP="00C3778E">
      <w:pPr>
        <w:widowControl w:val="0"/>
        <w:autoSpaceDE w:val="0"/>
        <w:autoSpaceDN w:val="0"/>
        <w:adjustRightInd w:val="0"/>
        <w:spacing w:after="0"/>
        <w:ind w:firstLine="601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3778E">
        <w:rPr>
          <w:rFonts w:ascii="Times New Roman" w:eastAsia="Times New Roman" w:hAnsi="Times New Roman" w:cs="Times New Roman"/>
          <w:sz w:val="24"/>
          <w:szCs w:val="28"/>
          <w:lang w:eastAsia="ru-RU"/>
        </w:rPr>
        <w:t>-рост удельного веса населения, участвующего в мероприятиях в области реализации государственной национальной политики Республики Коми;</w:t>
      </w:r>
    </w:p>
    <w:p w:rsidR="00C3778E" w:rsidRPr="00C3778E" w:rsidRDefault="00C3778E" w:rsidP="00C3778E">
      <w:pPr>
        <w:widowControl w:val="0"/>
        <w:autoSpaceDE w:val="0"/>
        <w:autoSpaceDN w:val="0"/>
        <w:adjustRightInd w:val="0"/>
        <w:spacing w:after="0"/>
        <w:ind w:firstLine="601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3778E">
        <w:rPr>
          <w:rFonts w:ascii="Times New Roman" w:eastAsia="Times New Roman" w:hAnsi="Times New Roman" w:cs="Times New Roman"/>
          <w:sz w:val="24"/>
          <w:szCs w:val="28"/>
          <w:lang w:eastAsia="ru-RU"/>
        </w:rPr>
        <w:t>-сохранение и приумножение духовного и культурного потенциала народов, проживающих на территории Корткеросского района;</w:t>
      </w:r>
    </w:p>
    <w:p w:rsidR="00C3778E" w:rsidRPr="00C3778E" w:rsidRDefault="00C3778E" w:rsidP="00C3778E">
      <w:pPr>
        <w:widowControl w:val="0"/>
        <w:autoSpaceDE w:val="0"/>
        <w:autoSpaceDN w:val="0"/>
        <w:adjustRightInd w:val="0"/>
        <w:spacing w:after="0"/>
        <w:ind w:firstLine="601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3778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-сохранение и развитие государственных языков Республики Коми; </w:t>
      </w:r>
    </w:p>
    <w:p w:rsidR="00C3778E" w:rsidRPr="00C3778E" w:rsidRDefault="00C3778E" w:rsidP="00C3778E">
      <w:pPr>
        <w:widowControl w:val="0"/>
        <w:autoSpaceDE w:val="0"/>
        <w:autoSpaceDN w:val="0"/>
        <w:adjustRightInd w:val="0"/>
        <w:spacing w:after="0"/>
        <w:ind w:firstLine="601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3778E">
        <w:rPr>
          <w:rFonts w:ascii="Times New Roman" w:eastAsia="Times New Roman" w:hAnsi="Times New Roman" w:cs="Times New Roman"/>
          <w:sz w:val="24"/>
          <w:szCs w:val="28"/>
          <w:lang w:eastAsia="ru-RU"/>
        </w:rPr>
        <w:t>- создание и развитие конкурентоспособной туристской индустрии;</w:t>
      </w:r>
    </w:p>
    <w:p w:rsidR="00C3778E" w:rsidRPr="00C3778E" w:rsidRDefault="00C3778E" w:rsidP="00C3778E">
      <w:pPr>
        <w:widowControl w:val="0"/>
        <w:autoSpaceDE w:val="0"/>
        <w:autoSpaceDN w:val="0"/>
        <w:adjustRightInd w:val="0"/>
        <w:spacing w:after="0"/>
        <w:ind w:firstLine="601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3778E">
        <w:rPr>
          <w:rFonts w:ascii="Times New Roman" w:eastAsia="Times New Roman" w:hAnsi="Times New Roman" w:cs="Times New Roman"/>
          <w:sz w:val="24"/>
          <w:szCs w:val="28"/>
          <w:lang w:eastAsia="ru-RU"/>
        </w:rPr>
        <w:t>- создание современной туристско-рекреационной инфраструктуры;</w:t>
      </w:r>
    </w:p>
    <w:p w:rsidR="00C3778E" w:rsidRPr="00C3778E" w:rsidRDefault="00C3778E" w:rsidP="00C3778E">
      <w:pPr>
        <w:widowControl w:val="0"/>
        <w:autoSpaceDE w:val="0"/>
        <w:autoSpaceDN w:val="0"/>
        <w:adjustRightInd w:val="0"/>
        <w:spacing w:after="0"/>
        <w:ind w:firstLine="601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3778E">
        <w:rPr>
          <w:rFonts w:ascii="Times New Roman" w:eastAsia="Times New Roman" w:hAnsi="Times New Roman" w:cs="Times New Roman"/>
          <w:sz w:val="24"/>
          <w:szCs w:val="28"/>
          <w:lang w:eastAsia="ru-RU"/>
        </w:rPr>
        <w:t>- повышение качества предоставляемых туристских услуг в соответствии с установленными стандартами;</w:t>
      </w:r>
    </w:p>
    <w:p w:rsidR="00C3778E" w:rsidRPr="00C3778E" w:rsidRDefault="00C3778E" w:rsidP="00C3778E">
      <w:pPr>
        <w:widowControl w:val="0"/>
        <w:autoSpaceDE w:val="0"/>
        <w:autoSpaceDN w:val="0"/>
        <w:adjustRightInd w:val="0"/>
        <w:spacing w:after="0"/>
        <w:ind w:firstLine="601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3778E">
        <w:rPr>
          <w:rFonts w:ascii="Times New Roman" w:eastAsia="Times New Roman" w:hAnsi="Times New Roman" w:cs="Times New Roman"/>
          <w:sz w:val="24"/>
          <w:szCs w:val="28"/>
          <w:lang w:eastAsia="ru-RU"/>
        </w:rPr>
        <w:t>- формирование туристско-рекреационного кластера на территории Корткеросского района;</w:t>
      </w:r>
    </w:p>
    <w:p w:rsidR="00C3778E" w:rsidRPr="00C3778E" w:rsidRDefault="00C3778E" w:rsidP="00C3778E">
      <w:pPr>
        <w:widowControl w:val="0"/>
        <w:autoSpaceDE w:val="0"/>
        <w:autoSpaceDN w:val="0"/>
        <w:adjustRightInd w:val="0"/>
        <w:spacing w:after="0"/>
        <w:ind w:firstLine="601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3778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- рост доходов местного бюджета за счет налоговых поступлений от развития туристической сферы. </w:t>
      </w:r>
    </w:p>
    <w:p w:rsidR="00C3778E" w:rsidRPr="00C3778E" w:rsidRDefault="00C3778E" w:rsidP="00C3778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C3778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9. </w:t>
      </w:r>
      <w:proofErr w:type="gramStart"/>
      <w:r w:rsidRPr="00C3778E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Оценка эффективности муниципальной программы </w:t>
      </w:r>
      <w:r w:rsidRPr="00C3778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производится в соответствии с </w:t>
      </w:r>
      <w:r w:rsidRPr="00C3778E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Постановлением администрации муниципального района «Корткеросский» от 29.08.2013 г. № 1643 «О программах муниципального образования муниципального района «Корткеросский» и Приказом Министерства экономики Республики Коми от 27.12.2017г. № 382 «Об утверждении рекомендаций по разработке, реализации и методике оценки эффективности муниципальных программ муниципальных образований в Республике Коми».</w:t>
      </w:r>
      <w:proofErr w:type="gramEnd"/>
    </w:p>
    <w:p w:rsidR="00C3778E" w:rsidRPr="00C3778E" w:rsidRDefault="00C3778E" w:rsidP="00C3778E">
      <w:pPr>
        <w:widowControl w:val="0"/>
        <w:autoSpaceDE w:val="0"/>
        <w:autoSpaceDN w:val="0"/>
        <w:adjustRightInd w:val="0"/>
        <w:spacing w:after="0"/>
        <w:ind w:firstLine="601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C3778E" w:rsidRPr="00C3778E" w:rsidRDefault="00C3778E" w:rsidP="00C3778E">
      <w:pPr>
        <w:widowControl w:val="0"/>
        <w:autoSpaceDE w:val="0"/>
        <w:autoSpaceDN w:val="0"/>
        <w:adjustRightInd w:val="0"/>
        <w:spacing w:after="0"/>
        <w:ind w:firstLine="601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3778E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>ПАСПОРТ</w:t>
      </w:r>
    </w:p>
    <w:p w:rsidR="00C3778E" w:rsidRPr="00C3778E" w:rsidRDefault="00C3778E" w:rsidP="00C3778E">
      <w:pPr>
        <w:keepNext/>
        <w:keepLines/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3778E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>Подпрограммы 1 «</w:t>
      </w:r>
      <w:r w:rsidRPr="00C377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Развитие культуры Корткеросского района»</w:t>
      </w:r>
    </w:p>
    <w:p w:rsidR="00C3778E" w:rsidRPr="00C3778E" w:rsidRDefault="00C3778E" w:rsidP="00C3778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tbl>
      <w:tblPr>
        <w:tblW w:w="9923" w:type="dxa"/>
        <w:tblInd w:w="-214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189"/>
        <w:gridCol w:w="6734"/>
      </w:tblGrid>
      <w:tr w:rsidR="00C3778E" w:rsidRPr="00C3778E" w:rsidTr="00C3778E">
        <w:trPr>
          <w:trHeight w:val="527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Ответственный исполнитель подпрограммы 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культуры, национальной политики и туризма  администрации муниципального района «Корткеросский», </w:t>
            </w:r>
          </w:p>
        </w:tc>
      </w:tr>
      <w:tr w:rsidR="00C3778E" w:rsidRPr="00C3778E" w:rsidTr="00C3778E">
        <w:trPr>
          <w:trHeight w:val="1359"/>
        </w:trPr>
        <w:tc>
          <w:tcPr>
            <w:tcW w:w="318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Соисполнитель муниципальной программы</w:t>
            </w:r>
          </w:p>
        </w:tc>
        <w:tc>
          <w:tcPr>
            <w:tcW w:w="67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78E" w:rsidRPr="00C3778E" w:rsidRDefault="00C3778E" w:rsidP="00C37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Управление образования администрации муниципального района «Корткеросский», </w:t>
            </w:r>
          </w:p>
          <w:p w:rsidR="00C3778E" w:rsidRPr="00C3778E" w:rsidRDefault="00C3778E" w:rsidP="00C37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778E" w:rsidRPr="00C3778E" w:rsidTr="00C3778E">
        <w:trPr>
          <w:trHeight w:val="36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Программно-целевые инструменты подпрограммы       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Государственная программа Республики Коми «Развитие культуры и туризма»</w:t>
            </w: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778E" w:rsidRPr="00C3778E" w:rsidTr="00C3778E">
        <w:trPr>
          <w:trHeight w:val="48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Цель подпрограммы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культурного потенциала муниципального района «Корткеросский»</w:t>
            </w:r>
          </w:p>
        </w:tc>
      </w:tr>
      <w:tr w:rsidR="00C3778E" w:rsidRPr="00C3778E" w:rsidTr="00C3778E">
        <w:trPr>
          <w:trHeight w:val="2336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Задачи подпрограммы          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Укрепление и модернизация материально-технической базы объектов сферы культуры; </w:t>
            </w:r>
          </w:p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2.</w:t>
            </w:r>
            <w:r w:rsidRPr="00C3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благоприятных условий реализации, воспроизводства и развития творческого потенциала населения</w:t>
            </w:r>
            <w:r w:rsidRPr="00C377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C3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образования  муниципального района «Корткеросский»;</w:t>
            </w:r>
          </w:p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3. </w:t>
            </w:r>
            <w:r w:rsidRPr="00C3778E">
              <w:rPr>
                <w:rFonts w:ascii="Times New Roman" w:eastAsia="Times New Roman" w:hAnsi="Times New Roman" w:cs="Arial"/>
                <w:sz w:val="24"/>
                <w:lang w:eastAsia="ru-RU"/>
              </w:rPr>
              <w:t>Совершенствование условий для творчества, повышение эффективности деятельности работников и учреждений культуры</w:t>
            </w:r>
          </w:p>
        </w:tc>
      </w:tr>
      <w:tr w:rsidR="00C3778E" w:rsidRPr="00C3778E" w:rsidTr="00C3778E">
        <w:trPr>
          <w:trHeight w:val="48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Целевые индикаторы и показатели подпрограммы          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78E" w:rsidRPr="00C3778E" w:rsidRDefault="00C3778E" w:rsidP="00C37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Программы позволит к 2025 году достичь следующих конечных результатов:</w:t>
            </w:r>
          </w:p>
          <w:p w:rsidR="00C3778E" w:rsidRPr="00C3778E" w:rsidRDefault="00C3778E" w:rsidP="00C3778E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1.Удовлетворительное состояние зданий и сооружений муниципальных учреждений, %</w:t>
            </w:r>
          </w:p>
          <w:p w:rsidR="00C3778E" w:rsidRPr="00C3778E" w:rsidRDefault="00C3778E" w:rsidP="00C3778E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Реализация народных  проектов в области культуры, прошедших отбор в рамках проекта "Народный бюджет", единиц;</w:t>
            </w:r>
          </w:p>
          <w:p w:rsidR="00C3778E" w:rsidRPr="00C3778E" w:rsidRDefault="00C3778E" w:rsidP="00C3778E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C3778E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Создание модельной библиотеки в рамках реализации национального проекта «Культура», единиц; </w:t>
            </w:r>
          </w:p>
          <w:p w:rsidR="00C3778E" w:rsidRPr="00C3778E" w:rsidRDefault="00C3778E" w:rsidP="00C3778E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4.Уровень удовлетворенности населения качеством предоставляемых муниципальных услуг в сфере культуры, (балл);</w:t>
            </w:r>
          </w:p>
          <w:p w:rsidR="00C3778E" w:rsidRPr="00C3778E" w:rsidRDefault="00C3778E" w:rsidP="00C3778E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5.Доля населения, посещающего учреждения культуры по отношению к предыдущему году, %. </w:t>
            </w:r>
          </w:p>
          <w:p w:rsidR="00C3778E" w:rsidRPr="00C3778E" w:rsidRDefault="00C3778E" w:rsidP="00C3778E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Охват населения библиотечным обслуживанием, % </w:t>
            </w:r>
          </w:p>
          <w:p w:rsidR="00C3778E" w:rsidRPr="00C3778E" w:rsidRDefault="00C3778E" w:rsidP="00C3778E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</w:t>
            </w:r>
            <w:r w:rsidRPr="00C3778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Увеличение кадровой обеспеченности сферы культуры с ростом доли высококвалифицированных специалистов, %</w:t>
            </w:r>
          </w:p>
          <w:p w:rsidR="00C3778E" w:rsidRPr="00C3778E" w:rsidRDefault="00C3778E" w:rsidP="00C3778E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8.Увеличение посещаемости музейных учреждений (посещений </w:t>
            </w:r>
            <w:r w:rsidRPr="00C3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 одного жителя в год). </w:t>
            </w:r>
          </w:p>
          <w:p w:rsidR="00C3778E" w:rsidRPr="00C3778E" w:rsidRDefault="00C3778E" w:rsidP="00C3778E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3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9.Доля обучающихся, принявших участие в творческих мероприятиях от общего количества обучающихся, % </w:t>
            </w:r>
            <w:proofErr w:type="gramEnd"/>
          </w:p>
          <w:p w:rsidR="00C3778E" w:rsidRPr="00C3778E" w:rsidRDefault="00C3778E" w:rsidP="00C3778E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Комплектование книжных фондов муниципальных библиотек, единиц</w:t>
            </w:r>
          </w:p>
          <w:p w:rsidR="00C3778E" w:rsidRPr="00C3778E" w:rsidRDefault="00C3778E" w:rsidP="00C3778E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3778E" w:rsidRPr="00C3778E" w:rsidTr="00C3778E">
        <w:trPr>
          <w:trHeight w:val="48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 xml:space="preserve">Этапы и сроки  реализации подпрограммы 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– 2025 гг.</w:t>
            </w:r>
          </w:p>
        </w:tc>
      </w:tr>
      <w:tr w:rsidR="00C3778E" w:rsidRPr="00C3778E" w:rsidTr="00C3778E">
        <w:trPr>
          <w:trHeight w:val="36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Объем финансирования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Общий объём финансирования подпрограммы на 2022 - 2025 годы предусматривается в размере 473 925,16 тыс. рублей, в том числе:</w:t>
            </w:r>
          </w:p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за счет средств федерального бюджета – 37 647,28 тыс. рублей;</w:t>
            </w:r>
          </w:p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за счёт средств бюджета Республики Коми – 176 937,74 тыс. рублей;</w:t>
            </w:r>
          </w:p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за счёт средств местного бюджета – 259 340,14 тыс. рублей;</w:t>
            </w:r>
          </w:p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Прогнозный объём финансирования Программы по годам составляет:</w:t>
            </w:r>
          </w:p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за счёт средств федерального бюджета </w:t>
            </w:r>
          </w:p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2022 год – 5 000,0 тыс. рублей;</w:t>
            </w:r>
          </w:p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2023 год – 32 647,28 тыс. рублей;</w:t>
            </w:r>
          </w:p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2024 год -  0,0 тыс. рублей;</w:t>
            </w:r>
          </w:p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2025 год -  0,0 тыс. рублей;</w:t>
            </w:r>
          </w:p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за счёт средств бюджета Республики Коми:</w:t>
            </w:r>
          </w:p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2022 год – 55 173,96 тыс. рублей;</w:t>
            </w:r>
          </w:p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2023 год – 67 229,97 тыс. рублей;</w:t>
            </w:r>
          </w:p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2024 год -  54533,81 тыс. рублей;</w:t>
            </w:r>
          </w:p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2025 год -  0,0 тыс. рублей;</w:t>
            </w:r>
          </w:p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за счёт средств местного бюджета:</w:t>
            </w:r>
          </w:p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2022 год – 85703,34 тыс. рублей;</w:t>
            </w:r>
          </w:p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2023 год – 84 418,40 тыс. рублей;</w:t>
            </w:r>
          </w:p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2024 год -  89 218,40 тыс. рублей;</w:t>
            </w:r>
          </w:p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2025 год -  0,0 тыс. рублей;</w:t>
            </w:r>
          </w:p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Объем бюджетных ассигнований уточняется ежегодно при формировании бюджета МО МР «Корткеросский» на очередной финансовый год и плановый период и при внесении изменений в бюджет МО МР «Корткеросский».</w:t>
            </w:r>
          </w:p>
        </w:tc>
      </w:tr>
      <w:tr w:rsidR="00C3778E" w:rsidRPr="00C3778E" w:rsidTr="00C3778E">
        <w:trPr>
          <w:trHeight w:val="48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Ожидаемые результаты подпрограммы: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78E" w:rsidRPr="00C3778E" w:rsidRDefault="00C3778E" w:rsidP="00C37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Программы позволит к 2025 году достичь следующих конечных результатов:</w:t>
            </w:r>
          </w:p>
          <w:p w:rsidR="00C3778E" w:rsidRPr="00C3778E" w:rsidRDefault="00C3778E" w:rsidP="00C3778E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1.Уровень удовлетворенности населения качеством предоставляемых муниципальных услуг в сфере культуры, не менее 80 баллов;</w:t>
            </w:r>
          </w:p>
          <w:p w:rsidR="00C3778E" w:rsidRPr="00C3778E" w:rsidRDefault="00C3778E" w:rsidP="00C3778E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2.Доля населения, посещающего учреждения культуры по отношению к предыдущему году, до 65%. </w:t>
            </w:r>
          </w:p>
          <w:p w:rsidR="00C3778E" w:rsidRPr="00C3778E" w:rsidRDefault="00C3778E" w:rsidP="00C3778E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Охват населения библиотечным обслуживанием, 60%. </w:t>
            </w:r>
          </w:p>
          <w:p w:rsidR="00C3778E" w:rsidRPr="00C3778E" w:rsidRDefault="00C3778E" w:rsidP="00C3778E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4.Увеличение посещаемости музейных учреждений (посещений на одного жителя в год), 46%. </w:t>
            </w:r>
          </w:p>
          <w:p w:rsidR="00C3778E" w:rsidRPr="00C3778E" w:rsidRDefault="00C3778E" w:rsidP="00C3778E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3778E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5.</w:t>
            </w:r>
            <w:r w:rsidRPr="00C3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обучающихся, принявших участие в творческих мероприятиях от общего количества обучающихся, 4,3% </w:t>
            </w:r>
            <w:proofErr w:type="gramEnd"/>
          </w:p>
          <w:p w:rsidR="00C3778E" w:rsidRPr="00C3778E" w:rsidRDefault="00C3778E" w:rsidP="00C3778E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6.Удовлетворительное состояние зданий и сооружений муниципальных учреждений, до 80%</w:t>
            </w:r>
          </w:p>
          <w:p w:rsidR="00C3778E" w:rsidRPr="00C3778E" w:rsidRDefault="00C3778E" w:rsidP="00C3778E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 Реализация народных  проектов в области культуры, прошедших отбор в рамках проекта "Народный бюджет", ежегодно не менее 1 единицы;</w:t>
            </w:r>
          </w:p>
          <w:p w:rsidR="00C3778E" w:rsidRPr="00C3778E" w:rsidRDefault="00C3778E" w:rsidP="00C3778E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</w:t>
            </w:r>
            <w:r w:rsidRPr="00C3778E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Создание модельной библиотеки в рамках реализации национального проекта «Культура», ежегодно не менее 1 единицы; </w:t>
            </w:r>
          </w:p>
          <w:p w:rsidR="00C3778E" w:rsidRPr="00C3778E" w:rsidRDefault="00C3778E" w:rsidP="00C3778E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9.Уровень удовлетворенности населения качеством предоставляемых муниципальных услуг в сфере культуры, не менее 80 баллов;</w:t>
            </w:r>
          </w:p>
          <w:p w:rsidR="00C3778E" w:rsidRPr="00C3778E" w:rsidRDefault="00C3778E" w:rsidP="00C3778E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10.Доля населения, посещающего учреждения культуры по отношению к предыдущему году, 65%. </w:t>
            </w:r>
          </w:p>
          <w:p w:rsidR="00C3778E" w:rsidRPr="00C3778E" w:rsidRDefault="00C3778E" w:rsidP="00C3778E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 Охват населения библиотечным обслуживанием, 60% </w:t>
            </w:r>
          </w:p>
          <w:p w:rsidR="00C3778E" w:rsidRPr="00C3778E" w:rsidRDefault="00C3778E" w:rsidP="00C3778E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 </w:t>
            </w:r>
            <w:r w:rsidRPr="00C3778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Увеличение кадровой обеспеченности сферы культуры с ростом доли высококвалифицированных специалистов, 33%</w:t>
            </w:r>
          </w:p>
          <w:p w:rsidR="00C3778E" w:rsidRPr="00C3778E" w:rsidRDefault="00C3778E" w:rsidP="00C3778E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13.Увеличение посещаемости музейных учреждений (посещений на одного жителя в год), 46% </w:t>
            </w:r>
          </w:p>
          <w:p w:rsidR="00C3778E" w:rsidRPr="00C3778E" w:rsidRDefault="00C3778E" w:rsidP="00C3778E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3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14.Доля обучающихся, принявших участие в творческих мероприятиях от общего количества обучающихся, 4,3 % </w:t>
            </w:r>
            <w:proofErr w:type="gramEnd"/>
          </w:p>
          <w:p w:rsidR="00C3778E" w:rsidRPr="00C3778E" w:rsidRDefault="00C3778E" w:rsidP="00C3778E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3778E" w:rsidRPr="00C3778E" w:rsidRDefault="00C3778E" w:rsidP="00C3778E">
      <w:pPr>
        <w:keepNext/>
        <w:keepLines/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</w:p>
    <w:p w:rsidR="00C3778E" w:rsidRPr="00C3778E" w:rsidRDefault="00C3778E" w:rsidP="00C3778E">
      <w:pPr>
        <w:keepNext/>
        <w:keepLines/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C3778E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ПАСПОРТ </w:t>
      </w:r>
    </w:p>
    <w:p w:rsidR="00C3778E" w:rsidRPr="00C3778E" w:rsidRDefault="00C3778E" w:rsidP="00C3778E">
      <w:pPr>
        <w:keepNext/>
        <w:keepLines/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Cs w:val="28"/>
          <w:lang w:eastAsia="ru-RU"/>
        </w:rPr>
      </w:pPr>
      <w:r w:rsidRPr="00C3778E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>Подпрограммы 2 «</w:t>
      </w:r>
      <w:r w:rsidRPr="00C3778E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Гармонизация межнациональных и межрелигиозных отношений</w:t>
      </w:r>
      <w:r w:rsidRPr="00C377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3778E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на территории муниципального района «Корткеросский»</w:t>
      </w:r>
    </w:p>
    <w:p w:rsidR="00C3778E" w:rsidRPr="00C3778E" w:rsidRDefault="00C3778E" w:rsidP="00C3778E">
      <w:pPr>
        <w:keepNext/>
        <w:keepLines/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</w:p>
    <w:tbl>
      <w:tblPr>
        <w:tblpPr w:leftFromText="180" w:rightFromText="180" w:vertAnchor="text" w:horzAnchor="margin" w:tblpY="110"/>
        <w:tblW w:w="9923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189"/>
        <w:gridCol w:w="6734"/>
      </w:tblGrid>
      <w:tr w:rsidR="00C3778E" w:rsidRPr="00C3778E" w:rsidTr="00C3778E">
        <w:trPr>
          <w:trHeight w:val="527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Подпрограммы 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национальной политики и туризма  администрации муниципального района «Корткеросский»</w:t>
            </w:r>
          </w:p>
        </w:tc>
      </w:tr>
      <w:tr w:rsidR="00C3778E" w:rsidRPr="00C3778E" w:rsidTr="00C3778E">
        <w:trPr>
          <w:trHeight w:val="852"/>
        </w:trPr>
        <w:tc>
          <w:tcPr>
            <w:tcW w:w="318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Соисполнитель муниципальной  программы  </w:t>
            </w:r>
          </w:p>
        </w:tc>
        <w:tc>
          <w:tcPr>
            <w:tcW w:w="67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Управление образования администрации муниципального района «Корткеросский», администрации сельских поселений </w:t>
            </w:r>
          </w:p>
        </w:tc>
      </w:tr>
      <w:tr w:rsidR="00C3778E" w:rsidRPr="00C3778E" w:rsidTr="00C3778E">
        <w:trPr>
          <w:trHeight w:val="36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Программно-целевые инструменты подпрограммы       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3778E" w:rsidRPr="00C3778E" w:rsidTr="00C3778E">
        <w:trPr>
          <w:trHeight w:val="48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подпрограммы          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межнационального и межконфессионального согласия, этнокультурного развития народов Российской Федерации, проживающих на территории МР «Корткеросский»</w:t>
            </w:r>
          </w:p>
        </w:tc>
      </w:tr>
      <w:tr w:rsidR="00C3778E" w:rsidRPr="00C3778E" w:rsidTr="00C3778E">
        <w:trPr>
          <w:trHeight w:val="225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 подпрограммы          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78E" w:rsidRPr="00C3778E" w:rsidRDefault="00C3778E" w:rsidP="00C3778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72" w:firstLine="2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единства и духовной общности многонационального народа Российской Федерации на территории муниципального района «Корткеросский»;</w:t>
            </w:r>
          </w:p>
          <w:p w:rsidR="00C3778E" w:rsidRPr="00C3778E" w:rsidRDefault="00C3778E" w:rsidP="00C3778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72" w:firstLine="2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межнационального мира и согласия, гармонизация межнациональных (межэтнических) отношений;</w:t>
            </w:r>
          </w:p>
          <w:p w:rsidR="00C3778E" w:rsidRPr="00C3778E" w:rsidRDefault="00C3778E" w:rsidP="00C3778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72" w:firstLine="20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Содействие сохранению и развитию этнокультурного многообразия народов России, проживающих на территории муниципального района «Корткеросский» </w:t>
            </w:r>
          </w:p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3778E" w:rsidRPr="00C3778E" w:rsidTr="00C3778E">
        <w:trPr>
          <w:trHeight w:val="3485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Целевые индикаторы и показатели подпрограммы          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78E" w:rsidRPr="00C3778E" w:rsidRDefault="00C3778E" w:rsidP="00C3778E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Доля граждан, положительно оценивающих состояние межнациональных и межрелигиозных отношений, в общем количестве граждан, проживающих на территории муниципального района «Корткеросский», %; </w:t>
            </w: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Доля граждан, положительно оценивающих состояние  межконфессиональных отношений, в общем количестве граждан, проживающих на территории муниципального района «Корткеросский», %;</w:t>
            </w:r>
          </w:p>
          <w:p w:rsidR="00C3778E" w:rsidRPr="00C3778E" w:rsidRDefault="00C3778E" w:rsidP="00C3778E">
            <w:pPr>
              <w:tabs>
                <w:tab w:val="left" w:pos="317"/>
              </w:tabs>
              <w:spacing w:after="0" w:line="240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Pr="00C377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Увеличение числа этнокультурных мероприятий, проводимых с использованием  </w:t>
            </w:r>
            <w:proofErr w:type="spellStart"/>
            <w:r w:rsidRPr="00C377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коми</w:t>
            </w:r>
            <w:proofErr w:type="spellEnd"/>
            <w:r w:rsidRPr="00C377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языка в год (единиц); </w:t>
            </w:r>
          </w:p>
          <w:p w:rsidR="00C3778E" w:rsidRPr="00C3778E" w:rsidRDefault="00C3778E" w:rsidP="00C37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Количество мероприятий, проведенных в муниципальном районе «Корткеросский» и способствующих гармонизации межнациональных отношений, этнокультурному развитию, профилактике этнического и религиозного экстремизма, снижению уровня межэтнической и религиозной напряженности (единиц). </w:t>
            </w:r>
          </w:p>
        </w:tc>
      </w:tr>
      <w:tr w:rsidR="00C3778E" w:rsidRPr="00C3778E" w:rsidTr="00C3778E">
        <w:trPr>
          <w:trHeight w:val="48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Этапы и сроки  реализации подпрограммы 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2022-2025 гг.</w:t>
            </w:r>
          </w:p>
        </w:tc>
      </w:tr>
      <w:tr w:rsidR="00C3778E" w:rsidRPr="00C3778E" w:rsidTr="00C3778E">
        <w:trPr>
          <w:trHeight w:val="48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финансирования       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778E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 Общий объём финансирования подпрограммы на 2022 - 2025 годы предусматривается в размере 0,0 тыс. рублей, в том числе:</w:t>
            </w:r>
          </w:p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за счет средств федерального бюджета – 0,0 тыс. рублей;</w:t>
            </w:r>
          </w:p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за счёт средств бюджета Республики Коми – 0,0 тыс. рублей;</w:t>
            </w:r>
          </w:p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за счёт средств местного бюджета – 0,0 тыс. рублей;</w:t>
            </w:r>
          </w:p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Прогнозный объём финансирования Программы по годам составляет:</w:t>
            </w:r>
          </w:p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за счёт средств федерального бюджета </w:t>
            </w:r>
          </w:p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2022 год – 0,0 тыс. рублей;</w:t>
            </w:r>
          </w:p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2023 год – 0,0 тыс. рублей;</w:t>
            </w:r>
          </w:p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2024 год -  0,0 тыс. рублей;</w:t>
            </w:r>
          </w:p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2025 год -  0,0 тыс. рублей;</w:t>
            </w:r>
          </w:p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за счёт средств бюджета Республики Коми:</w:t>
            </w:r>
          </w:p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2022 год – 0,0 тыс. рублей;</w:t>
            </w:r>
          </w:p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2023 год – 0,0 тыс. рублей;</w:t>
            </w:r>
          </w:p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2024 год -  0,0 тыс. рублей;</w:t>
            </w:r>
          </w:p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2025 год -  0,0 тыс. рублей;</w:t>
            </w:r>
          </w:p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за счёт средств местного бюджета:</w:t>
            </w:r>
          </w:p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2022 год – 0,0 тыс. рублей;</w:t>
            </w:r>
          </w:p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2023 год – 0,0 тыс. рублей;</w:t>
            </w:r>
          </w:p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2024 год -  0,0 тыс. рублей;</w:t>
            </w:r>
          </w:p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2025 год -  0,0 тыс. рублей;</w:t>
            </w:r>
          </w:p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Объем бюджетных ассигнований уточняется ежегодно при формировании бюджета МО МР «Корткеросский» на очередной финансовый год и плановый период и при внесении изменений в бюджет МО МР «Корткеросский».</w:t>
            </w:r>
          </w:p>
        </w:tc>
      </w:tr>
      <w:tr w:rsidR="00C3778E" w:rsidRPr="00C3778E" w:rsidTr="00C3778E">
        <w:trPr>
          <w:trHeight w:val="65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Ожидаемые результаты подпрограммы:               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78E" w:rsidRPr="00C3778E" w:rsidRDefault="00C3778E" w:rsidP="00C37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Программы позволит к 2025 году достичь следующих конечных результатов:</w:t>
            </w: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Доля граждан, положительно оценивающих состояние межнациональных и межрелигиозных отношений, в общем количестве граждан, проживающих на территории муниципального района «Корткеросский» (90% от общего </w:t>
            </w:r>
            <w:r w:rsidRPr="00C3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количества проживающих на территории района);</w:t>
            </w: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Доля граждан, положительно оценивающих состояние  межконфессиональных отношений, в общем количестве граждан, проживающих на территории муниципального района «Корткеросский» (69% от общего количества проживающих на территории района).</w:t>
            </w:r>
          </w:p>
          <w:p w:rsidR="00C3778E" w:rsidRPr="00C3778E" w:rsidRDefault="00C3778E" w:rsidP="00C3778E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3.Увеличение числа этнокультурных мероприятий, проводимых с использованием  </w:t>
            </w:r>
            <w:proofErr w:type="spellStart"/>
            <w:r w:rsidRPr="00C3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</w:t>
            </w:r>
            <w:proofErr w:type="spellEnd"/>
            <w:r w:rsidRPr="00C3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языка в год (900 единиц); </w:t>
            </w:r>
          </w:p>
          <w:p w:rsidR="00C3778E" w:rsidRPr="00C3778E" w:rsidRDefault="00C3778E" w:rsidP="00C37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Количество мероприятий, проведенных в муниципальном районе «Корткеросский» и способствующих гармонизации межнациональных отношений, этнокультурному развитию, профилактике этнического и религиозного экстремизма, снижению уровня межэтнической и религиозной напряженности (30 единиц).</w:t>
            </w:r>
          </w:p>
        </w:tc>
      </w:tr>
    </w:tbl>
    <w:p w:rsidR="00C3778E" w:rsidRPr="00C3778E" w:rsidRDefault="00C3778E" w:rsidP="00C3778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778E" w:rsidRPr="00C3778E" w:rsidRDefault="00C3778E" w:rsidP="00C377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77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Сведения о ситуации в сфере </w:t>
      </w:r>
      <w:proofErr w:type="gramStart"/>
      <w:r w:rsidRPr="00C377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межнациональных</w:t>
      </w:r>
      <w:proofErr w:type="gramEnd"/>
      <w:r w:rsidRPr="00C377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межконфессиональных </w:t>
      </w:r>
    </w:p>
    <w:p w:rsidR="00C3778E" w:rsidRPr="00C3778E" w:rsidRDefault="00C3778E" w:rsidP="00C377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77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отношений на территории муниципального района «Корткеросский»</w:t>
      </w:r>
    </w:p>
    <w:p w:rsidR="00C3778E" w:rsidRPr="00C3778E" w:rsidRDefault="00C3778E" w:rsidP="00C377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3778E" w:rsidRPr="00C3778E" w:rsidRDefault="00C3778E" w:rsidP="00C377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37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Необходимость разработки Подпрограммы связана с реализацией полномочий органов местного самоуправления, установленных Федеральным законом от 06 октября 2003 года № 131-ФЗ «Об общих принципах организации местного самоуправления в Российской Федерации», по профилактике экстремизма, а также по разработке и осуществлению мер, направленных на укрепление межнационального и межконфессионального согласия, поддержку и развитие </w:t>
      </w:r>
      <w:proofErr w:type="spellStart"/>
      <w:r w:rsidRPr="00C3778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</w:t>
      </w:r>
      <w:proofErr w:type="spellEnd"/>
      <w:r w:rsidRPr="00C37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языка и культуры, а также языков и культуры народов Российской Федерации</w:t>
      </w:r>
      <w:proofErr w:type="gramEnd"/>
      <w:r w:rsidRPr="00C3778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проживающих на территории муниципального района «Корткеросский», обеспечение социальной и культурной адаптации мигрантов, профилактику межнациональных (межэтнических) конфликтов.</w:t>
      </w:r>
    </w:p>
    <w:p w:rsidR="00C3778E" w:rsidRPr="00C3778E" w:rsidRDefault="00C3778E" w:rsidP="00C377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78E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Численность населения района на 01 января 2021 года составляет 17963 человек.</w:t>
      </w:r>
    </w:p>
    <w:p w:rsidR="00C3778E" w:rsidRPr="00C3778E" w:rsidRDefault="00C3778E" w:rsidP="00C377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Национальный состав жителей района выглядит следующим образом: </w:t>
      </w:r>
      <w:proofErr w:type="spellStart"/>
      <w:r w:rsidRPr="00C3778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</w:t>
      </w:r>
      <w:proofErr w:type="spellEnd"/>
      <w:r w:rsidRPr="00C37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70,5%, русские-28%, украинцы- 2%, белорусы-0,5 %, немцы – 0,5%, татары – 0,37%, молдаване – 0,26%,  чуваши – 0,2%, другие национальности- 0,92%.</w:t>
      </w:r>
    </w:p>
    <w:p w:rsidR="00C3778E" w:rsidRPr="00C3778E" w:rsidRDefault="00C3778E" w:rsidP="00C377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78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данным миграционного пункта ОМВД России по Корткеросскому району за 1 полугодие 2021 года на миграционный учет поставлено 17 иностранных граждан и лиц без гражданства. В настоящее время на территории Корткеросского района проживает 7 иностранных граждан.</w:t>
      </w:r>
    </w:p>
    <w:p w:rsidR="00C3778E" w:rsidRPr="00C3778E" w:rsidRDefault="00C3778E" w:rsidP="00C377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78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данным миграционного пункта ОМВД России по Корткеросскому району за 1 полугодие 2021 года на миграционный учет поставлено 17 иностранных граждан и лиц без гражданства. В настоящее время по разрешению на временное проживание (РВП) проживает 8 иностранных граждан. В основном преобладают граждане Украины, Азербайджан и Казахстан.</w:t>
      </w:r>
    </w:p>
    <w:p w:rsidR="00C3778E" w:rsidRPr="00C3778E" w:rsidRDefault="00C3778E" w:rsidP="00C377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виду на жительство на территории района проживает 14 иностранных граждан. </w:t>
      </w:r>
    </w:p>
    <w:p w:rsidR="00C3778E" w:rsidRPr="00C3778E" w:rsidRDefault="00C3778E" w:rsidP="00C377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Миграционная ситуация на территории района характеризуется как стабильная и контролируемая, никаких внешних или внутренних предпосылок для быстрого изменения в районе не установлено. </w:t>
      </w:r>
    </w:p>
    <w:p w:rsidR="00C3778E" w:rsidRPr="00C3778E" w:rsidRDefault="00C3778E" w:rsidP="00C377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78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религиозных организаций на территории муниципального района «Корткеросский» - 23, в том числе 14- христианство-православие, 9 – христианство – протестантизм.</w:t>
      </w:r>
    </w:p>
    <w:p w:rsidR="00C3778E" w:rsidRPr="00C3778E" w:rsidRDefault="00C3778E" w:rsidP="00C377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Религиозные организации и конфессиональная принадлежность представлены: Храм  Святого Апостола Иоанна Богослова </w:t>
      </w:r>
      <w:proofErr w:type="spellStart"/>
      <w:r w:rsidRPr="00C3778E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Start"/>
      <w:r w:rsidRPr="00C3778E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C3778E">
        <w:rPr>
          <w:rFonts w:ascii="Times New Roman" w:eastAsia="Times New Roman" w:hAnsi="Times New Roman" w:cs="Times New Roman"/>
          <w:sz w:val="24"/>
          <w:szCs w:val="24"/>
          <w:lang w:eastAsia="ru-RU"/>
        </w:rPr>
        <w:t>орткерос</w:t>
      </w:r>
      <w:proofErr w:type="spellEnd"/>
      <w:r w:rsidRPr="00C37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(христианство – православие),  Монастырь Рождества Пресвятой Богородицы </w:t>
      </w:r>
      <w:proofErr w:type="spellStart"/>
      <w:r w:rsidRPr="00C3778E">
        <w:rPr>
          <w:rFonts w:ascii="Times New Roman" w:eastAsia="Times New Roman" w:hAnsi="Times New Roman" w:cs="Times New Roman"/>
          <w:sz w:val="24"/>
          <w:szCs w:val="24"/>
          <w:lang w:eastAsia="ru-RU"/>
        </w:rPr>
        <w:t>с.Важкурья</w:t>
      </w:r>
      <w:proofErr w:type="spellEnd"/>
      <w:r w:rsidRPr="00C37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(христианство-православие), Храм святых Апостолов Петра и Павла </w:t>
      </w:r>
      <w:proofErr w:type="spellStart"/>
      <w:r w:rsidRPr="00C3778E">
        <w:rPr>
          <w:rFonts w:ascii="Times New Roman" w:eastAsia="Times New Roman" w:hAnsi="Times New Roman" w:cs="Times New Roman"/>
          <w:sz w:val="24"/>
          <w:szCs w:val="24"/>
          <w:lang w:eastAsia="ru-RU"/>
        </w:rPr>
        <w:t>с.Додзь</w:t>
      </w:r>
      <w:proofErr w:type="spellEnd"/>
      <w:r w:rsidRPr="00C37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(христианство – православие), «Коми </w:t>
      </w:r>
      <w:proofErr w:type="spellStart"/>
      <w:r w:rsidRPr="00C3778E">
        <w:rPr>
          <w:rFonts w:ascii="Times New Roman" w:eastAsia="Times New Roman" w:hAnsi="Times New Roman" w:cs="Times New Roman"/>
          <w:sz w:val="24"/>
          <w:szCs w:val="24"/>
          <w:lang w:eastAsia="ru-RU"/>
        </w:rPr>
        <w:t>вичко</w:t>
      </w:r>
      <w:proofErr w:type="spellEnd"/>
      <w:r w:rsidRPr="00C37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в </w:t>
      </w:r>
      <w:proofErr w:type="spellStart"/>
      <w:r w:rsidRPr="00C3778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с.Сторожевск</w:t>
      </w:r>
      <w:proofErr w:type="spellEnd"/>
      <w:r w:rsidRPr="00C37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3778E">
        <w:rPr>
          <w:rFonts w:ascii="Times New Roman" w:eastAsia="Times New Roman" w:hAnsi="Times New Roman" w:cs="Times New Roman"/>
          <w:sz w:val="24"/>
          <w:szCs w:val="24"/>
          <w:lang w:eastAsia="ru-RU"/>
        </w:rPr>
        <w:t>с.Вомын</w:t>
      </w:r>
      <w:proofErr w:type="spellEnd"/>
      <w:r w:rsidRPr="00C37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с.Подъельск (христианство – протестантизм), Приход храма </w:t>
      </w:r>
      <w:proofErr w:type="spellStart"/>
      <w:r w:rsidRPr="00C3778E">
        <w:rPr>
          <w:rFonts w:ascii="Times New Roman" w:eastAsia="Times New Roman" w:hAnsi="Times New Roman" w:cs="Times New Roman"/>
          <w:sz w:val="24"/>
          <w:szCs w:val="24"/>
          <w:lang w:eastAsia="ru-RU"/>
        </w:rPr>
        <w:t>св.Василия</w:t>
      </w:r>
      <w:proofErr w:type="spellEnd"/>
      <w:r w:rsidRPr="00C37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Великого </w:t>
      </w:r>
      <w:proofErr w:type="spellStart"/>
      <w:r w:rsidRPr="00C3778E">
        <w:rPr>
          <w:rFonts w:ascii="Times New Roman" w:eastAsia="Times New Roman" w:hAnsi="Times New Roman" w:cs="Times New Roman"/>
          <w:sz w:val="24"/>
          <w:szCs w:val="24"/>
          <w:lang w:eastAsia="ru-RU"/>
        </w:rPr>
        <w:t>с.Нившера</w:t>
      </w:r>
      <w:proofErr w:type="spellEnd"/>
      <w:r w:rsidRPr="00C37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(христианство – православие), Храм иконы Божией матери Неопалимая Купина в с.Подъельск (христианство – православие), Приход часовни в честь иконы Божьей Матери «</w:t>
      </w:r>
      <w:proofErr w:type="spellStart"/>
      <w:r w:rsidRPr="00C3778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Неупиваемая</w:t>
      </w:r>
      <w:proofErr w:type="spellEnd"/>
      <w:r w:rsidRPr="00C37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чаша» </w:t>
      </w:r>
      <w:proofErr w:type="spellStart"/>
      <w:r w:rsidRPr="00C3778E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Start"/>
      <w:r w:rsidRPr="00C3778E">
        <w:rPr>
          <w:rFonts w:ascii="Times New Roman" w:eastAsia="Times New Roman" w:hAnsi="Times New Roman" w:cs="Times New Roman"/>
          <w:sz w:val="24"/>
          <w:szCs w:val="24"/>
          <w:lang w:eastAsia="ru-RU"/>
        </w:rPr>
        <w:t>.Б</w:t>
      </w:r>
      <w:proofErr w:type="gramEnd"/>
      <w:r w:rsidRPr="00C3778E">
        <w:rPr>
          <w:rFonts w:ascii="Times New Roman" w:eastAsia="Times New Roman" w:hAnsi="Times New Roman" w:cs="Times New Roman"/>
          <w:sz w:val="24"/>
          <w:szCs w:val="24"/>
          <w:lang w:eastAsia="ru-RU"/>
        </w:rPr>
        <w:t>ольшелуг</w:t>
      </w:r>
      <w:proofErr w:type="spellEnd"/>
      <w:r w:rsidRPr="00C37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(христианство – православие),  молитвенная комната прихода Иерусалимской Иконы Божьей Матери </w:t>
      </w:r>
      <w:proofErr w:type="spellStart"/>
      <w:r w:rsidRPr="00C3778E">
        <w:rPr>
          <w:rFonts w:ascii="Times New Roman" w:eastAsia="Times New Roman" w:hAnsi="Times New Roman" w:cs="Times New Roman"/>
          <w:sz w:val="24"/>
          <w:szCs w:val="24"/>
          <w:lang w:eastAsia="ru-RU"/>
        </w:rPr>
        <w:t>с.Сторожевск</w:t>
      </w:r>
      <w:proofErr w:type="spellEnd"/>
      <w:r w:rsidRPr="00C37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(христианство-православие), Приход храма блаженной Ксении Петербургской деревни Визябож (христианство – православие), Приход храма иконы Божьей матери «</w:t>
      </w:r>
      <w:proofErr w:type="spellStart"/>
      <w:r w:rsidRPr="00C3778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Споручница</w:t>
      </w:r>
      <w:proofErr w:type="spellEnd"/>
      <w:r w:rsidRPr="00C37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грешных» </w:t>
      </w:r>
      <w:proofErr w:type="spellStart"/>
      <w:r w:rsidRPr="00C3778E">
        <w:rPr>
          <w:rFonts w:ascii="Times New Roman" w:eastAsia="Times New Roman" w:hAnsi="Times New Roman" w:cs="Times New Roman"/>
          <w:sz w:val="24"/>
          <w:szCs w:val="24"/>
          <w:lang w:eastAsia="ru-RU"/>
        </w:rPr>
        <w:t>п.Подтыбок</w:t>
      </w:r>
      <w:proofErr w:type="spellEnd"/>
      <w:r w:rsidRPr="00C37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Приход храма иконы Божьей Матери </w:t>
      </w:r>
      <w:proofErr w:type="spellStart"/>
      <w:r w:rsidRPr="00C3778E">
        <w:rPr>
          <w:rFonts w:ascii="Times New Roman" w:eastAsia="Times New Roman" w:hAnsi="Times New Roman" w:cs="Times New Roman"/>
          <w:sz w:val="24"/>
          <w:szCs w:val="24"/>
          <w:lang w:eastAsia="ru-RU"/>
        </w:rPr>
        <w:t>Иверская</w:t>
      </w:r>
      <w:proofErr w:type="spellEnd"/>
      <w:r w:rsidRPr="00C37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78E">
        <w:rPr>
          <w:rFonts w:ascii="Times New Roman" w:eastAsia="Times New Roman" w:hAnsi="Times New Roman" w:cs="Times New Roman"/>
          <w:sz w:val="24"/>
          <w:szCs w:val="24"/>
          <w:lang w:eastAsia="ru-RU"/>
        </w:rPr>
        <w:t>п.Уръель</w:t>
      </w:r>
      <w:proofErr w:type="spellEnd"/>
      <w:r w:rsidRPr="00C37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(христианство-православие), Приход храма </w:t>
      </w:r>
      <w:proofErr w:type="spellStart"/>
      <w:r w:rsidRPr="00C3778E">
        <w:rPr>
          <w:rFonts w:ascii="Times New Roman" w:eastAsia="Times New Roman" w:hAnsi="Times New Roman" w:cs="Times New Roman"/>
          <w:sz w:val="24"/>
          <w:szCs w:val="24"/>
          <w:lang w:eastAsia="ru-RU"/>
        </w:rPr>
        <w:t>д.Эжол</w:t>
      </w:r>
      <w:proofErr w:type="spellEnd"/>
      <w:r w:rsidRPr="00C37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(христианство-православие),  Приход «Свято-Троицкого храма </w:t>
      </w:r>
      <w:proofErr w:type="spellStart"/>
      <w:r w:rsidRPr="00C3778E">
        <w:rPr>
          <w:rFonts w:ascii="Times New Roman" w:eastAsia="Times New Roman" w:hAnsi="Times New Roman" w:cs="Times New Roman"/>
          <w:sz w:val="24"/>
          <w:szCs w:val="24"/>
          <w:lang w:eastAsia="ru-RU"/>
        </w:rPr>
        <w:t>п.Намск</w:t>
      </w:r>
      <w:proofErr w:type="spellEnd"/>
      <w:r w:rsidRPr="00C37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(христианство-православие), религиозная организация «Адвентистов седьмого дня» в </w:t>
      </w:r>
      <w:proofErr w:type="spellStart"/>
      <w:r w:rsidRPr="00C3778E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Start"/>
      <w:r w:rsidRPr="00C3778E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C3778E">
        <w:rPr>
          <w:rFonts w:ascii="Times New Roman" w:eastAsia="Times New Roman" w:hAnsi="Times New Roman" w:cs="Times New Roman"/>
          <w:sz w:val="24"/>
          <w:szCs w:val="24"/>
          <w:lang w:eastAsia="ru-RU"/>
        </w:rPr>
        <w:t>орткерос</w:t>
      </w:r>
      <w:proofErr w:type="spellEnd"/>
      <w:r w:rsidRPr="00C37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3778E">
        <w:rPr>
          <w:rFonts w:ascii="Times New Roman" w:eastAsia="Times New Roman" w:hAnsi="Times New Roman" w:cs="Times New Roman"/>
          <w:sz w:val="24"/>
          <w:szCs w:val="24"/>
          <w:lang w:eastAsia="ru-RU"/>
        </w:rPr>
        <w:t>с.Богородск</w:t>
      </w:r>
      <w:proofErr w:type="spellEnd"/>
      <w:r w:rsidRPr="00C37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3778E">
        <w:rPr>
          <w:rFonts w:ascii="Times New Roman" w:eastAsia="Times New Roman" w:hAnsi="Times New Roman" w:cs="Times New Roman"/>
          <w:sz w:val="24"/>
          <w:szCs w:val="24"/>
          <w:lang w:eastAsia="ru-RU"/>
        </w:rPr>
        <w:t>п.Визябож</w:t>
      </w:r>
      <w:proofErr w:type="spellEnd"/>
      <w:r w:rsidRPr="00C37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(христианство – протестантизм), религиозная организация Церкви христиан веры Евангельской – пятидесятники, </w:t>
      </w:r>
      <w:proofErr w:type="spellStart"/>
      <w:r w:rsidRPr="00C3778E">
        <w:rPr>
          <w:rFonts w:ascii="Times New Roman" w:eastAsia="Times New Roman" w:hAnsi="Times New Roman" w:cs="Times New Roman"/>
          <w:sz w:val="24"/>
          <w:szCs w:val="24"/>
          <w:lang w:eastAsia="ru-RU"/>
        </w:rPr>
        <w:t>с.Корткерос</w:t>
      </w:r>
      <w:proofErr w:type="spellEnd"/>
      <w:r w:rsidRPr="00C377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3778E" w:rsidRPr="00C3778E" w:rsidRDefault="00C3778E" w:rsidP="00C377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 Корткеросского района  национально-культурные автономии представляют: представительство МОД «Коми </w:t>
      </w:r>
      <w:proofErr w:type="spellStart"/>
      <w:r w:rsidRPr="00C3778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войтыр</w:t>
      </w:r>
      <w:proofErr w:type="spellEnd"/>
      <w:r w:rsidRPr="00C37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Корткеросское отделение немецкой национально-культурной автономии в Республике Коми, Коми республиканская общественная организация национально-культурная автономия украинцев Корткеросского района. </w:t>
      </w:r>
    </w:p>
    <w:p w:rsidR="00C3778E" w:rsidRPr="00C3778E" w:rsidRDefault="00C3778E" w:rsidP="00C377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Органами местного самоуправления Корткеросского района значительное внимание уделяется формированию терпимости в межнациональных отношениях у молодежи. В этих целях используются возможности образовательных организаций, учреждений культуры и спорта, молодежных активов.</w:t>
      </w:r>
    </w:p>
    <w:p w:rsidR="00C3778E" w:rsidRPr="00C3778E" w:rsidRDefault="00C3778E" w:rsidP="00C377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Настоящая Подпрограмма является важной составной частью политики в сфере межнациональных и межконфессиональных отношений, обеспечивающей согласованное проведение мероприятий, направленных на профилактику проявлений экстремизма и гармонизацию межэтнических и межнациональных отношений на территории Корткеросского района. </w:t>
      </w:r>
    </w:p>
    <w:p w:rsidR="00C3778E" w:rsidRPr="00C3778E" w:rsidRDefault="00C3778E" w:rsidP="00C377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778E" w:rsidRPr="00C3778E" w:rsidRDefault="00C3778E" w:rsidP="00C3778E">
      <w:pPr>
        <w:keepNext/>
        <w:keepLines/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</w:pPr>
      <w:r w:rsidRPr="00C3778E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>ПАСПОРТ</w:t>
      </w:r>
    </w:p>
    <w:p w:rsidR="00C3778E" w:rsidRPr="00C3778E" w:rsidRDefault="00C3778E" w:rsidP="00C3778E">
      <w:pPr>
        <w:keepNext/>
        <w:keepLines/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3778E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>Подпрограммы 3 «</w:t>
      </w:r>
      <w:r w:rsidRPr="00C377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Въездной и внутренний туризм»</w:t>
      </w:r>
    </w:p>
    <w:p w:rsidR="00C3778E" w:rsidRPr="00C3778E" w:rsidRDefault="00C3778E" w:rsidP="00C3778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tbl>
      <w:tblPr>
        <w:tblW w:w="9923" w:type="dxa"/>
        <w:tblInd w:w="-214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189"/>
        <w:gridCol w:w="6734"/>
      </w:tblGrid>
      <w:tr w:rsidR="00C3778E" w:rsidRPr="00C3778E" w:rsidTr="00C3778E">
        <w:trPr>
          <w:trHeight w:val="54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Ответственный исполнитель подпрограммы 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национальной политики и туризма  администрации муниципального района «Корткеросский»</w:t>
            </w:r>
          </w:p>
        </w:tc>
      </w:tr>
      <w:tr w:rsidR="00C3778E" w:rsidRPr="00C3778E" w:rsidTr="00C3778E">
        <w:trPr>
          <w:trHeight w:val="1612"/>
        </w:trPr>
        <w:tc>
          <w:tcPr>
            <w:tcW w:w="318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Соисполнитель муниципальной программы</w:t>
            </w:r>
          </w:p>
        </w:tc>
        <w:tc>
          <w:tcPr>
            <w:tcW w:w="67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78E" w:rsidRPr="00C3778E" w:rsidRDefault="00C3778E" w:rsidP="00C37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Управление образования администрации муниципального района «Корткеросский», </w:t>
            </w:r>
          </w:p>
          <w:p w:rsidR="00C3778E" w:rsidRPr="00C3778E" w:rsidRDefault="00C3778E" w:rsidP="00C37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Отдел экономической политики администрации муниципального района «Корткеросский»,</w:t>
            </w:r>
          </w:p>
          <w:p w:rsidR="00C3778E" w:rsidRPr="00C3778E" w:rsidRDefault="00C3778E" w:rsidP="00C37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Отдел физической культуры и спорта администрации муниципального района «Корткеросский»</w:t>
            </w:r>
          </w:p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778E" w:rsidRPr="00C3778E" w:rsidTr="00C3778E">
        <w:trPr>
          <w:trHeight w:val="48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Участники подпрограммы (по согласованию)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78E" w:rsidRPr="00C3778E" w:rsidRDefault="00C3778E" w:rsidP="00C3778E">
            <w:pPr>
              <w:tabs>
                <w:tab w:val="left" w:pos="3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</w:t>
            </w:r>
            <w:r w:rsidRPr="00C3778E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.МБУ «Центр спортивных мероприятий Корткеросского района», </w:t>
            </w:r>
          </w:p>
          <w:p w:rsidR="00C3778E" w:rsidRPr="00C3778E" w:rsidRDefault="00C3778E" w:rsidP="00C3778E">
            <w:pPr>
              <w:tabs>
                <w:tab w:val="left" w:pos="3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2.МОО «Районный центр дополнительного образования» </w:t>
            </w:r>
            <w:proofErr w:type="spellStart"/>
            <w:r w:rsidRPr="00C3778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</w:t>
            </w:r>
            <w:proofErr w:type="gramStart"/>
            <w:r w:rsidRPr="00C3778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.К</w:t>
            </w:r>
            <w:proofErr w:type="gramEnd"/>
            <w:r w:rsidRPr="00C3778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орткерос</w:t>
            </w:r>
            <w:proofErr w:type="spellEnd"/>
            <w:r w:rsidRPr="00C3778E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, </w:t>
            </w:r>
          </w:p>
          <w:p w:rsidR="00C3778E" w:rsidRPr="00C3778E" w:rsidRDefault="00C3778E" w:rsidP="00C3778E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3.МБУДО «Комплексная детско-юношеская спортивная школа Корткеросского района»,</w:t>
            </w:r>
          </w:p>
          <w:p w:rsidR="00C3778E" w:rsidRPr="00C3778E" w:rsidRDefault="00C3778E" w:rsidP="00C3778E">
            <w:pPr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4. МБУ «Центр спортивных мероприятий Корткеросского района»  </w:t>
            </w:r>
          </w:p>
        </w:tc>
      </w:tr>
      <w:tr w:rsidR="00C3778E" w:rsidRPr="00C3778E" w:rsidTr="00C3778E">
        <w:trPr>
          <w:trHeight w:val="36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Программно-целевые инструменты подпрограммы       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Государственная программа Республики Коми «Развитие культуры и туризма»; </w:t>
            </w: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Концепция развития туристического кластера Республики Коми</w:t>
            </w:r>
          </w:p>
        </w:tc>
      </w:tr>
      <w:tr w:rsidR="00C3778E" w:rsidRPr="00C3778E" w:rsidTr="00C3778E">
        <w:trPr>
          <w:trHeight w:val="48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Цель подпрограммы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Развитие  въездного  и   внутреннего   туризма в муниципальном районе «Корткеросский» </w:t>
            </w:r>
          </w:p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C3778E" w:rsidRPr="00C3778E" w:rsidTr="00C3778E">
        <w:trPr>
          <w:trHeight w:val="963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Задачи подпрограммы          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1.Проведение региональных и межрегиональных мероприятий в сфере туризма на территории МР «Корткеросский»; </w:t>
            </w: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2. Расширение и улучшение качества туристских услуг. </w:t>
            </w:r>
          </w:p>
        </w:tc>
      </w:tr>
      <w:tr w:rsidR="00C3778E" w:rsidRPr="00C3778E" w:rsidTr="00C3778E">
        <w:trPr>
          <w:trHeight w:val="48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Целевые индикаторы и показатели подпрограммы          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78E" w:rsidRPr="00C3778E" w:rsidRDefault="00C3778E" w:rsidP="00C3778E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C3778E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Количество иностранных и российских посетителей в муниципальном районе «Корткеросский», </w:t>
            </w:r>
            <w:proofErr w:type="spellStart"/>
            <w:r w:rsidRPr="00C3778E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тыс</w:t>
            </w:r>
            <w:proofErr w:type="gramStart"/>
            <w:r w:rsidRPr="00C3778E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.ч</w:t>
            </w:r>
            <w:proofErr w:type="gramEnd"/>
            <w:r w:rsidRPr="00C3778E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ел</w:t>
            </w:r>
            <w:proofErr w:type="spellEnd"/>
            <w:r w:rsidRPr="00C3778E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;</w:t>
            </w:r>
          </w:p>
          <w:p w:rsidR="00C3778E" w:rsidRPr="00C3778E" w:rsidRDefault="00C3778E" w:rsidP="00C3778E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2. Объем экскурсионного обслуживания, %; </w:t>
            </w:r>
          </w:p>
          <w:p w:rsidR="00C3778E" w:rsidRPr="00C3778E" w:rsidRDefault="00C3778E" w:rsidP="00C3778E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3.</w:t>
            </w:r>
            <w:r w:rsidRPr="00C3778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Уровень удовлетворенности населения туристскими услугами, %</w:t>
            </w:r>
          </w:p>
        </w:tc>
      </w:tr>
      <w:tr w:rsidR="00C3778E" w:rsidRPr="00C3778E" w:rsidTr="00C3778E">
        <w:trPr>
          <w:trHeight w:val="48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Этапы и сроки  реализации подпрограммы 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– 2025 гг.</w:t>
            </w:r>
          </w:p>
        </w:tc>
      </w:tr>
      <w:tr w:rsidR="00C3778E" w:rsidRPr="00C3778E" w:rsidTr="00C3778E">
        <w:trPr>
          <w:trHeight w:val="36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Объем финансирования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Общий объём финансирования подпрограммы на 2022 - 2025 годы предусматривается в размере 0,0 тыс. рублей, в том числе:</w:t>
            </w:r>
          </w:p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за счет средств федерального бюджета – 0,0 тыс. рублей;</w:t>
            </w:r>
          </w:p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за счёт средств бюджета Республики Коми – 0,0 тыс. рублей;</w:t>
            </w:r>
          </w:p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за счёт средств местного бюджета – 0,0 тыс. рублей;</w:t>
            </w:r>
          </w:p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Прогнозный объём финансирования Программы по годам составляет:</w:t>
            </w:r>
          </w:p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за счёт средств федерального бюджета </w:t>
            </w:r>
          </w:p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2022 год – 0,0 тыс. рублей;</w:t>
            </w:r>
          </w:p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2023 год – 0,0 тыс. рублей;</w:t>
            </w:r>
          </w:p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2024 год -  0,0 тыс. рублей;</w:t>
            </w:r>
          </w:p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2025 год -  0,0 тыс. рублей;</w:t>
            </w:r>
          </w:p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за счёт средств бюджета Республики Коми:</w:t>
            </w:r>
          </w:p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2022 год – 0,0 тыс. рублей;</w:t>
            </w:r>
          </w:p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2023 год – 0,0 тыс. рублей;</w:t>
            </w:r>
          </w:p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2024 год -  0,0 тыс. рублей;</w:t>
            </w:r>
          </w:p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2025 год -  0,0 тыс. рублей;</w:t>
            </w:r>
          </w:p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за счёт средств местного бюджета:</w:t>
            </w:r>
          </w:p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2022 год – 0,0 тыс. рублей;</w:t>
            </w:r>
          </w:p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2023 год – 0,0 тыс. рублей;</w:t>
            </w:r>
          </w:p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2024 год -  0,0 тыс. рублей;</w:t>
            </w:r>
          </w:p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2025 год -  0,0 тыс. рублей;</w:t>
            </w:r>
          </w:p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Объем бюджетных ассигнований уточняется ежегодно при формировании бюджета МО МР «Корткеросский» на очередной финансовый год и плановый период и при внесении изменений в бюджет МО МР «Корткеросский».</w:t>
            </w:r>
          </w:p>
        </w:tc>
      </w:tr>
      <w:tr w:rsidR="00C3778E" w:rsidRPr="00C3778E" w:rsidTr="00C3778E">
        <w:trPr>
          <w:trHeight w:val="48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Ожидаемые результаты подпрограммы:</w:t>
            </w:r>
          </w:p>
        </w:tc>
        <w:tc>
          <w:tcPr>
            <w:tcW w:w="6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78E" w:rsidRPr="00C3778E" w:rsidRDefault="00C3778E" w:rsidP="00C37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Программы позволит к 2025 году достичь следующих конечных результатов:</w:t>
            </w:r>
          </w:p>
          <w:p w:rsidR="00C3778E" w:rsidRPr="00C3778E" w:rsidRDefault="00C3778E" w:rsidP="00C3778E">
            <w:pPr>
              <w:tabs>
                <w:tab w:val="left" w:pos="317"/>
              </w:tabs>
              <w:spacing w:after="0" w:line="240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6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-Увеличение </w:t>
            </w:r>
            <w:r w:rsidRPr="00C3778E">
              <w:rPr>
                <w:rFonts w:ascii="Times New Roman" w:eastAsia="Calibri" w:hAnsi="Times New Roman" w:cs="Times New Roman"/>
                <w:sz w:val="24"/>
                <w:szCs w:val="26"/>
                <w:lang w:eastAsia="ru-RU"/>
              </w:rPr>
              <w:t xml:space="preserve">количества иностранных и российских посетителей в муниципальном районе «Корткеросский», 5200 чел.; </w:t>
            </w:r>
          </w:p>
          <w:p w:rsidR="00C3778E" w:rsidRPr="00C3778E" w:rsidRDefault="00C3778E" w:rsidP="00C3778E">
            <w:pPr>
              <w:tabs>
                <w:tab w:val="left" w:pos="317"/>
              </w:tabs>
              <w:spacing w:after="0" w:line="240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C3778E">
              <w:rPr>
                <w:rFonts w:ascii="Times New Roman" w:eastAsia="Calibri" w:hAnsi="Times New Roman" w:cs="Times New Roman"/>
                <w:sz w:val="24"/>
                <w:szCs w:val="26"/>
                <w:lang w:eastAsia="ru-RU"/>
              </w:rPr>
              <w:t>- Увеличение объема экскурсионного обслуживания, 210 единиц;</w:t>
            </w: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- </w:t>
            </w:r>
            <w:r w:rsidRPr="00C3778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Уровень удовлетворенности населения туристскими услугами, 33%</w:t>
            </w:r>
          </w:p>
        </w:tc>
      </w:tr>
    </w:tbl>
    <w:p w:rsidR="00C3778E" w:rsidRDefault="00C3778E" w:rsidP="00C377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3778E" w:rsidSect="00C3778E">
          <w:headerReference w:type="default" r:id="rId9"/>
          <w:footerReference w:type="default" r:id="rId10"/>
          <w:pgSz w:w="11905" w:h="16838"/>
          <w:pgMar w:top="1134" w:right="851" w:bottom="0" w:left="1276" w:header="720" w:footer="720" w:gutter="0"/>
          <w:pgNumType w:start="0"/>
          <w:cols w:space="720"/>
          <w:noEndnote/>
        </w:sectPr>
      </w:pPr>
    </w:p>
    <w:p w:rsidR="00C3778E" w:rsidRPr="00C3778E" w:rsidRDefault="00C3778E" w:rsidP="00C3778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778E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Приложение 1 к Программе </w:t>
      </w:r>
    </w:p>
    <w:p w:rsidR="00C3778E" w:rsidRPr="00C3778E" w:rsidRDefault="00C3778E" w:rsidP="00C3778E">
      <w:pPr>
        <w:spacing w:after="0"/>
        <w:ind w:right="-10" w:firstLine="72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C3778E" w:rsidRPr="00C3778E" w:rsidRDefault="00C3778E" w:rsidP="00C3778E">
      <w:pPr>
        <w:spacing w:after="0"/>
        <w:ind w:right="-10" w:firstLine="72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3778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Таблица 1</w:t>
      </w:r>
    </w:p>
    <w:p w:rsidR="00C3778E" w:rsidRPr="00C3778E" w:rsidRDefault="00C3778E" w:rsidP="00C3778E">
      <w:pPr>
        <w:spacing w:after="0" w:line="240" w:lineRule="auto"/>
        <w:ind w:right="-11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77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Перечень и </w:t>
      </w:r>
      <w:hyperlink w:anchor="P3445" w:history="1">
        <w:r w:rsidRPr="00C3778E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сведения</w:t>
        </w:r>
      </w:hyperlink>
      <w:r w:rsidRPr="00C377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целевых показателях (индикаторах) муниципальной программы </w:t>
      </w:r>
    </w:p>
    <w:p w:rsidR="00C3778E" w:rsidRPr="00C3778E" w:rsidRDefault="00C3778E" w:rsidP="00C3778E">
      <w:pPr>
        <w:spacing w:after="0" w:line="240" w:lineRule="auto"/>
        <w:ind w:right="-11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77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 МР «Корткеросский» «Развитие культуры и туризма»</w:t>
      </w:r>
    </w:p>
    <w:tbl>
      <w:tblPr>
        <w:tblW w:w="1530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141"/>
        <w:gridCol w:w="3544"/>
        <w:gridCol w:w="2268"/>
        <w:gridCol w:w="850"/>
        <w:gridCol w:w="709"/>
        <w:gridCol w:w="993"/>
        <w:gridCol w:w="1134"/>
        <w:gridCol w:w="1133"/>
        <w:gridCol w:w="1135"/>
        <w:gridCol w:w="1134"/>
        <w:gridCol w:w="1984"/>
      </w:tblGrid>
      <w:tr w:rsidR="00C3778E" w:rsidRPr="00C3778E" w:rsidTr="00C3778E">
        <w:tc>
          <w:tcPr>
            <w:tcW w:w="425" w:type="dxa"/>
            <w:gridSpan w:val="2"/>
            <w:vMerge w:val="restart"/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целевого индикатора и показателя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Ед. измерения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Направленность</w:t>
            </w: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&lt;1&gt;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Принадлежность</w:t>
            </w: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&lt;2&gt;</w:t>
            </w:r>
          </w:p>
        </w:tc>
        <w:tc>
          <w:tcPr>
            <w:tcW w:w="7513" w:type="dxa"/>
            <w:gridSpan w:val="6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Значения индикатора (показателя)</w:t>
            </w:r>
          </w:p>
        </w:tc>
      </w:tr>
      <w:tr w:rsidR="00C3778E" w:rsidRPr="00C3778E" w:rsidTr="00C3778E">
        <w:tc>
          <w:tcPr>
            <w:tcW w:w="425" w:type="dxa"/>
            <w:gridSpan w:val="2"/>
            <w:vMerge/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(факт)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(оценка)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(план)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(план)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(план)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(план)</w:t>
            </w:r>
          </w:p>
        </w:tc>
      </w:tr>
      <w:tr w:rsidR="00C3778E" w:rsidRPr="00C3778E" w:rsidTr="00C3778E">
        <w:tc>
          <w:tcPr>
            <w:tcW w:w="425" w:type="dxa"/>
            <w:gridSpan w:val="2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C3778E" w:rsidRPr="00C3778E" w:rsidTr="00C3778E">
        <w:tc>
          <w:tcPr>
            <w:tcW w:w="15309" w:type="dxa"/>
            <w:gridSpan w:val="12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Муниципальная программа МО МР «Корткеросский» «Развитие культуры и туризма»</w:t>
            </w:r>
          </w:p>
        </w:tc>
      </w:tr>
      <w:tr w:rsidR="00C3778E" w:rsidRPr="00C3778E" w:rsidTr="00C3778E">
        <w:tc>
          <w:tcPr>
            <w:tcW w:w="425" w:type="dxa"/>
            <w:gridSpan w:val="2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Прирост числа ме</w:t>
            </w:r>
            <w:proofErr w:type="gramStart"/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 в зр</w:t>
            </w:r>
            <w:proofErr w:type="gramEnd"/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ительных залах учреждений сферы культуры к уровню 2019 года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кол-во мест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C3778E"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273F1BD" wp14:editId="150DD1C7">
                  <wp:extent cx="173990" cy="2317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3778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E358B45" wp14:editId="772CB6F2">
                  <wp:extent cx="173990" cy="231775"/>
                  <wp:effectExtent l="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ИС; ИЦ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150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200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0</w:t>
            </w:r>
          </w:p>
        </w:tc>
      </w:tr>
      <w:tr w:rsidR="00C3778E" w:rsidRPr="00C3778E" w:rsidTr="00C3778E">
        <w:tc>
          <w:tcPr>
            <w:tcW w:w="425" w:type="dxa"/>
            <w:gridSpan w:val="2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Доля граждан, положительно оценивающих состояние межнациональных и межрелигиозных отношений, в общем количестве граждан, проживающих на территории муниципального района «Корткеросский»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</w:t>
            </w:r>
            <w:proofErr w:type="gramStart"/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proofErr w:type="gramEnd"/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предыдущему году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outlineLvl w:val="2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C3778E"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9735CCD" wp14:editId="29BBD3C1">
                  <wp:extent cx="173990" cy="231775"/>
                  <wp:effectExtent l="0" t="0" r="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3778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5B75E32" wp14:editId="06A557CB">
                  <wp:extent cx="173990" cy="231775"/>
                  <wp:effectExtent l="0" t="0" r="0" b="0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ИС; </w:t>
            </w: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ИЦ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88,3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89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89,8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89,9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90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90</w:t>
            </w:r>
          </w:p>
        </w:tc>
      </w:tr>
      <w:tr w:rsidR="00C3778E" w:rsidRPr="00C3778E" w:rsidTr="00C3778E">
        <w:tc>
          <w:tcPr>
            <w:tcW w:w="425" w:type="dxa"/>
            <w:gridSpan w:val="2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Уровень удовлетворенности населения туристскими услугами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</w:t>
            </w:r>
            <w:proofErr w:type="gramStart"/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proofErr w:type="gramEnd"/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предыдущему году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C3778E"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025BFFF" wp14:editId="1343446D">
                  <wp:extent cx="173990" cy="231775"/>
                  <wp:effectExtent l="0" t="0" r="0" b="0"/>
                  <wp:docPr id="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СИС; ИЦ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30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30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32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33</w:t>
            </w:r>
          </w:p>
        </w:tc>
      </w:tr>
      <w:tr w:rsidR="00C3778E" w:rsidRPr="00C3778E" w:rsidTr="00C3778E">
        <w:tc>
          <w:tcPr>
            <w:tcW w:w="15309" w:type="dxa"/>
            <w:gridSpan w:val="12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1 </w:t>
            </w:r>
            <w:r w:rsidRPr="00C377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8"/>
                <w:u w:val="single"/>
                <w:lang w:eastAsia="ru-RU"/>
              </w:rPr>
              <w:t>«</w:t>
            </w: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4"/>
                <w:u w:val="single"/>
                <w:lang w:eastAsia="ru-RU"/>
              </w:rPr>
              <w:t>Развитие культуры Корткеросского района»</w:t>
            </w:r>
          </w:p>
        </w:tc>
      </w:tr>
      <w:tr w:rsidR="00C3778E" w:rsidRPr="00C3778E" w:rsidTr="00C3778E">
        <w:tc>
          <w:tcPr>
            <w:tcW w:w="15309" w:type="dxa"/>
            <w:gridSpan w:val="12"/>
            <w:shd w:val="clear" w:color="auto" w:fill="auto"/>
            <w:vAlign w:val="center"/>
          </w:tcPr>
          <w:p w:rsidR="00C3778E" w:rsidRPr="00C3778E" w:rsidRDefault="00C3778E" w:rsidP="00C3778E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Задача 1: </w:t>
            </w:r>
            <w:r w:rsidRPr="00C3778E">
              <w:rPr>
                <w:rFonts w:ascii="Times New Roman" w:eastAsia="Times New Roman" w:hAnsi="Times New Roman" w:cs="Times New Roman"/>
                <w:i/>
                <w:sz w:val="20"/>
                <w:szCs w:val="24"/>
                <w:u w:val="single"/>
                <w:lang w:eastAsia="ru-RU"/>
              </w:rPr>
              <w:t>Укрепление и модернизация материально-технической базы объектов сферы культуры</w:t>
            </w:r>
          </w:p>
        </w:tc>
      </w:tr>
      <w:tr w:rsidR="00C3778E" w:rsidRPr="00C3778E" w:rsidTr="00C3778E">
        <w:tc>
          <w:tcPr>
            <w:tcW w:w="425" w:type="dxa"/>
            <w:gridSpan w:val="2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377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C377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contextualSpacing/>
              <w:jc w:val="both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  <w:r w:rsidRPr="00C3778E">
              <w:rPr>
                <w:rFonts w:ascii="Times New Roman" w:eastAsia="Calibri" w:hAnsi="Times New Roman" w:cs="Times New Roman"/>
                <w:sz w:val="20"/>
                <w:szCs w:val="28"/>
                <w:lang w:eastAsia="ru-RU"/>
              </w:rPr>
              <w:t xml:space="preserve">Удовлетворительное состояние зданий и сооружений муниципальных учреждений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ACF6442" wp14:editId="21460185">
                  <wp:extent cx="173990" cy="231775"/>
                  <wp:effectExtent l="0" t="0" r="0" b="0"/>
                  <wp:docPr id="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63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65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70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75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80</w:t>
            </w:r>
          </w:p>
        </w:tc>
      </w:tr>
      <w:tr w:rsidR="00C3778E" w:rsidRPr="00C3778E" w:rsidTr="00C3778E">
        <w:tc>
          <w:tcPr>
            <w:tcW w:w="425" w:type="dxa"/>
            <w:gridSpan w:val="2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Реализация народных  проектов в области культуры, прошедших отбор в рамках проекта "Народный бюджет"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   </w:t>
            </w:r>
            <w:r w:rsidRPr="00C3778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5B51CBB" wp14:editId="601BDFC0">
                  <wp:extent cx="173990" cy="231775"/>
                  <wp:effectExtent l="0" t="0" r="0" b="0"/>
                  <wp:docPr id="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4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1</w:t>
            </w:r>
          </w:p>
        </w:tc>
      </w:tr>
      <w:tr w:rsidR="00C3778E" w:rsidRPr="00C3778E" w:rsidTr="00C3778E">
        <w:tc>
          <w:tcPr>
            <w:tcW w:w="425" w:type="dxa"/>
            <w:gridSpan w:val="2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Calibri" w:hAnsi="Times New Roman" w:cs="Times New Roman"/>
                <w:sz w:val="20"/>
                <w:lang w:eastAsia="ru-RU"/>
              </w:rPr>
              <w:t>Создание модельной библиотеки в рамках реализации национального проекта «Культура»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   </w:t>
            </w:r>
            <w:r w:rsidRPr="00C3778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863B895" wp14:editId="14ACF69C">
                  <wp:extent cx="173990" cy="231775"/>
                  <wp:effectExtent l="0" t="0" r="0" b="0"/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1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1</w:t>
            </w:r>
          </w:p>
        </w:tc>
      </w:tr>
      <w:tr w:rsidR="00C3778E" w:rsidRPr="00C3778E" w:rsidTr="00C3778E">
        <w:tc>
          <w:tcPr>
            <w:tcW w:w="15309" w:type="dxa"/>
            <w:gridSpan w:val="12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outlineLvl w:val="2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 xml:space="preserve">Задача 2: </w:t>
            </w:r>
            <w:r w:rsidRPr="00C3778E">
              <w:rPr>
                <w:rFonts w:ascii="Times New Roman" w:eastAsia="Times New Roman" w:hAnsi="Times New Roman" w:cs="Times New Roman"/>
                <w:i/>
                <w:sz w:val="20"/>
                <w:szCs w:val="24"/>
                <w:u w:val="single"/>
                <w:lang w:eastAsia="ru-RU"/>
              </w:rPr>
              <w:t>Формирование благоприятных условий реализации, воспроизводства и развития творческого потенциала населения</w:t>
            </w:r>
          </w:p>
        </w:tc>
      </w:tr>
      <w:tr w:rsidR="00C3778E" w:rsidRPr="00C3778E" w:rsidTr="00C3778E">
        <w:tc>
          <w:tcPr>
            <w:tcW w:w="284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11.</w:t>
            </w: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Уровень удовлетворенности населения качеством предоставляемых муниципальных услуг в сфере культуры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балл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   </w:t>
            </w:r>
            <w:r w:rsidRPr="00C3778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16F8017" wp14:editId="0D91E1DA">
                  <wp:extent cx="173990" cy="231775"/>
                  <wp:effectExtent l="0" t="0" r="0" b="0"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ИИЗ; ИМ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72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74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76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77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78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80</w:t>
            </w:r>
          </w:p>
        </w:tc>
      </w:tr>
      <w:tr w:rsidR="00C3778E" w:rsidRPr="00C3778E" w:rsidTr="00C3778E">
        <w:tc>
          <w:tcPr>
            <w:tcW w:w="284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Доля населения, посещающего учреждения культуры по отношению к предыдущему году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   </w:t>
            </w:r>
            <w:r w:rsidRPr="00C3778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0922676" wp14:editId="71DA5488">
                  <wp:extent cx="173990" cy="231775"/>
                  <wp:effectExtent l="0" t="0" r="0" b="0"/>
                  <wp:docPr id="1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ИИЗ; </w:t>
            </w: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ИМ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60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60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60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65</w:t>
            </w:r>
          </w:p>
        </w:tc>
      </w:tr>
      <w:tr w:rsidR="00C3778E" w:rsidRPr="00C3778E" w:rsidTr="00C3778E">
        <w:tc>
          <w:tcPr>
            <w:tcW w:w="284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>Охват населения библиотечным обслуживанием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   </w:t>
            </w:r>
            <w:r w:rsidRPr="00C3778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FE9D32D" wp14:editId="2857433C">
                  <wp:extent cx="173990" cy="231775"/>
                  <wp:effectExtent l="0" t="0" r="0" b="0"/>
                  <wp:docPr id="1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ИИЗ </w:t>
            </w: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56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57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58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59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60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60</w:t>
            </w:r>
          </w:p>
        </w:tc>
      </w:tr>
      <w:tr w:rsidR="00C3778E" w:rsidRPr="00C3778E" w:rsidTr="00C3778E">
        <w:tc>
          <w:tcPr>
            <w:tcW w:w="284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5  4. </w:t>
            </w: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gramStart"/>
            <w:r w:rsidRPr="00C3778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Доля обучающихся, принявших участие в творческих мероприятиях от общего количества обучающихся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6BB1F20" wp14:editId="43A5EFA8">
                  <wp:extent cx="173990" cy="231775"/>
                  <wp:effectExtent l="0" t="0" r="0" b="0"/>
                  <wp:docPr id="1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ИЗ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2,74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2,75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2,8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3,8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4,0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4,3</w:t>
            </w:r>
          </w:p>
        </w:tc>
      </w:tr>
      <w:tr w:rsidR="00C3778E" w:rsidRPr="00C3778E" w:rsidTr="00C3778E">
        <w:tc>
          <w:tcPr>
            <w:tcW w:w="284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6 5.</w:t>
            </w: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Увеличение кадровой обеспеченности сферы культуры с ростом доли высококвалифицированных специалистов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FE7E27D" wp14:editId="0DE8A2D1">
                  <wp:extent cx="173990" cy="231775"/>
                  <wp:effectExtent l="0" t="0" r="0" b="0"/>
                  <wp:docPr id="1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ИС; </w:t>
            </w: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ИМ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31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32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33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33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33</w:t>
            </w:r>
          </w:p>
        </w:tc>
      </w:tr>
      <w:tr w:rsidR="00C3778E" w:rsidRPr="00C3778E" w:rsidTr="00C3778E">
        <w:tc>
          <w:tcPr>
            <w:tcW w:w="284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</w:t>
            </w: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Увеличение посещаемости музейных учреждений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0BAD164" wp14:editId="09FFBC47">
                  <wp:extent cx="173990" cy="231775"/>
                  <wp:effectExtent l="0" t="0" r="0" b="0"/>
                  <wp:docPr id="1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ИИЗ </w:t>
            </w: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43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44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45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46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46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46</w:t>
            </w:r>
          </w:p>
        </w:tc>
      </w:tr>
      <w:tr w:rsidR="00C3778E" w:rsidRPr="00C3778E" w:rsidTr="00C3778E">
        <w:tc>
          <w:tcPr>
            <w:tcW w:w="15309" w:type="dxa"/>
            <w:gridSpan w:val="12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outlineLvl w:val="2"/>
              <w:rPr>
                <w:rFonts w:ascii="Times New Roman" w:eastAsia="Times New Roman" w:hAnsi="Times New Roman" w:cs="Times New Roman"/>
                <w:i/>
                <w:sz w:val="20"/>
                <w:szCs w:val="28"/>
                <w:u w:val="single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>Задача 3:</w:t>
            </w:r>
            <w:r w:rsidRPr="00C3778E">
              <w:rPr>
                <w:rFonts w:ascii="Times New Roman" w:eastAsia="Times New Roman" w:hAnsi="Times New Roman" w:cs="Times New Roman"/>
                <w:i/>
                <w:sz w:val="16"/>
                <w:szCs w:val="20"/>
                <w:u w:val="single"/>
                <w:lang w:eastAsia="ru-RU"/>
              </w:rPr>
              <w:t xml:space="preserve"> </w:t>
            </w:r>
            <w:r w:rsidRPr="00C3778E">
              <w:rPr>
                <w:rFonts w:ascii="Times New Roman" w:eastAsia="Times New Roman" w:hAnsi="Times New Roman" w:cs="Arial"/>
                <w:i/>
                <w:sz w:val="20"/>
                <w:szCs w:val="20"/>
                <w:u w:val="single"/>
                <w:lang w:eastAsia="ru-RU"/>
              </w:rPr>
              <w:t>Совершенствование условий для творчества, повышение эффективности деятельности работников и учреждений культуры</w:t>
            </w:r>
          </w:p>
          <w:tbl>
            <w:tblPr>
              <w:tblW w:w="1500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1"/>
              <w:gridCol w:w="3685"/>
              <w:gridCol w:w="2268"/>
              <w:gridCol w:w="851"/>
              <w:gridCol w:w="708"/>
              <w:gridCol w:w="993"/>
              <w:gridCol w:w="1134"/>
              <w:gridCol w:w="1134"/>
              <w:gridCol w:w="1134"/>
              <w:gridCol w:w="1134"/>
              <w:gridCol w:w="1541"/>
            </w:tblGrid>
            <w:tr w:rsidR="00C3778E" w:rsidRPr="00C3778E" w:rsidTr="00C3778E">
              <w:tc>
                <w:tcPr>
                  <w:tcW w:w="421" w:type="dxa"/>
                  <w:shd w:val="clear" w:color="auto" w:fill="auto"/>
                  <w:vAlign w:val="center"/>
                </w:tcPr>
                <w:p w:rsidR="00C3778E" w:rsidRPr="00C3778E" w:rsidRDefault="00C3778E" w:rsidP="00C3778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720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778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21.</w:t>
                  </w:r>
                </w:p>
              </w:tc>
              <w:tc>
                <w:tcPr>
                  <w:tcW w:w="3685" w:type="dxa"/>
                  <w:shd w:val="clear" w:color="auto" w:fill="auto"/>
                  <w:vAlign w:val="center"/>
                </w:tcPr>
                <w:p w:rsidR="00C3778E" w:rsidRPr="00C3778E" w:rsidRDefault="00C3778E" w:rsidP="00C3778E">
                  <w:pPr>
                    <w:widowControl w:val="0"/>
                    <w:shd w:val="clear" w:color="auto" w:fill="FFFFFF"/>
                    <w:tabs>
                      <w:tab w:val="left" w:pos="317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34"/>
                    <w:contextualSpacing/>
                    <w:rPr>
                      <w:rFonts w:ascii="Times New Roman" w:eastAsia="Calibri" w:hAnsi="Times New Roman" w:cs="Times New Roman"/>
                      <w:sz w:val="20"/>
                      <w:szCs w:val="24"/>
                      <w:lang w:eastAsia="ru-RU"/>
                    </w:rPr>
                  </w:pPr>
                  <w:r w:rsidRPr="00C3778E">
                    <w:rPr>
                      <w:rFonts w:ascii="Times New Roman" w:eastAsia="Calibri" w:hAnsi="Times New Roman" w:cs="Times New Roman"/>
                      <w:sz w:val="20"/>
                      <w:szCs w:val="24"/>
                      <w:lang w:eastAsia="ru-RU"/>
                    </w:rPr>
                    <w:t xml:space="preserve">Комплектование книжных фондов муниципальных библиотек </w:t>
                  </w: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:rsidR="00C3778E" w:rsidRPr="00C3778E" w:rsidRDefault="00C3778E" w:rsidP="00C3778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720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778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единиц</w:t>
                  </w: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C3778E" w:rsidRPr="00C3778E" w:rsidRDefault="00C3778E" w:rsidP="00C3778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</w:pPr>
                  <w:r w:rsidRPr="00C3778E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w:drawing>
                      <wp:inline distT="0" distB="0" distL="0" distR="0" wp14:anchorId="7A295F3E" wp14:editId="2037D7EB">
                        <wp:extent cx="173990" cy="231775"/>
                        <wp:effectExtent l="0" t="0" r="0" b="0"/>
                        <wp:docPr id="15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3990" cy="231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708" w:type="dxa"/>
                  <w:shd w:val="clear" w:color="auto" w:fill="auto"/>
                  <w:vAlign w:val="center"/>
                </w:tcPr>
                <w:p w:rsidR="00C3778E" w:rsidRPr="00C3778E" w:rsidRDefault="00C3778E" w:rsidP="00C3778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720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778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ИИЗ; ИМЗ</w:t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</w:tcPr>
                <w:p w:rsidR="00C3778E" w:rsidRPr="00C3778E" w:rsidRDefault="00C3778E" w:rsidP="00C3778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778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8000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C3778E" w:rsidRPr="00C3778E" w:rsidRDefault="00C3778E" w:rsidP="00C3778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778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8000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C3778E" w:rsidRPr="00C3778E" w:rsidRDefault="00C3778E" w:rsidP="00C3778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778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8000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C3778E" w:rsidRPr="00C3778E" w:rsidRDefault="00C3778E" w:rsidP="00C3778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778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8000</w:t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:rsidR="00C3778E" w:rsidRPr="00C3778E" w:rsidRDefault="00C3778E" w:rsidP="00C3778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778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8000</w:t>
                  </w:r>
                </w:p>
              </w:tc>
              <w:tc>
                <w:tcPr>
                  <w:tcW w:w="1541" w:type="dxa"/>
                  <w:shd w:val="clear" w:color="auto" w:fill="auto"/>
                  <w:vAlign w:val="center"/>
                </w:tcPr>
                <w:p w:rsidR="00C3778E" w:rsidRPr="00C3778E" w:rsidRDefault="00C3778E" w:rsidP="00C3778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3778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8000</w:t>
                  </w:r>
                </w:p>
              </w:tc>
            </w:tr>
          </w:tbl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Подпрограмма 2</w:t>
            </w: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377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«</w:t>
            </w: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Гармонизация межнациональных и межрелигиозных отношений на территории муниципального района «Корткеросский»</w:t>
            </w:r>
          </w:p>
        </w:tc>
      </w:tr>
      <w:tr w:rsidR="00C3778E" w:rsidRPr="00C3778E" w:rsidTr="00C3778E">
        <w:tc>
          <w:tcPr>
            <w:tcW w:w="15309" w:type="dxa"/>
            <w:gridSpan w:val="12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1:</w:t>
            </w:r>
            <w:r w:rsidRPr="00C3778E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  <w:r w:rsidRPr="00C3778E">
              <w:rPr>
                <w:rFonts w:ascii="Times New Roman" w:eastAsia="Times New Roman" w:hAnsi="Times New Roman" w:cs="Times New Roman"/>
                <w:i/>
                <w:sz w:val="20"/>
                <w:szCs w:val="24"/>
                <w:u w:val="single"/>
                <w:lang w:eastAsia="ru-RU"/>
              </w:rPr>
              <w:t>Укрепление единства и духовной общности многонационального народа Российской Федерации на территории муниципального района «Корткеросский»</w:t>
            </w:r>
          </w:p>
        </w:tc>
      </w:tr>
      <w:tr w:rsidR="00C3778E" w:rsidRPr="00C3778E" w:rsidTr="00C3778E">
        <w:tc>
          <w:tcPr>
            <w:tcW w:w="284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</w:t>
            </w: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Доля граждан, положительно оценивающих состояние межнациональных и межрелигиозных отношений, в общем количестве граждан, проживающих на территории муниципального района «Корткеросский»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</w:t>
            </w:r>
            <w:proofErr w:type="gramStart"/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proofErr w:type="gramEnd"/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</w:t>
            </w: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предыдущему </w:t>
            </w: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году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   </w:t>
            </w:r>
            <w:r w:rsidRPr="00C3778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10EF55E" wp14:editId="55E7D0FE">
                  <wp:extent cx="173990" cy="231775"/>
                  <wp:effectExtent l="0" t="0" r="0" b="0"/>
                  <wp:docPr id="1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ИИЗ; </w:t>
            </w: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ИС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78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82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89,8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89,9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90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90</w:t>
            </w:r>
          </w:p>
        </w:tc>
      </w:tr>
      <w:tr w:rsidR="00C3778E" w:rsidRPr="00C3778E" w:rsidTr="00C3778E">
        <w:tc>
          <w:tcPr>
            <w:tcW w:w="284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</w:t>
            </w: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Количество мероприятий, проведенных в муниципальном районе «Корткеросский» и способствующих гармонизации межнациональных отношений, этнокультурному </w:t>
            </w:r>
            <w:r w:rsidRPr="00C3778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развитию, профилактике этнического и религиозного экстремизма, снижению уровня межэтнической и религиозной напряженности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единиц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94982CE" wp14:editId="542BED34">
                  <wp:extent cx="173990" cy="231775"/>
                  <wp:effectExtent l="0" t="0" r="0" b="0"/>
                  <wp:docPr id="1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30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30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30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30</w:t>
            </w:r>
          </w:p>
        </w:tc>
      </w:tr>
      <w:tr w:rsidR="00C3778E" w:rsidRPr="00C3778E" w:rsidTr="00C3778E">
        <w:tc>
          <w:tcPr>
            <w:tcW w:w="15309" w:type="dxa"/>
            <w:gridSpan w:val="12"/>
            <w:shd w:val="clear" w:color="auto" w:fill="auto"/>
            <w:vAlign w:val="center"/>
          </w:tcPr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Задача 2: </w:t>
            </w:r>
            <w:r w:rsidRPr="00C3778E">
              <w:rPr>
                <w:rFonts w:ascii="Times New Roman" w:eastAsia="Times New Roman" w:hAnsi="Times New Roman" w:cs="Times New Roman"/>
                <w:i/>
                <w:sz w:val="20"/>
                <w:szCs w:val="24"/>
                <w:u w:val="single"/>
                <w:lang w:eastAsia="ru-RU"/>
              </w:rPr>
              <w:t>Обеспечение межнационального мира и согласия, гармонизация межнациональных (межэтнических) отношений</w:t>
            </w:r>
          </w:p>
        </w:tc>
      </w:tr>
      <w:tr w:rsidR="00C3778E" w:rsidRPr="00C3778E" w:rsidTr="00C3778E">
        <w:tc>
          <w:tcPr>
            <w:tcW w:w="284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</w:t>
            </w: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Доля граждан, положительно оценивающих состояние  межконфессиональных отношений, в общем количестве граждан, проживающих на территории муниципального района «Корткеросский»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 </w:t>
            </w:r>
            <w:proofErr w:type="gramStart"/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proofErr w:type="gramEnd"/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</w:t>
            </w: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предыдущему </w:t>
            </w: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году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1A2B29B" wp14:editId="59AAA81E">
                  <wp:extent cx="173990" cy="231775"/>
                  <wp:effectExtent l="0" t="0" r="0" b="0"/>
                  <wp:docPr id="1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ИЗ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63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65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67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68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69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69</w:t>
            </w:r>
          </w:p>
        </w:tc>
      </w:tr>
    </w:tbl>
    <w:p w:rsidR="00C3778E" w:rsidRPr="00C3778E" w:rsidRDefault="00C3778E" w:rsidP="00C3778E">
      <w:pPr>
        <w:autoSpaceDE w:val="0"/>
        <w:autoSpaceDN w:val="0"/>
        <w:adjustRightInd w:val="0"/>
        <w:spacing w:after="0" w:line="240" w:lineRule="auto"/>
        <w:ind w:left="354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3778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Задача 3: </w:t>
      </w:r>
      <w:r w:rsidRPr="00C3778E">
        <w:rPr>
          <w:rFonts w:ascii="Times New Roman" w:eastAsia="Times New Roman" w:hAnsi="Times New Roman" w:cs="Times New Roman"/>
          <w:bCs/>
          <w:i/>
          <w:sz w:val="20"/>
          <w:szCs w:val="24"/>
          <w:u w:val="single"/>
          <w:lang w:eastAsia="ru-RU"/>
        </w:rPr>
        <w:t>Содействие сохранению и развитию этнокультурного многообразия народов России, проживающих на территории муниципального района «Корткеросский»</w:t>
      </w:r>
    </w:p>
    <w:tbl>
      <w:tblPr>
        <w:tblW w:w="1530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3685"/>
        <w:gridCol w:w="2268"/>
        <w:gridCol w:w="850"/>
        <w:gridCol w:w="709"/>
        <w:gridCol w:w="993"/>
        <w:gridCol w:w="1134"/>
        <w:gridCol w:w="1133"/>
        <w:gridCol w:w="1135"/>
        <w:gridCol w:w="1134"/>
        <w:gridCol w:w="1984"/>
      </w:tblGrid>
      <w:tr w:rsidR="00C3778E" w:rsidRPr="00C3778E" w:rsidTr="00C3778E">
        <w:tc>
          <w:tcPr>
            <w:tcW w:w="284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C3778E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Увеличение числа этнокультурных мероприятий, проводимых с использованием  </w:t>
            </w:r>
            <w:proofErr w:type="spellStart"/>
            <w:r w:rsidRPr="00C3778E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>коми</w:t>
            </w:r>
            <w:proofErr w:type="spellEnd"/>
            <w:r w:rsidRPr="00C3778E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 xml:space="preserve"> языка в год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FA7A5FD" wp14:editId="3D97BD11">
                  <wp:extent cx="173990" cy="231775"/>
                  <wp:effectExtent l="0" t="0" r="0" b="0"/>
                  <wp:docPr id="1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870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880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890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900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900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900</w:t>
            </w:r>
          </w:p>
        </w:tc>
      </w:tr>
      <w:tr w:rsidR="00C3778E" w:rsidRPr="00C3778E" w:rsidTr="00C3778E">
        <w:tc>
          <w:tcPr>
            <w:tcW w:w="15309" w:type="dxa"/>
            <w:gridSpan w:val="11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Подпрограмма 3</w:t>
            </w: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377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8"/>
                <w:lang w:eastAsia="ru-RU"/>
              </w:rPr>
              <w:t>«</w:t>
            </w: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Въездной и внутренний туризм»</w:t>
            </w: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1:</w:t>
            </w:r>
            <w:r w:rsidRPr="00C3778E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ru-RU"/>
              </w:rPr>
              <w:t xml:space="preserve"> </w:t>
            </w:r>
            <w:r w:rsidRPr="00C3778E">
              <w:rPr>
                <w:rFonts w:ascii="Times New Roman" w:eastAsia="Times New Roman" w:hAnsi="Times New Roman" w:cs="Times New Roman"/>
                <w:i/>
                <w:sz w:val="20"/>
                <w:szCs w:val="28"/>
                <w:u w:val="single"/>
                <w:lang w:eastAsia="ru-RU"/>
              </w:rPr>
              <w:t>Проведение региональных и межрегиональных мероприятий в сфере туризма на территории МР «Корткеросский»</w:t>
            </w:r>
          </w:p>
        </w:tc>
      </w:tr>
      <w:tr w:rsidR="00C3778E" w:rsidRPr="00C3778E" w:rsidTr="00C3778E">
        <w:tc>
          <w:tcPr>
            <w:tcW w:w="284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Calibri" w:hAnsi="Times New Roman" w:cs="Times New Roman"/>
                <w:sz w:val="20"/>
                <w:szCs w:val="26"/>
                <w:lang w:eastAsia="ru-RU"/>
              </w:rPr>
              <w:t>Количество иностранных и российских посетителей в муниципальном районе «Корткеросский»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.ч</w:t>
            </w:r>
            <w:proofErr w:type="gramEnd"/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   </w:t>
            </w:r>
            <w:r w:rsidRPr="00C3778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13D0D12" wp14:editId="1E2B217D">
                  <wp:extent cx="173990" cy="231775"/>
                  <wp:effectExtent l="0" t="0" r="0" b="0"/>
                  <wp:docPr id="2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ИИЗ; </w:t>
            </w: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ИМ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3500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3400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5000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5100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5200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5200</w:t>
            </w:r>
          </w:p>
        </w:tc>
      </w:tr>
      <w:tr w:rsidR="00C3778E" w:rsidRPr="00C3778E" w:rsidTr="00C3778E">
        <w:tc>
          <w:tcPr>
            <w:tcW w:w="15309" w:type="dxa"/>
            <w:gridSpan w:val="11"/>
            <w:shd w:val="clear" w:color="auto" w:fill="auto"/>
            <w:vAlign w:val="center"/>
          </w:tcPr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Задача 2: </w:t>
            </w:r>
            <w:r w:rsidRPr="00C3778E">
              <w:rPr>
                <w:rFonts w:ascii="Times New Roman" w:eastAsia="Times New Roman" w:hAnsi="Times New Roman" w:cs="Times New Roman"/>
                <w:i/>
                <w:sz w:val="20"/>
                <w:szCs w:val="28"/>
                <w:u w:val="single"/>
                <w:lang w:eastAsia="ru-RU"/>
              </w:rPr>
              <w:t>Расширение и улучшение качества туристских услуг</w:t>
            </w:r>
          </w:p>
        </w:tc>
      </w:tr>
      <w:tr w:rsidR="00C3778E" w:rsidRPr="00C3778E" w:rsidTr="00C3778E">
        <w:tc>
          <w:tcPr>
            <w:tcW w:w="284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Calibri" w:hAnsi="Times New Roman" w:cs="Times New Roman"/>
                <w:sz w:val="20"/>
                <w:szCs w:val="26"/>
                <w:lang w:eastAsia="ru-RU"/>
              </w:rPr>
              <w:t>Объем экскурсионного обслуживания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7B089DB" wp14:editId="4AA58CE8">
                  <wp:extent cx="173990" cy="231775"/>
                  <wp:effectExtent l="0" t="0" r="0" b="0"/>
                  <wp:docPr id="2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ИЗ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200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210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210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210</w:t>
            </w:r>
          </w:p>
        </w:tc>
      </w:tr>
      <w:tr w:rsidR="00C3778E" w:rsidRPr="00C3778E" w:rsidTr="00C3778E">
        <w:tc>
          <w:tcPr>
            <w:tcW w:w="284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6"/>
                <w:lang w:eastAsia="ru-RU"/>
              </w:rPr>
            </w:pPr>
            <w:r w:rsidRPr="00C3778E">
              <w:rPr>
                <w:rFonts w:ascii="Times New Roman" w:eastAsia="Calibri" w:hAnsi="Times New Roman" w:cs="Times New Roman"/>
                <w:sz w:val="20"/>
                <w:szCs w:val="26"/>
                <w:lang w:eastAsia="ru-RU"/>
              </w:rPr>
              <w:t>Уровень удовлетворенности населения туристскими услугами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C1B898E" wp14:editId="5778EE4B">
                  <wp:extent cx="173990" cy="231775"/>
                  <wp:effectExtent l="0" t="0" r="0" b="0"/>
                  <wp:docPr id="2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" cy="231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</w:tr>
    </w:tbl>
    <w:p w:rsidR="00C3778E" w:rsidRPr="00C3778E" w:rsidRDefault="00C3778E" w:rsidP="00C377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C3778E">
        <w:rPr>
          <w:rFonts w:ascii="Times New Roman" w:eastAsia="Times New Roman" w:hAnsi="Times New Roman" w:cs="Times New Roman"/>
          <w:sz w:val="16"/>
          <w:szCs w:val="20"/>
          <w:lang w:eastAsia="ru-RU"/>
        </w:rPr>
        <w:t>-------------------------------</w:t>
      </w:r>
    </w:p>
    <w:p w:rsidR="00C3778E" w:rsidRPr="00C3778E" w:rsidRDefault="00C3778E" w:rsidP="00C377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C3778E">
        <w:rPr>
          <w:rFonts w:ascii="Times New Roman" w:eastAsia="Times New Roman" w:hAnsi="Times New Roman" w:cs="Times New Roman"/>
          <w:sz w:val="16"/>
          <w:szCs w:val="20"/>
          <w:lang w:eastAsia="ru-RU"/>
        </w:rPr>
        <w:t>&lt;1&gt; Направленность показателя обозначается:</w:t>
      </w:r>
    </w:p>
    <w:p w:rsidR="00C3778E" w:rsidRPr="00C3778E" w:rsidRDefault="00C3778E" w:rsidP="00C377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C3778E">
        <w:rPr>
          <w:rFonts w:ascii="Times New Roman" w:eastAsia="Times New Roman" w:hAnsi="Times New Roman" w:cs="Times New Roman"/>
          <w:noProof/>
          <w:position w:val="-5"/>
          <w:sz w:val="16"/>
          <w:szCs w:val="20"/>
          <w:lang w:eastAsia="ru-RU"/>
        </w:rPr>
        <w:drawing>
          <wp:inline distT="0" distB="0" distL="0" distR="0" wp14:anchorId="0013D9A3" wp14:editId="1490EFA0">
            <wp:extent cx="141605" cy="199390"/>
            <wp:effectExtent l="0" t="0" r="0" b="0"/>
            <wp:docPr id="24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605" cy="199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3778E">
        <w:rPr>
          <w:rFonts w:ascii="Times New Roman" w:eastAsia="Times New Roman" w:hAnsi="Times New Roman" w:cs="Times New Roman"/>
          <w:sz w:val="16"/>
          <w:szCs w:val="20"/>
          <w:lang w:eastAsia="ru-RU"/>
        </w:rPr>
        <w:t xml:space="preserve"> - направленность на рост, т.е. позитивно рассматривается рост значения целевого индикатора (показателя);</w:t>
      </w:r>
    </w:p>
    <w:p w:rsidR="00C3778E" w:rsidRPr="00C3778E" w:rsidRDefault="00C3778E" w:rsidP="00C377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C3778E">
        <w:rPr>
          <w:rFonts w:ascii="Times New Roman" w:eastAsia="Times New Roman" w:hAnsi="Times New Roman" w:cs="Times New Roman"/>
          <w:noProof/>
          <w:position w:val="-5"/>
          <w:sz w:val="16"/>
          <w:szCs w:val="20"/>
          <w:lang w:eastAsia="ru-RU"/>
        </w:rPr>
        <w:drawing>
          <wp:inline distT="0" distB="0" distL="0" distR="0" wp14:anchorId="60D0AE5B" wp14:editId="40BDD010">
            <wp:extent cx="141605" cy="199390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605" cy="199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3778E">
        <w:rPr>
          <w:rFonts w:ascii="Times New Roman" w:eastAsia="Times New Roman" w:hAnsi="Times New Roman" w:cs="Times New Roman"/>
          <w:sz w:val="16"/>
          <w:szCs w:val="20"/>
          <w:lang w:eastAsia="ru-RU"/>
        </w:rPr>
        <w:t xml:space="preserve"> - направленность на снижение, т.е. позитивно рассматривается снижение значения целевого индикатора (показателя);</w:t>
      </w:r>
    </w:p>
    <w:p w:rsidR="00C3778E" w:rsidRPr="00C3778E" w:rsidRDefault="00C3778E" w:rsidP="00C377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C3778E">
        <w:rPr>
          <w:rFonts w:ascii="Times New Roman" w:eastAsia="Times New Roman" w:hAnsi="Times New Roman" w:cs="Times New Roman"/>
          <w:sz w:val="16"/>
          <w:szCs w:val="20"/>
          <w:lang w:eastAsia="ru-RU"/>
        </w:rPr>
        <w:t>&lt;2&gt; отражается условное обозначение принадлежности целевого индикатора и показателя, содержащегося в документах стратегического планирования и иных документах, а именно:</w:t>
      </w:r>
    </w:p>
    <w:p w:rsidR="00C3778E" w:rsidRPr="00C3778E" w:rsidRDefault="00C3778E" w:rsidP="00C377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C3778E">
        <w:rPr>
          <w:rFonts w:ascii="Times New Roman" w:eastAsia="Times New Roman" w:hAnsi="Times New Roman" w:cs="Times New Roman"/>
          <w:sz w:val="16"/>
          <w:szCs w:val="20"/>
          <w:lang w:eastAsia="ru-RU"/>
        </w:rPr>
        <w:t>ИЦ - целевой индикатор и показатель цели муниципальной программы;</w:t>
      </w:r>
    </w:p>
    <w:p w:rsidR="00C3778E" w:rsidRPr="00C3778E" w:rsidRDefault="00C3778E" w:rsidP="00C377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C3778E">
        <w:rPr>
          <w:rFonts w:ascii="Times New Roman" w:eastAsia="Times New Roman" w:hAnsi="Times New Roman" w:cs="Times New Roman"/>
          <w:sz w:val="16"/>
          <w:szCs w:val="20"/>
          <w:lang w:eastAsia="ru-RU"/>
        </w:rPr>
        <w:t>ИЗ - целевой индикатор и показатель задачи подпрограммы;</w:t>
      </w:r>
    </w:p>
    <w:p w:rsidR="00C3778E" w:rsidRPr="00C3778E" w:rsidRDefault="00C3778E" w:rsidP="00C377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C3778E">
        <w:rPr>
          <w:rFonts w:ascii="Times New Roman" w:eastAsia="Times New Roman" w:hAnsi="Times New Roman" w:cs="Times New Roman"/>
          <w:sz w:val="16"/>
          <w:szCs w:val="20"/>
          <w:lang w:eastAsia="ru-RU"/>
        </w:rPr>
        <w:t>ИМ - целевой индикатор и показатель основного мероприятия и (или) мероприятия;</w:t>
      </w:r>
    </w:p>
    <w:p w:rsidR="00C3778E" w:rsidRPr="00C3778E" w:rsidRDefault="00C3778E" w:rsidP="00C377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C3778E">
        <w:rPr>
          <w:rFonts w:ascii="Times New Roman" w:eastAsia="Times New Roman" w:hAnsi="Times New Roman" w:cs="Times New Roman"/>
          <w:sz w:val="16"/>
          <w:szCs w:val="20"/>
          <w:lang w:eastAsia="ru-RU"/>
        </w:rPr>
        <w:t>ИС - целевой индикатор и показатель Стратегии;</w:t>
      </w:r>
    </w:p>
    <w:p w:rsidR="00C3778E" w:rsidRPr="00C3778E" w:rsidRDefault="00C3778E" w:rsidP="00C377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C3778E">
        <w:rPr>
          <w:rFonts w:ascii="Times New Roman" w:eastAsia="Times New Roman" w:hAnsi="Times New Roman" w:cs="Times New Roman"/>
          <w:sz w:val="16"/>
          <w:szCs w:val="20"/>
          <w:lang w:eastAsia="ru-RU"/>
        </w:rPr>
        <w:t>ИРП - целевой индикатор и показатель регионального проекта;</w:t>
      </w:r>
    </w:p>
    <w:p w:rsidR="00C3778E" w:rsidRPr="00C3778E" w:rsidRDefault="00C3778E" w:rsidP="00C377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4"/>
          <w:szCs w:val="20"/>
          <w:lang w:eastAsia="ru-RU"/>
        </w:rPr>
      </w:pPr>
      <w:r w:rsidRPr="00C3778E">
        <w:rPr>
          <w:rFonts w:ascii="Times New Roman" w:eastAsia="Times New Roman" w:hAnsi="Times New Roman" w:cs="Times New Roman"/>
          <w:sz w:val="14"/>
          <w:szCs w:val="20"/>
          <w:lang w:eastAsia="ru-RU"/>
        </w:rPr>
        <w:t xml:space="preserve">ИМБТ - целевой индикатор и показатель, определенный на основании показателя результата использования субсидии и (или) иных межбюджетных трансфертов, отраженного в </w:t>
      </w:r>
      <w:hyperlink r:id="rId14" w:history="1">
        <w:r w:rsidRPr="00C3778E">
          <w:rPr>
            <w:rFonts w:ascii="Times New Roman" w:eastAsia="Times New Roman" w:hAnsi="Times New Roman" w:cs="Times New Roman"/>
            <w:color w:val="0000FF"/>
            <w:sz w:val="14"/>
            <w:szCs w:val="20"/>
            <w:lang w:eastAsia="ru-RU"/>
          </w:rPr>
          <w:t>таблице 5</w:t>
        </w:r>
      </w:hyperlink>
      <w:r w:rsidRPr="00C3778E">
        <w:rPr>
          <w:rFonts w:ascii="Times New Roman" w:eastAsia="Times New Roman" w:hAnsi="Times New Roman" w:cs="Times New Roman"/>
          <w:sz w:val="14"/>
          <w:szCs w:val="20"/>
          <w:lang w:eastAsia="ru-RU"/>
        </w:rPr>
        <w:t>;</w:t>
      </w:r>
    </w:p>
    <w:p w:rsidR="00C3778E" w:rsidRPr="00C3778E" w:rsidRDefault="00C3778E" w:rsidP="00C377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4"/>
          <w:szCs w:val="20"/>
          <w:lang w:eastAsia="ru-RU"/>
        </w:rPr>
      </w:pPr>
      <w:r w:rsidRPr="00C3778E">
        <w:rPr>
          <w:rFonts w:ascii="Times New Roman" w:eastAsia="Times New Roman" w:hAnsi="Times New Roman" w:cs="Times New Roman"/>
          <w:sz w:val="14"/>
          <w:szCs w:val="20"/>
          <w:lang w:eastAsia="ru-RU"/>
        </w:rPr>
        <w:t>ИМЗ - целевой индикатор и показатель муниципального задания</w:t>
      </w:r>
    </w:p>
    <w:p w:rsidR="00C3778E" w:rsidRPr="00C3778E" w:rsidRDefault="00C3778E" w:rsidP="00C3778E">
      <w:pPr>
        <w:keepNext/>
        <w:suppressLineNumbers/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32"/>
          <w:lang w:eastAsia="ru-RU"/>
        </w:rPr>
      </w:pPr>
    </w:p>
    <w:p w:rsidR="00C3778E" w:rsidRPr="00C3778E" w:rsidRDefault="00C3778E" w:rsidP="00C3778E">
      <w:pPr>
        <w:keepNext/>
        <w:suppressLineNumbers/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32"/>
          <w:lang w:eastAsia="ru-RU"/>
        </w:rPr>
      </w:pPr>
    </w:p>
    <w:p w:rsidR="00C3778E" w:rsidRPr="00C3778E" w:rsidRDefault="00C3778E" w:rsidP="00C3778E">
      <w:pPr>
        <w:keepNext/>
        <w:suppressLineNumbers/>
        <w:suppressAutoHyphens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32"/>
          <w:lang w:eastAsia="ru-RU"/>
        </w:rPr>
      </w:pPr>
      <w:r w:rsidRPr="00C3778E">
        <w:rPr>
          <w:rFonts w:ascii="Times New Roman" w:eastAsia="Times New Roman" w:hAnsi="Times New Roman" w:cs="Times New Roman"/>
          <w:bCs/>
          <w:kern w:val="32"/>
          <w:sz w:val="24"/>
          <w:szCs w:val="32"/>
          <w:lang w:eastAsia="ru-RU"/>
        </w:rPr>
        <w:t xml:space="preserve">Таблица 2 </w:t>
      </w:r>
    </w:p>
    <w:p w:rsidR="00C3778E" w:rsidRPr="00C3778E" w:rsidRDefault="00C3778E" w:rsidP="00C3778E">
      <w:pPr>
        <w:keepNext/>
        <w:suppressLineNumbers/>
        <w:suppressAutoHyphens/>
        <w:spacing w:after="0" w:line="240" w:lineRule="auto"/>
        <w:jc w:val="right"/>
        <w:outlineLvl w:val="0"/>
        <w:rPr>
          <w:rFonts w:ascii="Cambria" w:eastAsia="Times New Roman" w:hAnsi="Cambria" w:cs="Times New Roman"/>
          <w:b/>
          <w:bCs/>
          <w:kern w:val="32"/>
          <w:sz w:val="32"/>
          <w:szCs w:val="32"/>
          <w:lang w:eastAsia="ru-RU"/>
        </w:rPr>
      </w:pPr>
    </w:p>
    <w:p w:rsidR="00C3778E" w:rsidRPr="00C3778E" w:rsidRDefault="00C3778E" w:rsidP="00C3778E">
      <w:pPr>
        <w:spacing w:after="0" w:line="240" w:lineRule="auto"/>
        <w:ind w:right="-11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77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</w:t>
      </w:r>
      <w:r w:rsidRPr="00C377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 xml:space="preserve">основных мероприятий муниципальной программы МО МР «Корткеросский» </w:t>
      </w:r>
    </w:p>
    <w:p w:rsidR="00C3778E" w:rsidRPr="00C3778E" w:rsidRDefault="00C3778E" w:rsidP="00C3778E">
      <w:pPr>
        <w:spacing w:after="0" w:line="240" w:lineRule="auto"/>
        <w:ind w:right="-11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C377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«Развитие культуры и туризма» </w:t>
      </w:r>
    </w:p>
    <w:p w:rsidR="00C3778E" w:rsidRPr="00C3778E" w:rsidRDefault="00C3778E" w:rsidP="00C3778E">
      <w:pPr>
        <w:spacing w:after="0" w:line="240" w:lineRule="auto"/>
        <w:ind w:right="-11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tbl>
      <w:tblPr>
        <w:tblW w:w="15376" w:type="dxa"/>
        <w:tblCellSpacing w:w="5" w:type="nil"/>
        <w:tblInd w:w="50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3753"/>
        <w:gridCol w:w="1842"/>
        <w:gridCol w:w="1128"/>
        <w:gridCol w:w="1126"/>
        <w:gridCol w:w="3007"/>
        <w:gridCol w:w="3953"/>
      </w:tblGrid>
      <w:tr w:rsidR="00C3778E" w:rsidRPr="00C3778E" w:rsidTr="00C3778E">
        <w:trPr>
          <w:trHeight w:val="253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N </w:t>
            </w: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gramStart"/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Номер и </w:t>
            </w: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наименование </w:t>
            </w: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ведомственной</w:t>
            </w: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целевой программы (далее – ВЦП), основного  мероприятия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Ответствен-</w:t>
            </w:r>
            <w:proofErr w:type="spellStart"/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  <w:proofErr w:type="spellEnd"/>
            <w:proofErr w:type="gramEnd"/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исполни-</w:t>
            </w:r>
            <w:proofErr w:type="spellStart"/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</w:t>
            </w:r>
            <w:proofErr w:type="spellEnd"/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ВЦП, основного мероприятия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Срок </w:t>
            </w: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начала </w:t>
            </w: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реализации</w:t>
            </w:r>
          </w:p>
        </w:tc>
        <w:tc>
          <w:tcPr>
            <w:tcW w:w="1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Срок </w:t>
            </w: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окончания </w:t>
            </w: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реализации</w:t>
            </w:r>
          </w:p>
        </w:tc>
        <w:tc>
          <w:tcPr>
            <w:tcW w:w="30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 xml:space="preserve">Основные направления реализации </w:t>
            </w:r>
          </w:p>
        </w:tc>
        <w:tc>
          <w:tcPr>
            <w:tcW w:w="3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с целевыми индикаторами и</w:t>
            </w: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показателями </w:t>
            </w: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муниципальной программы </w:t>
            </w: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(подпрограммы)</w:t>
            </w:r>
          </w:p>
        </w:tc>
      </w:tr>
      <w:tr w:rsidR="00C3778E" w:rsidRPr="00C3778E" w:rsidTr="00C3778E">
        <w:trPr>
          <w:trHeight w:val="253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3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778E" w:rsidRPr="00C3778E" w:rsidTr="00C3778E">
        <w:trPr>
          <w:trHeight w:val="23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778E" w:rsidRPr="00C3778E" w:rsidTr="00C3778E">
        <w:trPr>
          <w:trHeight w:val="23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9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C3778E" w:rsidRPr="00C3778E" w:rsidTr="00C3778E">
        <w:trPr>
          <w:trHeight w:val="230"/>
          <w:tblCellSpacing w:w="5" w:type="nil"/>
        </w:trPr>
        <w:tc>
          <w:tcPr>
            <w:tcW w:w="15376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1</w:t>
            </w:r>
            <w:r w:rsidRPr="00C3778E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  <w:r w:rsidRPr="00C3778E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«Развитие культуры Корткеросского района»</w:t>
            </w:r>
          </w:p>
        </w:tc>
      </w:tr>
      <w:tr w:rsidR="00C3778E" w:rsidRPr="00C3778E" w:rsidTr="00C3778E">
        <w:trPr>
          <w:trHeight w:val="230"/>
          <w:tblCellSpacing w:w="5" w:type="nil"/>
        </w:trPr>
        <w:tc>
          <w:tcPr>
            <w:tcW w:w="15376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ru-RU"/>
              </w:rPr>
              <w:t xml:space="preserve">Задача 1: </w:t>
            </w:r>
            <w:r w:rsidRPr="00C3778E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Укрепление и модернизация материально-технической базы объектов сферы культуры</w:t>
            </w:r>
          </w:p>
        </w:tc>
      </w:tr>
      <w:tr w:rsidR="00C3778E" w:rsidRPr="00C3778E" w:rsidTr="00C3778E">
        <w:trPr>
          <w:trHeight w:val="23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37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3778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Основное мероприятие</w:t>
            </w: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1.1.1.</w:t>
            </w: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Строительство, реконструкция объектов культуры в Корткеросском районе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Строительство, реконструкция объектов культуры</w:t>
            </w:r>
          </w:p>
        </w:tc>
        <w:tc>
          <w:tcPr>
            <w:tcW w:w="39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3778E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Прирост числа ме</w:t>
            </w:r>
            <w:proofErr w:type="gramStart"/>
            <w:r w:rsidRPr="00C3778E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ст в зр</w:t>
            </w:r>
            <w:proofErr w:type="gramEnd"/>
            <w:r w:rsidRPr="00C3778E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ительных залах учреждений сферы культуры к уровню 2019 года</w:t>
            </w:r>
          </w:p>
          <w:p w:rsidR="00C3778E" w:rsidRPr="00C3778E" w:rsidRDefault="00C3778E" w:rsidP="00C3778E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</w:p>
        </w:tc>
      </w:tr>
      <w:tr w:rsidR="00C3778E" w:rsidRPr="00C3778E" w:rsidTr="00C3778E">
        <w:trPr>
          <w:trHeight w:val="23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37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Основное мероприятие </w:t>
            </w: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1.1. 2.</w:t>
            </w: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объектов сферы культуры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национальной политики и туризма администрации МР «Корткеросский»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Износ и уменьшение количества музыкального и специального оборудования, инструмента и инвентаря влияет на качество услуг в сфере культуры</w:t>
            </w:r>
          </w:p>
        </w:tc>
        <w:tc>
          <w:tcPr>
            <w:tcW w:w="39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1.</w:t>
            </w:r>
            <w:r w:rsidRPr="00C3778E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Прирост числа ме</w:t>
            </w:r>
            <w:proofErr w:type="gramStart"/>
            <w:r w:rsidRPr="00C3778E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ст в зр</w:t>
            </w:r>
            <w:proofErr w:type="gramEnd"/>
            <w:r w:rsidRPr="00C3778E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ительных залах учреждений сферы культуры к уровню 2019 года; </w:t>
            </w:r>
          </w:p>
          <w:p w:rsidR="00C3778E" w:rsidRPr="00C3778E" w:rsidRDefault="00C3778E" w:rsidP="00C3778E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2.</w:t>
            </w:r>
            <w:r w:rsidRPr="00C3778E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 xml:space="preserve">Удовлетворительное состояние зданий и сооружений муниципальных учреждений. </w:t>
            </w:r>
          </w:p>
          <w:p w:rsidR="00C3778E" w:rsidRPr="00C3778E" w:rsidRDefault="00C3778E" w:rsidP="00C3778E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C3778E" w:rsidRPr="00C3778E" w:rsidTr="00C3778E">
        <w:trPr>
          <w:trHeight w:val="23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</w:t>
            </w:r>
          </w:p>
        </w:tc>
        <w:tc>
          <w:tcPr>
            <w:tcW w:w="37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Основное мероприятие</w:t>
            </w:r>
          </w:p>
          <w:p w:rsidR="00C3778E" w:rsidRPr="00C3778E" w:rsidRDefault="00C3778E" w:rsidP="00C37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1.1.3.</w:t>
            </w:r>
            <w:r w:rsidRPr="00C3778E">
              <w:rPr>
                <w:rFonts w:ascii="Times New Roman" w:eastAsia="Times New Roman" w:hAnsi="Times New Roman" w:cs="Times New Roman"/>
                <w:bCs/>
                <w:spacing w:val="-2"/>
                <w:position w:val="-2"/>
                <w:sz w:val="20"/>
                <w:szCs w:val="20"/>
                <w:lang w:eastAsia="ru-RU"/>
              </w:rPr>
              <w:t xml:space="preserve">Реализация </w:t>
            </w:r>
            <w:proofErr w:type="spellStart"/>
            <w:r w:rsidRPr="00C3778E">
              <w:rPr>
                <w:rFonts w:ascii="Times New Roman" w:eastAsia="Times New Roman" w:hAnsi="Times New Roman" w:cs="Times New Roman"/>
                <w:bCs/>
                <w:spacing w:val="-2"/>
                <w:position w:val="-2"/>
                <w:sz w:val="20"/>
                <w:szCs w:val="20"/>
                <w:lang w:eastAsia="ru-RU"/>
              </w:rPr>
              <w:t>грантовых</w:t>
            </w:r>
            <w:proofErr w:type="spellEnd"/>
            <w:r w:rsidRPr="00C3778E">
              <w:rPr>
                <w:rFonts w:ascii="Times New Roman" w:eastAsia="Times New Roman" w:hAnsi="Times New Roman" w:cs="Times New Roman"/>
                <w:bCs/>
                <w:spacing w:val="-2"/>
                <w:position w:val="-2"/>
                <w:sz w:val="20"/>
                <w:szCs w:val="20"/>
                <w:lang w:eastAsia="ru-RU"/>
              </w:rPr>
              <w:t xml:space="preserve"> проектов в области культуры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 xml:space="preserve">Управление культуры, национальной политики и туризма администрации МР </w:t>
            </w:r>
            <w:r w:rsidRPr="00C3778E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lastRenderedPageBreak/>
              <w:t>«Корткеросский»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грантов в сфере культуры</w:t>
            </w:r>
          </w:p>
        </w:tc>
        <w:tc>
          <w:tcPr>
            <w:tcW w:w="39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  <w:r w:rsidRPr="00C3778E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Удовлетворительное состояние зданий и сооружений муниципальных учреждений.</w:t>
            </w:r>
          </w:p>
        </w:tc>
      </w:tr>
      <w:tr w:rsidR="00C3778E" w:rsidRPr="00C3778E" w:rsidTr="00C3778E">
        <w:trPr>
          <w:trHeight w:val="23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1.1.4.</w:t>
            </w:r>
          </w:p>
        </w:tc>
        <w:tc>
          <w:tcPr>
            <w:tcW w:w="37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Основное мероприятие</w:t>
            </w: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1.1.4. </w:t>
            </w:r>
            <w:r w:rsidRPr="00C3778E">
              <w:rPr>
                <w:rFonts w:ascii="Times New Roman" w:eastAsia="Times New Roman" w:hAnsi="Times New Roman" w:cs="Times New Roman"/>
                <w:bCs/>
                <w:spacing w:val="-2"/>
                <w:position w:val="-2"/>
                <w:sz w:val="20"/>
                <w:szCs w:val="20"/>
                <w:lang w:eastAsia="ru-RU"/>
              </w:rPr>
              <w:t>Создание модельной библиотеки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Управление культуры, национальной политики и туризма администрации МР «Корткеросский»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 населением качественных услуг по осуществлению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39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Удовлетворительное состояние зданий и сооружений муниципальных учреждений.</w:t>
            </w:r>
          </w:p>
        </w:tc>
      </w:tr>
      <w:tr w:rsidR="00C3778E" w:rsidRPr="00C3778E" w:rsidTr="00C3778E">
        <w:trPr>
          <w:trHeight w:val="23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1.1.5.</w:t>
            </w:r>
          </w:p>
        </w:tc>
        <w:tc>
          <w:tcPr>
            <w:tcW w:w="37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Основное мероприятие </w:t>
            </w: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1.1.5.Реализация народных  проектов в области культуры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Управление культуры, национальной политики и туризма администрации МР «Корткеросский»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зданий и территорий, прилегающих к зданиям муниципальных учреждений культуры, приобретение оборудования, инвентаря</w:t>
            </w:r>
          </w:p>
        </w:tc>
        <w:tc>
          <w:tcPr>
            <w:tcW w:w="39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</w:t>
            </w:r>
            <w:r w:rsidRPr="00C3778E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Удовлетворительное состояние зданий и сооружений муниципальных учреждений.</w:t>
            </w:r>
          </w:p>
        </w:tc>
      </w:tr>
      <w:tr w:rsidR="00C3778E" w:rsidRPr="00C3778E" w:rsidTr="00C3778E">
        <w:trPr>
          <w:trHeight w:val="230"/>
          <w:tblCellSpacing w:w="5" w:type="nil"/>
        </w:trPr>
        <w:tc>
          <w:tcPr>
            <w:tcW w:w="15376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Задача 2</w:t>
            </w:r>
            <w:r w:rsidRPr="00C3778E"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ru-RU"/>
              </w:rPr>
              <w:t>:</w:t>
            </w: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 Формирование благоприятных условий реализации, воспроизводства и развития творческого потенциала населения муниципального образования  муниципального района «Корткеросский»</w:t>
            </w:r>
          </w:p>
        </w:tc>
      </w:tr>
      <w:tr w:rsidR="00C3778E" w:rsidRPr="00C3778E" w:rsidTr="00C3778E">
        <w:trPr>
          <w:trHeight w:val="943"/>
          <w:tblCellSpacing w:w="5" w:type="nil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37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 </w:t>
            </w: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Оказание муниципальных услуг (выполнение работ) библиотеками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национальной политики и туризма администрации МР «Корткеросский»</w:t>
            </w:r>
          </w:p>
        </w:tc>
        <w:tc>
          <w:tcPr>
            <w:tcW w:w="11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0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Сохранность и безопасность фондов библиотек, получение населением качественных услуг по осуществлению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Calibri"/>
                <w:sz w:val="20"/>
                <w:szCs w:val="24"/>
                <w:lang w:eastAsia="ru-RU"/>
              </w:rPr>
              <w:t>Охват населения библиотечным обслуживанием, %.</w:t>
            </w:r>
          </w:p>
        </w:tc>
      </w:tr>
      <w:tr w:rsidR="00C3778E" w:rsidRPr="00C3778E" w:rsidTr="00C3778E">
        <w:trPr>
          <w:trHeight w:val="907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4"/>
                <w:lang w:eastAsia="ru-RU"/>
              </w:rPr>
            </w:pPr>
          </w:p>
        </w:tc>
      </w:tr>
      <w:tr w:rsidR="00C3778E" w:rsidRPr="00C3778E" w:rsidTr="00C3778E">
        <w:trPr>
          <w:trHeight w:val="23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1.2.2.</w:t>
            </w:r>
          </w:p>
        </w:tc>
        <w:tc>
          <w:tcPr>
            <w:tcW w:w="37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Основное мероприятие </w:t>
            </w: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муниципальных услуг (выполнение работ) культурно-досуговыми учреждениями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национальной политики и туризма администрации МР «Корткеросский»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фестивалей, выставок, смотров, конкурсов, культурно-просветительских мероприятий, концертов, дипломных спектаклей, творческих конкурсов, иных мероприятий.</w:t>
            </w:r>
            <w:proofErr w:type="gramEnd"/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1.Уровень удовлетворенности населения качеством предоставляемых муниципальных услуг в сфере культуры, %.</w:t>
            </w:r>
          </w:p>
          <w:p w:rsidR="00C3778E" w:rsidRPr="00C3778E" w:rsidRDefault="00C3778E" w:rsidP="00C3778E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2.Доля населения, посещающего учреждения культуры по отношению к предыдущему году, %. </w:t>
            </w:r>
          </w:p>
        </w:tc>
      </w:tr>
      <w:tr w:rsidR="00C3778E" w:rsidRPr="00C3778E" w:rsidTr="00C3778E">
        <w:trPr>
          <w:trHeight w:val="23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1.2.3.</w:t>
            </w:r>
          </w:p>
        </w:tc>
        <w:tc>
          <w:tcPr>
            <w:tcW w:w="37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Основное мероприятие </w:t>
            </w: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оказание муниципальных услуг (выполнение работ) муниципальными бюджетными образовательными учреждениями дополнительного образования детей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национальной политики и туризма администрации МР «Корткеросский»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фестивалей, выставок, смотров, конкурсов, культурно-просветительских мероприятий, концертов, творческих конкурсов, иных мероприятий.</w:t>
            </w:r>
            <w:proofErr w:type="gramEnd"/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Увеличение числа этнокультурных мероприятий. </w:t>
            </w: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Улучшение качества предоставляемых услуг</w:t>
            </w: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gramStart"/>
            <w:r w:rsidRPr="00C3778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 xml:space="preserve">Доля обучающихся, принявших участие в творческих мероприятиях от общего количества обучающихся, %. </w:t>
            </w:r>
            <w:proofErr w:type="gramEnd"/>
          </w:p>
          <w:p w:rsidR="00C3778E" w:rsidRPr="00C3778E" w:rsidRDefault="00C3778E" w:rsidP="00C3778E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C3778E" w:rsidRPr="00C3778E" w:rsidTr="00C3778E">
        <w:trPr>
          <w:trHeight w:val="23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1.2.4.</w:t>
            </w:r>
          </w:p>
        </w:tc>
        <w:tc>
          <w:tcPr>
            <w:tcW w:w="37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Основное мероприятие</w:t>
            </w: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Оказание муниципальных услуг (выполнение работ) муниципальным бюджетным учреждением «Центр </w:t>
            </w:r>
            <w:proofErr w:type="spellStart"/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</w:t>
            </w:r>
            <w:proofErr w:type="spellEnd"/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культуры Корткеросского района (Визит центр)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национальной политики и туризма администрации МР «Корткеросский»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положительного имиджа Корткеросского района. Знакомство с этнокультурными особенностями Корткеросского района и жителей других регионов России и зарубежья.</w:t>
            </w: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1.Уровень удовлетворенности населения качеством предоставляемых муниципальных услуг в сфере культуры, %</w:t>
            </w:r>
          </w:p>
          <w:p w:rsidR="00C3778E" w:rsidRPr="00C3778E" w:rsidRDefault="00C3778E" w:rsidP="00C37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C3778E" w:rsidRPr="00C3778E" w:rsidRDefault="00C3778E" w:rsidP="00C3778E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C3778E" w:rsidRPr="00C3778E" w:rsidTr="00C3778E">
        <w:trPr>
          <w:trHeight w:val="23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1.2.5.</w:t>
            </w:r>
          </w:p>
        </w:tc>
        <w:tc>
          <w:tcPr>
            <w:tcW w:w="37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Основное мероприятие </w:t>
            </w: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оказание муниципальных услуг (выполнение работ) музеями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национальной политики и туризма администрации МР «Корткеросский»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Формирование, учет, хранение и обеспечение сохранности музейных фондов, получение населением качественных услуг по публикации музейных предметов, музейных коллекций путем публичного показа, воспроизведения в печатных изданиях, на электронных и других видах носителей</w:t>
            </w: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78E" w:rsidRPr="00C3778E" w:rsidRDefault="00C3778E" w:rsidP="00C3778E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Увеличение посещаемости музейных учреждений (посещений на одного жителя в год)</w:t>
            </w: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</w:tr>
      <w:tr w:rsidR="00C3778E" w:rsidRPr="00C3778E" w:rsidTr="00C3778E">
        <w:trPr>
          <w:trHeight w:val="23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1.2.6.</w:t>
            </w:r>
          </w:p>
        </w:tc>
        <w:tc>
          <w:tcPr>
            <w:tcW w:w="37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  <w:t>Основное мероприятие</w:t>
            </w: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Организация мероприятий учреждениями культуры и образовательными организациями дополнительного образования детей сферы культуры Корткеросского района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национальной политики и туризма администрации МР «Корткеросский»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положительного имиджа Корткеросского района. </w:t>
            </w:r>
            <w:proofErr w:type="gramStart"/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фестивалей, выставок, смотров, конкурсов, культурно-просветительских мероприятий, концертов, дипломных спектаклей, творческих конкурсов, иных мероприятий.</w:t>
            </w:r>
            <w:proofErr w:type="gramEnd"/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Уровень удовлетворенности населения качеством предоставляемых муниципальных услуг в сфере культуры, %</w:t>
            </w:r>
          </w:p>
        </w:tc>
      </w:tr>
      <w:tr w:rsidR="00C3778E" w:rsidRPr="00C3778E" w:rsidTr="00C3778E">
        <w:trPr>
          <w:trHeight w:val="23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1.2.7.</w:t>
            </w:r>
          </w:p>
        </w:tc>
        <w:tc>
          <w:tcPr>
            <w:tcW w:w="37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  <w:t>Основное мероприятие</w:t>
            </w: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 xml:space="preserve">Финансовое обеспечение расходов, связанных с повышением оплаты труда работникам муниципальных учреждений культуры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национальной политики и туризма администрации МР «Корткеросский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Оплата </w:t>
            </w:r>
            <w:r w:rsidRPr="00C3778E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 xml:space="preserve">труда работникам муниципальных учреждений культуры </w:t>
            </w: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78E" w:rsidRPr="00C3778E" w:rsidRDefault="00C3778E" w:rsidP="00C37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C3778E" w:rsidRPr="00C3778E" w:rsidTr="00C3778E">
        <w:trPr>
          <w:trHeight w:val="23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1.2.8.</w:t>
            </w:r>
          </w:p>
        </w:tc>
        <w:tc>
          <w:tcPr>
            <w:tcW w:w="37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  <w:t>Основное мероприятие</w:t>
            </w: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Оплата муниципальными учреждениями расходов по коммунальным услугам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культуры, национальной политики и туризма </w:t>
            </w: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администрации МР «Корткеросский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коммунальных услуг</w:t>
            </w: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C3778E" w:rsidRPr="00C3778E" w:rsidTr="00C3778E">
        <w:trPr>
          <w:trHeight w:val="23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1.2.9.</w:t>
            </w:r>
          </w:p>
        </w:tc>
        <w:tc>
          <w:tcPr>
            <w:tcW w:w="37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  <w:t>Основное мероприятие</w:t>
            </w: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  <w:proofErr w:type="spellStart"/>
            <w:r w:rsidRPr="00C3778E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C3778E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 xml:space="preserve"> расходных обязательств органов местного самоуправления, связанных с повышением оплаты труда отдельных категорий работников в сфере образования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национальной политики и туризма администрации МР «Корткеросский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оплаты труда отдельных категорий работников в сфере образования</w:t>
            </w: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C3778E" w:rsidRPr="00C3778E" w:rsidTr="00C3778E">
        <w:trPr>
          <w:trHeight w:val="230"/>
          <w:tblCellSpacing w:w="5" w:type="nil"/>
        </w:trPr>
        <w:tc>
          <w:tcPr>
            <w:tcW w:w="15376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  <w:t xml:space="preserve">Задача 3: </w:t>
            </w:r>
            <w:r w:rsidRPr="00C3778E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Совершенствование условий для творчества, повышение эффективности деятельности работников и учреждений культуры</w:t>
            </w:r>
          </w:p>
        </w:tc>
      </w:tr>
      <w:tr w:rsidR="00C3778E" w:rsidRPr="00C3778E" w:rsidTr="00C3778E">
        <w:trPr>
          <w:trHeight w:val="2535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1.3.1</w:t>
            </w:r>
          </w:p>
        </w:tc>
        <w:tc>
          <w:tcPr>
            <w:tcW w:w="37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3778E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  <w:t xml:space="preserve">Основное мероприятие </w:t>
            </w: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Комплектование документных фондов муниципальных библиотек: приобретение книжной продукции, подписка на периодические издания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национальной политики и туризма администрации МР «Корткеросский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литературно-художественных журналов и (или) организация подписки в библиотеки, с учетом утвержденной тематико-типологической структуры и хронологической глубины приобретаемых изданий, тематической структурой литературно-художественных журналов</w:t>
            </w:r>
          </w:p>
        </w:tc>
        <w:tc>
          <w:tcPr>
            <w:tcW w:w="39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Комплектование книжных фондов муниципальных библиотек, единиц</w:t>
            </w:r>
          </w:p>
        </w:tc>
      </w:tr>
      <w:tr w:rsidR="00C3778E" w:rsidRPr="00C3778E" w:rsidTr="00C3778E">
        <w:trPr>
          <w:trHeight w:val="459"/>
          <w:tblCellSpacing w:w="5" w:type="nil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1.3.2.</w:t>
            </w:r>
          </w:p>
        </w:tc>
        <w:tc>
          <w:tcPr>
            <w:tcW w:w="3753" w:type="dxa"/>
            <w:tcBorders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  <w:t xml:space="preserve">Основное мероприятие </w:t>
            </w: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муниципальных учреждений культуры МО МР «Корткеросский»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национальной политики и туризма администрации МР «Корткеросский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учреждений культуры</w:t>
            </w:r>
          </w:p>
        </w:tc>
        <w:tc>
          <w:tcPr>
            <w:tcW w:w="3953" w:type="dxa"/>
            <w:tcBorders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C3778E" w:rsidRPr="00C3778E" w:rsidTr="00C3778E">
        <w:trPr>
          <w:trHeight w:val="122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C3778E" w:rsidRPr="00C3778E" w:rsidTr="00C3778E">
        <w:trPr>
          <w:trHeight w:val="2404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1.3.3.</w:t>
            </w:r>
          </w:p>
        </w:tc>
        <w:tc>
          <w:tcPr>
            <w:tcW w:w="37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  <w:t>Основное мероприятие</w:t>
            </w: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Государственная поддержка лучших работников муниципальных учреждений культуры МО МР «Корткеросский»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национальной политики и туризма администрации МР «Корткеросский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Стимулирование творческой инициативы, поиска и внедрения новых технологий и методов работы в деятельность муниципальных учреждений культуры. Привлечение внимания к наиболее приоритетным и инновационным направлениям  деятельность муниципальных учреждений культуры</w:t>
            </w:r>
          </w:p>
        </w:tc>
        <w:tc>
          <w:tcPr>
            <w:tcW w:w="39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C3778E" w:rsidRPr="00C3778E" w:rsidTr="00C3778E">
        <w:trPr>
          <w:trHeight w:val="11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1.3.4.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  <w:t xml:space="preserve">Основное мероприятие </w:t>
            </w: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Подключение общедоступных библиотек РФ к сети «Интернет»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национальной политики и туризма администрации МР «Корткеросский»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комфортности и  привлекательности библиотек в Корткеросском районе для потребителей услуг. Повышение качества предоставляемых услуг</w:t>
            </w: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C3778E" w:rsidRPr="00C3778E" w:rsidTr="00C3778E">
        <w:trPr>
          <w:trHeight w:val="11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1.3.5.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  <w:t xml:space="preserve">Основное мероприятие </w:t>
            </w: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национальной политики и туризма администрации МР «Корткеросский»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реализации основных мероприятий муниципальной программы</w:t>
            </w: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C3778E" w:rsidRPr="00C3778E" w:rsidTr="00C3778E">
        <w:trPr>
          <w:trHeight w:val="11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1.3.6.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  <w:t xml:space="preserve">Основное мероприятие </w:t>
            </w: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Организация взаимодействия с органами местного самоуправления МО МР «Корткеросский» и органами исполнительной власти Республики Коми по реализации муниципальной программы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национальной политики и туризма администрации МР «Корткеросский»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реализации основных мероприятий муниципальной программы</w:t>
            </w: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C3778E" w:rsidRPr="00C3778E" w:rsidTr="00C3778E">
        <w:trPr>
          <w:trHeight w:val="328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1.3.7.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  <w:t xml:space="preserve">Основное мероприятие </w:t>
            </w: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  <w:proofErr w:type="gramStart"/>
            <w:r w:rsidRPr="00C3778E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Осуществление государственного полномочия Республики Коми по выплате ежемесячной денежной компенсации на оплату жилого помещения и коммунальных услуг, компенсации стоимости твердого топлива, приобретаемого в пределах норм, установленных для продажи населению на жилое помещение, и транспортных услуг для доставки этого твердого топлива, педагогическим работникам муниципальных образовательных организаций, работающим и проживающим в сельских населенных пунктах, за исключением</w:t>
            </w:r>
            <w:r w:rsidRPr="00C3778E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  <w:t xml:space="preserve"> </w:t>
            </w:r>
            <w:r w:rsidRPr="00C3778E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работающих по совместительству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национальной политики и туризма администрации МР «Корткеросский»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реализации основных мероприятий муниципальной программы</w:t>
            </w: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C3778E" w:rsidRPr="00C3778E" w:rsidTr="00C3778E">
        <w:trPr>
          <w:trHeight w:val="181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1.3.8.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  <w:t xml:space="preserve">Основное мероприятие </w:t>
            </w: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Формирование сообщества волонтёров, задействованных в добровольческой деятельности в сфере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национальной политики и туризма администрации МР «Корткеросский»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реализации основных мероприятий муниципальной программы</w:t>
            </w: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C3778E" w:rsidRPr="00C3778E" w:rsidTr="00C3778E">
        <w:trPr>
          <w:trHeight w:val="181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1.3.9.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  <w:t xml:space="preserve">Основное мероприятие </w:t>
            </w: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Мероприятия в области обеспечения доступной среды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национальной политики и туризма администрации МР «Корткеросский»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реализации основных мероприятий муниципальной программы</w:t>
            </w:r>
          </w:p>
        </w:tc>
        <w:tc>
          <w:tcPr>
            <w:tcW w:w="3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C3778E" w:rsidRPr="00C3778E" w:rsidTr="00C3778E">
        <w:trPr>
          <w:trHeight w:val="61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C3778E" w:rsidRPr="00C3778E" w:rsidTr="00C3778E">
        <w:trPr>
          <w:trHeight w:val="329"/>
          <w:tblCellSpacing w:w="5" w:type="nil"/>
        </w:trPr>
        <w:tc>
          <w:tcPr>
            <w:tcW w:w="15376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keepNext/>
              <w:keepLines/>
              <w:widowControl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</w:t>
            </w:r>
            <w:r w:rsidRPr="00C3778E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  <w:r w:rsidRPr="00C377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8"/>
                <w:lang w:eastAsia="ru-RU"/>
              </w:rPr>
              <w:t>«</w:t>
            </w: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ru-RU"/>
              </w:rPr>
              <w:t>Гармонизация межнациональных и межрелигиозных отношений</w:t>
            </w:r>
            <w:r w:rsidRPr="00C3778E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 xml:space="preserve"> </w:t>
            </w: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ru-RU"/>
              </w:rPr>
              <w:t>на территории муниципального района «Корткеросский»</w:t>
            </w: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778E" w:rsidRPr="00C3778E" w:rsidTr="00C3778E">
        <w:trPr>
          <w:trHeight w:val="230"/>
          <w:tblCellSpacing w:w="5" w:type="nil"/>
        </w:trPr>
        <w:tc>
          <w:tcPr>
            <w:tcW w:w="15376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ru-RU"/>
              </w:rPr>
              <w:t xml:space="preserve">Задача 1: </w:t>
            </w:r>
            <w:r w:rsidRPr="00C3778E">
              <w:rPr>
                <w:rFonts w:ascii="Times New Roman" w:eastAsia="Times New Roman" w:hAnsi="Times New Roman" w:cs="Times New Roman"/>
                <w:i/>
                <w:sz w:val="20"/>
                <w:szCs w:val="24"/>
                <w:u w:val="single"/>
                <w:lang w:eastAsia="ru-RU"/>
              </w:rPr>
              <w:t>Укрепление единства и духовной общности многонационального народа Российской Федерации на территории муниципального района «Корткеросский»</w:t>
            </w:r>
          </w:p>
        </w:tc>
      </w:tr>
      <w:tr w:rsidR="00C3778E" w:rsidRPr="00C3778E" w:rsidTr="00C3778E">
        <w:trPr>
          <w:trHeight w:val="23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37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Основное мероприятие</w:t>
            </w: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2.1.1. </w:t>
            </w: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культурно-просветительских мероприятий, посвященных государственным праздникам, памятным датам и знаменательным событиям российского и республиканского значения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национальной политики и туризма администрации МР «Корткеросский»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Распространение знаний об истории и культуре народов Российской Федерации; обеспечение сохранения и приумножения духовного и культурного потенциала многонационального народа Российской Федерации, проживающих на территории МР «Корткеросский» на основе идей единства и дружбы народов, межнационального (межэтнического) согласия, российского патриотизма</w:t>
            </w:r>
          </w:p>
        </w:tc>
        <w:tc>
          <w:tcPr>
            <w:tcW w:w="39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numPr>
                <w:ilvl w:val="0"/>
                <w:numId w:val="12"/>
              </w:num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Доля граждан, положительно оценивающих состояние межнациональных и межрелигиозных отношений, в общем количестве граждан, проживающих на территории муниципального района «Корткеросский»;</w:t>
            </w:r>
          </w:p>
          <w:p w:rsidR="00C3778E" w:rsidRPr="00C3778E" w:rsidRDefault="00C3778E" w:rsidP="00C3778E">
            <w:pPr>
              <w:numPr>
                <w:ilvl w:val="0"/>
                <w:numId w:val="12"/>
              </w:num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Количество мероприятий, проведенных в муниципальном районе «Корткеросский» и способствующих гармонизации межнациональных отношений, этнокультурному развитию, профилактике этнического и религиозного экстремизма, снижению уровня межэтнической и религиозной напряженности</w:t>
            </w:r>
          </w:p>
        </w:tc>
      </w:tr>
      <w:tr w:rsidR="00C3778E" w:rsidRPr="00C3778E" w:rsidTr="00C3778E">
        <w:trPr>
          <w:trHeight w:val="230"/>
          <w:tblCellSpacing w:w="5" w:type="nil"/>
        </w:trPr>
        <w:tc>
          <w:tcPr>
            <w:tcW w:w="15376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Calibri"/>
                <w:bCs/>
                <w:sz w:val="20"/>
                <w:szCs w:val="20"/>
                <w:lang w:eastAsia="ru-RU"/>
              </w:rPr>
              <w:t xml:space="preserve">Задача 2: </w:t>
            </w:r>
            <w:r w:rsidRPr="00C3778E">
              <w:rPr>
                <w:rFonts w:ascii="Times New Roman" w:eastAsia="Times New Roman" w:hAnsi="Times New Roman" w:cs="Times New Roman"/>
                <w:i/>
                <w:sz w:val="20"/>
                <w:szCs w:val="24"/>
                <w:u w:val="single"/>
                <w:lang w:eastAsia="ru-RU"/>
              </w:rPr>
              <w:t>Обеспечение межнационального мира и согласия, гармонизация межнациональных (межэтнических) отношений</w:t>
            </w:r>
          </w:p>
        </w:tc>
      </w:tr>
      <w:tr w:rsidR="00C3778E" w:rsidRPr="00C3778E" w:rsidTr="00C3778E">
        <w:trPr>
          <w:trHeight w:val="1785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2.2.1.</w:t>
            </w:r>
          </w:p>
        </w:tc>
        <w:tc>
          <w:tcPr>
            <w:tcW w:w="37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Основное мероприятие</w:t>
            </w: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2.2.1.Обеспечение деятельности оперативного штаба для анализа информации о возможном межнациональном конфликте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национальной политики и туризма администрации МР «Корткеросский»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Мониторинг состояния межэтнических отношений и раннего предупреждения конфликтных ситуаций</w:t>
            </w:r>
          </w:p>
        </w:tc>
        <w:tc>
          <w:tcPr>
            <w:tcW w:w="39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Доля граждан, положительно оценивающих состояние  межконфессиональных отношений, в общем количестве граждан, проживающих на территории муниципального района «Корткеросский»</w:t>
            </w:r>
          </w:p>
        </w:tc>
      </w:tr>
      <w:tr w:rsidR="00C3778E" w:rsidRPr="00C3778E" w:rsidTr="00C3778E">
        <w:trPr>
          <w:trHeight w:val="1785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2.2.2.</w:t>
            </w:r>
          </w:p>
        </w:tc>
        <w:tc>
          <w:tcPr>
            <w:tcW w:w="37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Основное мероприятие</w:t>
            </w: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2.2.2. Совершенствование и сопровождение системы мониторинга состояния межнациональных отношений и раннего предупреждения межнациональных конфликтов, предусматривающей возможность оперативного реагирования на конфликтные и </w:t>
            </w:r>
            <w:proofErr w:type="spellStart"/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предконфликтные</w:t>
            </w:r>
            <w:proofErr w:type="spellEnd"/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ситуации в муниципальном районе «Корткеросский»</w:t>
            </w: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национальной политики и туризма администрации МР «Корткеросский»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Мониторинг состояния межэтнических отношений и раннего предупреждения конфликтных ситуаций</w:t>
            </w:r>
          </w:p>
        </w:tc>
        <w:tc>
          <w:tcPr>
            <w:tcW w:w="39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Доля граждан, положительно оценивающих состояние  межконфессиональных отношений, в общем количестве граждан, проживающих на территории муниципального района «Корткеросский»</w:t>
            </w:r>
          </w:p>
          <w:p w:rsidR="00C3778E" w:rsidRPr="00C3778E" w:rsidRDefault="00C3778E" w:rsidP="00C3778E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C3778E" w:rsidRPr="00C3778E" w:rsidTr="00C3778E">
        <w:trPr>
          <w:trHeight w:val="141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2.2.3.</w:t>
            </w:r>
          </w:p>
        </w:tc>
        <w:tc>
          <w:tcPr>
            <w:tcW w:w="37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Основное мероприятие</w:t>
            </w: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2.2.3. </w:t>
            </w: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противодействию и профилактике распространения идей экстремизма среди молодежи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национальной политики и туризма администрации МР «Корткеросский»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Мониторинг состояния межэтнических отношений и раннего предупреждения конфликтных ситуаций</w:t>
            </w:r>
          </w:p>
        </w:tc>
        <w:tc>
          <w:tcPr>
            <w:tcW w:w="39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Доля граждан, положительно оценивающих состояние  межконфессиональных отношений, в общем количестве граждан, проживающих на территории муниципального района «Корткеросский»</w:t>
            </w: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  <w:p w:rsidR="00C3778E" w:rsidRPr="00C3778E" w:rsidRDefault="00C3778E" w:rsidP="00C3778E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C3778E" w:rsidRPr="00C3778E" w:rsidTr="00C3778E">
        <w:trPr>
          <w:trHeight w:val="230"/>
          <w:tblCellSpacing w:w="5" w:type="nil"/>
        </w:trPr>
        <w:tc>
          <w:tcPr>
            <w:tcW w:w="15376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ind w:left="71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Задача 3: </w:t>
            </w:r>
            <w:r w:rsidRPr="00C3778E">
              <w:rPr>
                <w:rFonts w:ascii="Times New Roman" w:eastAsia="Times New Roman" w:hAnsi="Times New Roman" w:cs="Times New Roman"/>
                <w:bCs/>
                <w:i/>
                <w:sz w:val="20"/>
                <w:szCs w:val="24"/>
                <w:u w:val="single"/>
                <w:lang w:eastAsia="ru-RU"/>
              </w:rPr>
              <w:t>Содействие сохранению и развитию этнокультурного многообразия народов России, проживающих на территории муниципального района «Корткеросский»</w:t>
            </w:r>
            <w:r w:rsidRPr="00C3778E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 xml:space="preserve"> </w:t>
            </w: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778E" w:rsidRPr="00C3778E" w:rsidTr="00C3778E">
        <w:trPr>
          <w:trHeight w:val="1785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2.3.1</w:t>
            </w:r>
          </w:p>
        </w:tc>
        <w:tc>
          <w:tcPr>
            <w:tcW w:w="37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Основное мероприятие</w:t>
            </w: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2.3.1.Проведение мероприятий, направленных на этнокультурное развитие народа, проживающих на территории МР «Корткеросский»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национальной политики и туризма администрации МР «Корткеросский»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сохранение духовного и культурного потенциала многонационального народа, проживающих на территории МР «Корткеросский». Развитие этнографического туризма</w:t>
            </w:r>
          </w:p>
        </w:tc>
        <w:tc>
          <w:tcPr>
            <w:tcW w:w="39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Увеличение числа этнокультурных мероприятий, проводимых с использованием  </w:t>
            </w:r>
            <w:proofErr w:type="spellStart"/>
            <w:r w:rsidRPr="00C3778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коми</w:t>
            </w:r>
            <w:proofErr w:type="spellEnd"/>
            <w:r w:rsidRPr="00C3778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языка в год (единиц)</w:t>
            </w:r>
          </w:p>
        </w:tc>
      </w:tr>
      <w:tr w:rsidR="00C3778E" w:rsidRPr="00C3778E" w:rsidTr="00C3778E">
        <w:trPr>
          <w:trHeight w:val="230"/>
          <w:tblCellSpacing w:w="5" w:type="nil"/>
        </w:trPr>
        <w:tc>
          <w:tcPr>
            <w:tcW w:w="15376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ind w:left="71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3</w:t>
            </w:r>
            <w:r w:rsidRPr="00C3778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C3778E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 </w:t>
            </w: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«Въездной и внутренний туризм»</w:t>
            </w:r>
          </w:p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ind w:left="714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4"/>
                <w:u w:val="single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Задача 1: </w:t>
            </w:r>
            <w:r w:rsidRPr="00C3778E">
              <w:rPr>
                <w:rFonts w:ascii="Times New Roman" w:eastAsia="Times New Roman" w:hAnsi="Times New Roman" w:cs="Times New Roman"/>
                <w:i/>
                <w:sz w:val="20"/>
                <w:szCs w:val="28"/>
                <w:u w:val="single"/>
                <w:lang w:eastAsia="ru-RU"/>
              </w:rPr>
              <w:t>Проведение региональных и межрегиональных мероприятий в сфере туризма на территории МР «Корткеросский»</w:t>
            </w: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778E" w:rsidRPr="00C3778E" w:rsidTr="00C3778E">
        <w:trPr>
          <w:trHeight w:val="1785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3.1.1</w:t>
            </w:r>
          </w:p>
        </w:tc>
        <w:tc>
          <w:tcPr>
            <w:tcW w:w="37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Основное мероприятие</w:t>
            </w: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3.3.1.Проведение мероприятий в сфере туризма на территории МР «Корткеросский»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национальной политики и туризма администрации МР «Корткеросский»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развитие въездного и внутреннего туризма</w:t>
            </w:r>
          </w:p>
        </w:tc>
        <w:tc>
          <w:tcPr>
            <w:tcW w:w="39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Количество иностранных и российских посетителей в муниципальном районе «Корткеросский»</w:t>
            </w:r>
          </w:p>
        </w:tc>
      </w:tr>
      <w:tr w:rsidR="00C3778E" w:rsidRPr="00C3778E" w:rsidTr="00C3778E">
        <w:trPr>
          <w:trHeight w:val="230"/>
          <w:tblCellSpacing w:w="5" w:type="nil"/>
        </w:trPr>
        <w:tc>
          <w:tcPr>
            <w:tcW w:w="15376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ind w:left="714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4"/>
                <w:u w:val="single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Задача 2: </w:t>
            </w:r>
            <w:r w:rsidRPr="00C3778E">
              <w:rPr>
                <w:rFonts w:ascii="Times New Roman" w:eastAsia="Times New Roman" w:hAnsi="Times New Roman" w:cs="Times New Roman"/>
                <w:i/>
                <w:sz w:val="20"/>
                <w:szCs w:val="28"/>
                <w:u w:val="single"/>
                <w:lang w:eastAsia="ru-RU"/>
              </w:rPr>
              <w:t>Расширение и улучшение качества туристских услуг</w:t>
            </w: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778E" w:rsidRPr="00C3778E" w:rsidTr="00C3778E">
        <w:trPr>
          <w:trHeight w:val="1785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3.2.1.</w:t>
            </w:r>
          </w:p>
        </w:tc>
        <w:tc>
          <w:tcPr>
            <w:tcW w:w="37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Основное мероприятие </w:t>
            </w: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3.2.1.Проведение экскурсий</w:t>
            </w: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национальной политики и туризма администрации МР «Корткеросский»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развитие въездного и внутреннего туризма</w:t>
            </w:r>
          </w:p>
        </w:tc>
        <w:tc>
          <w:tcPr>
            <w:tcW w:w="39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1.Объем экскурсионного обслуживания</w:t>
            </w:r>
            <w:proofErr w:type="gramStart"/>
            <w:r w:rsidRPr="00C3778E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, %;</w:t>
            </w:r>
            <w:proofErr w:type="gramEnd"/>
          </w:p>
          <w:p w:rsidR="00C3778E" w:rsidRPr="00C3778E" w:rsidRDefault="00C3778E" w:rsidP="00C3778E">
            <w:pPr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-14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6"/>
                <w:lang w:eastAsia="ru-RU"/>
              </w:rPr>
              <w:t>2.</w:t>
            </w:r>
            <w:r w:rsidRPr="00C3778E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Уровень удовлетворенности населения туристскими услугами, %</w:t>
            </w:r>
          </w:p>
        </w:tc>
      </w:tr>
    </w:tbl>
    <w:p w:rsidR="00C3778E" w:rsidRPr="00C3778E" w:rsidRDefault="00C3778E" w:rsidP="00C377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3778E" w:rsidRPr="00C3778E" w:rsidRDefault="00C3778E" w:rsidP="00C377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3778E" w:rsidRPr="00C3778E" w:rsidRDefault="00C3778E" w:rsidP="00C3778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3778E" w:rsidRPr="00C3778E" w:rsidRDefault="00C3778E" w:rsidP="00C3778E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778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Таблица 3</w:t>
      </w:r>
    </w:p>
    <w:p w:rsidR="00C3778E" w:rsidRPr="00C3778E" w:rsidRDefault="00C3778E" w:rsidP="00C3778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3778E">
        <w:rPr>
          <w:rFonts w:ascii="Times New Roman" w:eastAsia="Times New Roman" w:hAnsi="Times New Roman" w:cs="Times New Roman"/>
          <w:b/>
          <w:lang w:eastAsia="ru-RU"/>
        </w:rPr>
        <w:t>Ресурсное обеспечение</w:t>
      </w:r>
    </w:p>
    <w:p w:rsidR="00C3778E" w:rsidRPr="00C3778E" w:rsidRDefault="00C3778E" w:rsidP="00C3778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3778E">
        <w:rPr>
          <w:rFonts w:ascii="Times New Roman" w:eastAsia="Times New Roman" w:hAnsi="Times New Roman" w:cs="Times New Roman"/>
          <w:b/>
          <w:lang w:eastAsia="ru-RU"/>
        </w:rPr>
        <w:t>реализации муниципальной программы за счет средств муниципального бюджета муниципального образования муниципального района «Корткеросский» (с учетом средств межбюджетных трансфертов) (тыс. руб.)</w:t>
      </w:r>
    </w:p>
    <w:tbl>
      <w:tblPr>
        <w:tblW w:w="15311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2"/>
        <w:gridCol w:w="3260"/>
        <w:gridCol w:w="4111"/>
        <w:gridCol w:w="1842"/>
        <w:gridCol w:w="1135"/>
        <w:gridCol w:w="1134"/>
        <w:gridCol w:w="1135"/>
        <w:gridCol w:w="992"/>
      </w:tblGrid>
      <w:tr w:rsidR="00C3778E" w:rsidRPr="00C3778E" w:rsidTr="00121E8F">
        <w:trPr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программы, подпрограммы муниципальной программы, ведомственной целевой программы, основного мероприятия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Ответственный исполнитель, соисполнители  </w:t>
            </w:r>
          </w:p>
        </w:tc>
        <w:tc>
          <w:tcPr>
            <w:tcW w:w="623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(тыс. руб.), года</w:t>
            </w:r>
          </w:p>
        </w:tc>
      </w:tr>
      <w:tr w:rsidR="00C3778E" w:rsidRPr="00C3778E" w:rsidTr="00121E8F">
        <w:trPr>
          <w:trHeight w:val="47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(нарастающим итогом с начала реализации программы)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2022 год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2023 год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C3778E" w:rsidRPr="00C3778E" w:rsidTr="00121E8F">
        <w:trPr>
          <w:tblCellSpacing w:w="5" w:type="nil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C3778E" w:rsidRPr="00C3778E" w:rsidTr="00121E8F">
        <w:trPr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Муниципальная </w:t>
            </w: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 xml:space="preserve">программа 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Развитие культуры и туризма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473 925,16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145877,30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184295,65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143752,21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C3778E" w:rsidRPr="00C3778E" w:rsidTr="00121E8F">
        <w:trPr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национальной политики и туризма  администрации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426 781,72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144077,30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138952,21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143752,21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3778E" w:rsidRPr="00C3778E" w:rsidTr="00121E8F">
        <w:trPr>
          <w:tblCellSpacing w:w="5" w:type="nil"/>
        </w:trPr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муниципального образования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47 143,44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45343,44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3778E" w:rsidRPr="00C3778E" w:rsidTr="00121E8F">
        <w:trPr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Подпрограмма 1</w:t>
            </w: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Развитие культуры Корткеросского района</w:t>
            </w: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473 925,16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145877,30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184295,65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143752,21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0,00</w:t>
            </w:r>
          </w:p>
        </w:tc>
      </w:tr>
      <w:tr w:rsidR="00C3778E" w:rsidRPr="00C3778E" w:rsidTr="00121E8F">
        <w:trPr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национальной политики и туризма  администрации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426 781,72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144077,30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138952,21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143752,21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3778E" w:rsidRPr="00C3778E" w:rsidTr="00121E8F">
        <w:trPr>
          <w:tblCellSpacing w:w="5" w:type="nil"/>
        </w:trPr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муниципального образования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47 143,44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45343,44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3778E" w:rsidRPr="00C3778E" w:rsidTr="00121E8F">
        <w:trPr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Основное </w:t>
            </w: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мероприятие 1.1.1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Строительство, реконструкция объектов культуры в Корткеросском районе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47 143,44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45343,44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121E8F">
        <w:trPr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муниципального образования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47 143,44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45343,44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121E8F">
        <w:trPr>
          <w:trHeight w:val="477"/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Основное </w:t>
            </w: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мероприятие 1.1.2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объектов сферы культуры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6 677,07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1533,34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4943,73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121E8F">
        <w:trPr>
          <w:trHeight w:val="988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национальной политики и туризма  администрации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6 677,07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1533,34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4943,73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121E8F">
        <w:trPr>
          <w:trHeight w:val="365"/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Основное </w:t>
            </w: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мероприятие 1.1.3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Cs/>
                <w:spacing w:val="-2"/>
                <w:position w:val="-2"/>
                <w:sz w:val="20"/>
                <w:szCs w:val="20"/>
                <w:lang w:eastAsia="ru-RU"/>
              </w:rPr>
              <w:t xml:space="preserve">Реализация </w:t>
            </w:r>
            <w:proofErr w:type="spellStart"/>
            <w:r w:rsidRPr="00C3778E">
              <w:rPr>
                <w:rFonts w:ascii="Times New Roman" w:eastAsia="Times New Roman" w:hAnsi="Times New Roman" w:cs="Times New Roman"/>
                <w:bCs/>
                <w:spacing w:val="-2"/>
                <w:position w:val="-2"/>
                <w:sz w:val="20"/>
                <w:szCs w:val="20"/>
                <w:lang w:eastAsia="ru-RU"/>
              </w:rPr>
              <w:t>грантовых</w:t>
            </w:r>
            <w:proofErr w:type="spellEnd"/>
            <w:r w:rsidRPr="00C3778E">
              <w:rPr>
                <w:rFonts w:ascii="Times New Roman" w:eastAsia="Times New Roman" w:hAnsi="Times New Roman" w:cs="Times New Roman"/>
                <w:bCs/>
                <w:spacing w:val="-2"/>
                <w:position w:val="-2"/>
                <w:sz w:val="20"/>
                <w:szCs w:val="20"/>
                <w:lang w:eastAsia="ru-RU"/>
              </w:rPr>
              <w:t xml:space="preserve"> проектов в области культуры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121E8F">
        <w:trPr>
          <w:trHeight w:val="639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2"/>
                <w:position w:val="-2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национальной политики и туризма  администрации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121E8F">
        <w:trPr>
          <w:trHeight w:val="405"/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Основное </w:t>
            </w: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мероприятие 1.1.4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Cs/>
                <w:spacing w:val="-2"/>
                <w:position w:val="-2"/>
                <w:sz w:val="20"/>
                <w:szCs w:val="20"/>
                <w:lang w:eastAsia="ru-RU"/>
              </w:rPr>
              <w:t>Создание модельной библиотеки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5749,50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5749,50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121E8F">
        <w:trPr>
          <w:trHeight w:val="1055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2"/>
                <w:position w:val="-2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национальной политики и туризма  администрации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5749,50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5749,50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121E8F">
        <w:trPr>
          <w:trHeight w:val="315"/>
          <w:tblCellSpacing w:w="5" w:type="nil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Основное </w:t>
            </w: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мероприятие 1.1.5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2"/>
                <w:position w:val="-2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Cs/>
                <w:spacing w:val="-2"/>
                <w:position w:val="-2"/>
                <w:sz w:val="20"/>
                <w:szCs w:val="20"/>
                <w:lang w:eastAsia="ru-RU"/>
              </w:rPr>
              <w:t>Реализация народных проектов в области культуры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581,99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581,99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121E8F">
        <w:trPr>
          <w:trHeight w:val="73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2"/>
                <w:position w:val="-2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национальной политики и туризма  администрации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581,99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121E8F">
        <w:trPr>
          <w:trHeight w:val="325"/>
          <w:tblCellSpacing w:w="5" w:type="nil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 xml:space="preserve">Основное </w:t>
            </w: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мероприятие 1.2.1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2"/>
                <w:position w:val="-2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муниципальных услуг (выполнение работ) библиотеками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41976,95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13741,14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14089,77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14146,04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121E8F">
        <w:trPr>
          <w:trHeight w:val="395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национальной политики и туризма  администрации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41976,95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13741,14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14089,77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14146,04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121E8F">
        <w:trPr>
          <w:trHeight w:val="365"/>
          <w:tblCellSpacing w:w="5" w:type="nil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Основное </w:t>
            </w: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мероприятие 1.2.2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муниципальных услуг (выполнение работ) культурно-досуговыми учреждениями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69759,39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23016,28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23371,55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23371,55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121E8F">
        <w:trPr>
          <w:trHeight w:val="315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национальной политики и туризма  администрации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69759,39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23016,28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23371,55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23371,55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0</w:t>
            </w:r>
          </w:p>
        </w:tc>
      </w:tr>
      <w:tr w:rsidR="00C3778E" w:rsidRPr="00C3778E" w:rsidTr="00121E8F">
        <w:trPr>
          <w:trHeight w:val="426"/>
          <w:tblCellSpacing w:w="5" w:type="nil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Основное </w:t>
            </w: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мероприятие 1.2.3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Оказание муниципальных услуг (выполнение работ) муниципальными бюджетными образовательными учреждениями дополнительного образования детей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32798,19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10824,33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10986,93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10986,93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121E8F">
        <w:trPr>
          <w:trHeight w:val="953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национальной политики и туризма  администрации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32798,19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10824,33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10986,93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10986,93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121E8F">
        <w:trPr>
          <w:trHeight w:val="427"/>
          <w:tblCellSpacing w:w="5" w:type="nil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Основное </w:t>
            </w: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мероприятие 1.2.4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Оказание муниципальных услуг (выполнение работ) муниципальным бюджетным учреждением «Центр </w:t>
            </w:r>
            <w:proofErr w:type="spellStart"/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</w:t>
            </w:r>
            <w:proofErr w:type="spellEnd"/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культуры Корткеросского района (Визит центр)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5050,64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1655,28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1697,68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1697,68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121E8F">
        <w:trPr>
          <w:trHeight w:val="943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национальной политики и туризма  администрации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5050,64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1655,28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1697,68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1697,68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121E8F">
        <w:trPr>
          <w:trHeight w:val="403"/>
          <w:tblCellSpacing w:w="5" w:type="nil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Основное </w:t>
            </w: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мероприятие 1.2.5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78E" w:rsidRPr="00C3778E" w:rsidRDefault="00C3778E" w:rsidP="00C37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Оказание муниципальных услуг (выполнение работ) музеями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78E" w:rsidRPr="00C3778E" w:rsidRDefault="00C3778E" w:rsidP="00C3778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5272,01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1727,59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1772,21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1772,21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121E8F">
        <w:trPr>
          <w:trHeight w:val="525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78E" w:rsidRPr="00C3778E" w:rsidRDefault="00C3778E" w:rsidP="00C37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78E" w:rsidRPr="00C3778E" w:rsidRDefault="00C3778E" w:rsidP="00C3778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национальной политики и туризма  администрации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5272,01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1727,59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1772,21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1772,21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121E8F">
        <w:trPr>
          <w:trHeight w:val="447"/>
          <w:tblCellSpacing w:w="5" w:type="nil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Основное </w:t>
            </w: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мероприятие 1.2.6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Организация мероприятий учреждениями культуры и образовательными организациями дополнительного образования детей сферы культуры Корткеросского района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2800,00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121E8F">
        <w:trPr>
          <w:trHeight w:val="923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национальной политики и туризма  администрации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121E8F">
        <w:trPr>
          <w:trHeight w:val="488"/>
          <w:tblCellSpacing w:w="5" w:type="nil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 xml:space="preserve">Основное </w:t>
            </w: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мероприятие 1.2.7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78E" w:rsidRPr="00C3778E" w:rsidRDefault="00C3778E" w:rsidP="00C37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 xml:space="preserve">Финансовое обеспечение расходов, связанных с повышением оплаты труда работникам муниципальных учреждений культуры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78E" w:rsidRPr="00C3778E" w:rsidRDefault="00C3778E" w:rsidP="00C3778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110969,40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36989,80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36989,80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36989,80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121E8F">
        <w:trPr>
          <w:trHeight w:val="882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78E" w:rsidRPr="00C3778E" w:rsidRDefault="00C3778E" w:rsidP="00C37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78E" w:rsidRPr="00C3778E" w:rsidRDefault="00C3778E" w:rsidP="00C3778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национальной политики и туризма  администрации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110969,40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36989,80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36989,80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36989,80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121E8F">
        <w:trPr>
          <w:trHeight w:val="355"/>
          <w:tblCellSpacing w:w="5" w:type="nil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Основное </w:t>
            </w: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мероприятие 1.2.8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Оплата муниципальными учреждениями расходов по коммунальным услугам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58650,00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19550,00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19550,00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19550,00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121E8F">
        <w:trPr>
          <w:trHeight w:val="517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национальной политики и туризма  администрации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58650,00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19550,00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121E8F">
        <w:trPr>
          <w:trHeight w:val="447"/>
          <w:tblCellSpacing w:w="5" w:type="nil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Основное </w:t>
            </w: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мероприятие 1.2.9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proofErr w:type="spellStart"/>
            <w:r w:rsidRPr="00C3778E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C3778E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 xml:space="preserve"> расходных обязательств органов местного самоуправления, связанных с повышением оплаты труда отдельных категорий работников в сфере образования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12004,80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4001,60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4001,60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4001,60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121E8F">
        <w:trPr>
          <w:trHeight w:val="923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национальной политики и туризма  администрации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12004,80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4001,60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4001,60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4001,60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121E8F">
        <w:trPr>
          <w:trHeight w:val="345"/>
          <w:tblCellSpacing w:w="5" w:type="nil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Основное </w:t>
            </w: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мероприятие 1.3.1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Комплектование документных фондов муниципальных библиотек: приобретение книжной продукции, подписка на периодические издания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121E8F">
        <w:trPr>
          <w:trHeight w:val="568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национальной политики и туризма  администрации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121E8F">
        <w:trPr>
          <w:trHeight w:val="426"/>
          <w:tblCellSpacing w:w="5" w:type="nil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Основное </w:t>
            </w: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мероприятие 1.3.2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муниципальных учреждений культуры МО МР «Корткеросский»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121E8F">
        <w:trPr>
          <w:trHeight w:val="264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национальной политики и туризма  администрации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121E8F">
        <w:trPr>
          <w:trHeight w:val="373"/>
          <w:tblCellSpacing w:w="5" w:type="nil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Основное </w:t>
            </w: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мероприятие 1.3.3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Государственная поддержка лучших работников муниципальных учреждений культуры МО МР «Корткеросский»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121E8F">
        <w:trPr>
          <w:trHeight w:val="537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национальной политики и туризма  администрации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121E8F">
        <w:trPr>
          <w:trHeight w:val="447"/>
          <w:tblCellSpacing w:w="5" w:type="nil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 xml:space="preserve">Основное </w:t>
            </w: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мероприятие 1.3.4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Подключение общедоступных библиотек РФ к сети «Интернет»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121E8F">
        <w:trPr>
          <w:trHeight w:val="923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национальной политики и туризма  администрации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121E8F">
        <w:trPr>
          <w:trHeight w:val="355"/>
          <w:tblCellSpacing w:w="5" w:type="nil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Основное </w:t>
            </w: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мероприятие 1.3.5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8627,09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2709,29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2958,90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2958,90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121E8F">
        <w:trPr>
          <w:trHeight w:val="558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национальной политики и туризма  администрации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8627,09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2709,29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2958,90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2958,90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121E8F">
        <w:trPr>
          <w:trHeight w:val="457"/>
          <w:tblCellSpacing w:w="5" w:type="nil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Основное </w:t>
            </w: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мероприятие 1.3.6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Организация взаимодействия с органами местного самоуправления МО МР «Корткеросский» и органами исполнительной власти Республики Коми по реализации муниципальной программы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64912,71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20879,83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22016,44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22016,44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121E8F">
        <w:trPr>
          <w:trHeight w:val="913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национальной политики и туризма  администрации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64912,71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20879,83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22016,44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22016,44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121E8F">
        <w:trPr>
          <w:trHeight w:val="538"/>
          <w:tblCellSpacing w:w="5" w:type="nil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Основное </w:t>
            </w: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мероприятие</w:t>
            </w: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1.3.7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proofErr w:type="gramStart"/>
            <w:r w:rsidRPr="00C3778E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Осуществление государственного полномочия Республики Коми по выплате ежемесячной денежной компенсации на оплату жилого помещения и коммунальных услуг, компенсации стоимости твердого топлива, приобретаемого в пределах норм, установленных для продажи населению на жилое помещение, и транспортных услуг для доставки этого твердого топлива, педагогическим работникам муниципальных образовательных организаций, работающим и проживающим в сельских населенных пунктах, за исключением</w:t>
            </w:r>
            <w:r w:rsidRPr="00C3778E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ru-RU"/>
              </w:rPr>
              <w:t xml:space="preserve"> </w:t>
            </w:r>
            <w:r w:rsidRPr="00C3778E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работающих по совместительству</w:t>
            </w:r>
            <w:proofErr w:type="gram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951,98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317,32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317,33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317,33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121E8F">
        <w:trPr>
          <w:trHeight w:val="3592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национальной политики и туризма  администрации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951,98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317,33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121E8F">
        <w:trPr>
          <w:trHeight w:val="493"/>
          <w:tblCellSpacing w:w="5" w:type="nil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Основное </w:t>
            </w: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 xml:space="preserve">мероприятие </w:t>
            </w: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1.3.8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lastRenderedPageBreak/>
              <w:t xml:space="preserve">Формирование сообщества волонтёров, задействованных в </w:t>
            </w:r>
            <w:r w:rsidRPr="00C3778E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lastRenderedPageBreak/>
              <w:t>добровольческой деятельности в сфере культуры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121E8F">
        <w:trPr>
          <w:trHeight w:val="147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национальной политики и туризма  администрации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121E8F">
        <w:trPr>
          <w:trHeight w:val="585"/>
          <w:tblCellSpacing w:w="5" w:type="nil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 xml:space="preserve">Основное мероприятие </w:t>
            </w: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1.3.9.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Мероприятия в области обеспечения доступной среды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121E8F">
        <w:trPr>
          <w:trHeight w:val="87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национальной политики и туризма  администрации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C3778E" w:rsidRPr="00C3778E" w:rsidTr="00121E8F">
        <w:trPr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Подпрограмма 2 </w:t>
            </w: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«Гармонизация межэтнических и межрелигиозных отношений, профилактика и противодействие экстремизма </w:t>
            </w: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 территории муниципального района «Корткеросский»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121E8F">
        <w:trPr>
          <w:trHeight w:val="77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национальной политики и туризма  администрации муниципального района «Корткеросский»</w:t>
            </w: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121E8F">
        <w:trPr>
          <w:trHeight w:val="548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образования администрации муниципального района «Корткеросский»</w:t>
            </w: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121E8F">
        <w:trPr>
          <w:trHeight w:val="598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физической культуры и спорта администрации муниципального района «Корткеросский»</w:t>
            </w: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121E8F">
        <w:trPr>
          <w:trHeight w:val="325"/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Основное </w:t>
            </w: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мероприятие 2.1.1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культурно-просветительских мероприятий, посвященных государственным праздникам, памятным датам и знаменательным событиям российского и республиканского значения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Всего </w:t>
            </w: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121E8F">
        <w:trPr>
          <w:trHeight w:val="375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национальной политики и туризма  администрации муниципального района «Корткеросский»</w:t>
            </w: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121E8F">
        <w:trPr>
          <w:trHeight w:val="334"/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Основное </w:t>
            </w: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 xml:space="preserve">мероприятие </w:t>
            </w: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2.2.1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ind w:right="28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Обеспечение деятельности оперативного штаба для анализа </w:t>
            </w: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информации о возможном межнациональном конфликте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 xml:space="preserve">Всего </w:t>
            </w: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121E8F">
        <w:trPr>
          <w:trHeight w:val="1045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autoSpaceDE w:val="0"/>
              <w:autoSpaceDN w:val="0"/>
              <w:adjustRightInd w:val="0"/>
              <w:spacing w:after="0" w:line="240" w:lineRule="auto"/>
              <w:ind w:right="28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национальной политики и туризма  администрации муниципального района «Корткеросский»</w:t>
            </w: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121E8F">
        <w:trPr>
          <w:trHeight w:val="456"/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 xml:space="preserve">Основное </w:t>
            </w: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 xml:space="preserve">мероприятие </w:t>
            </w: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2.2.2.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Совершенствование и сопровождение системы мониторинга состояния межнациональных отношений и раннего предупреждения межнациональных конфликтов, предусматривающей возможность оперативного реагирования на конфликтные и </w:t>
            </w:r>
            <w:proofErr w:type="spellStart"/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предконфликтные</w:t>
            </w:r>
            <w:proofErr w:type="spellEnd"/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ситуации в муниципальном районе «Корткеросский»</w:t>
            </w: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Всего </w:t>
            </w: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121E8F">
        <w:trPr>
          <w:trHeight w:val="2302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национальной политики и туризма  администрации муниципального района «Корткеросский»</w:t>
            </w: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121E8F">
        <w:trPr>
          <w:trHeight w:val="375"/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Основное </w:t>
            </w: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мероприятие 2.2.3.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противодействию и профилактике распространения идей экстремизма среди молодежи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Всего </w:t>
            </w: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121E8F">
        <w:trPr>
          <w:trHeight w:val="771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образования администрации муниципального района «Корткеросский»</w:t>
            </w: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121E8F">
        <w:trPr>
          <w:trHeight w:val="395"/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Основное </w:t>
            </w: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мероприятие 2.3.1.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Проведение мероприятий, направленных на этнокультурное развитие народа, проживающих на территории МР «Корткеросский</w:t>
            </w: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Всего </w:t>
            </w: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121E8F">
        <w:trPr>
          <w:trHeight w:val="984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национальной политики и туризма  администрации муниципального района «Корткеросский»</w:t>
            </w: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121E8F">
        <w:trPr>
          <w:trHeight w:val="386"/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Подпрограмма 3 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«Въездной и внутренний туризм» </w:t>
            </w: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121E8F">
        <w:trPr>
          <w:trHeight w:val="781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культуры, национальной политики и туризма  администрации муниципального района «Корткеросский» </w:t>
            </w: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121E8F">
        <w:trPr>
          <w:trHeight w:val="568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образования администрации муниципального района «Корткеросский» </w:t>
            </w: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121E8F">
        <w:trPr>
          <w:trHeight w:val="761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физической культуры и спорта администрации муниципального района «Корткеросский»</w:t>
            </w: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121E8F">
        <w:trPr>
          <w:trHeight w:val="152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экономической политики администрации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121E8F">
        <w:trPr>
          <w:trHeight w:val="334"/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Основное мероприятие</w:t>
            </w: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3.1.1.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Проведение мероприятий в сфере туризма на территории МР «Корткеросский»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Всего </w:t>
            </w: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121E8F">
        <w:trPr>
          <w:trHeight w:val="730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культуры, национальной политики и туризма  администрации муниципального района «Корткеросский»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121E8F">
        <w:trPr>
          <w:trHeight w:val="315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физической культуры и спорта администрации муниципального района «Корткеросский»</w:t>
            </w: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121E8F">
        <w:trPr>
          <w:trHeight w:val="426"/>
          <w:tblCellSpacing w:w="5" w:type="nil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Основное мероприятие</w:t>
            </w: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3.2.1.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Проведение экскурсий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121E8F">
        <w:trPr>
          <w:trHeight w:val="619"/>
          <w:tblCellSpacing w:w="5" w:type="nil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культуры, национальной политики и туризма  администрации муниципального района «Корткеросский» </w:t>
            </w: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C3778E" w:rsidRPr="00C3778E" w:rsidRDefault="00C3778E" w:rsidP="00C3778E">
      <w:pPr>
        <w:spacing w:after="0" w:line="240" w:lineRule="auto"/>
        <w:ind w:left="696" w:right="-10" w:firstLine="7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3778E" w:rsidRPr="00C3778E" w:rsidRDefault="00C3778E" w:rsidP="00C3778E">
      <w:pPr>
        <w:spacing w:after="0" w:line="240" w:lineRule="auto"/>
        <w:ind w:left="696" w:right="-10" w:firstLine="7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3778E" w:rsidRPr="00C3778E" w:rsidRDefault="00C3778E" w:rsidP="00C3778E">
      <w:pPr>
        <w:spacing w:after="0" w:line="240" w:lineRule="auto"/>
        <w:ind w:left="696" w:right="-10" w:firstLine="7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778E">
        <w:rPr>
          <w:rFonts w:ascii="Times New Roman" w:eastAsia="Times New Roman" w:hAnsi="Times New Roman" w:cs="Times New Roman"/>
          <w:sz w:val="20"/>
          <w:szCs w:val="20"/>
          <w:lang w:eastAsia="ru-RU"/>
        </w:rPr>
        <w:t>Таблица 4</w:t>
      </w:r>
    </w:p>
    <w:p w:rsidR="00C3778E" w:rsidRPr="00C3778E" w:rsidRDefault="00C3778E" w:rsidP="00C3778E">
      <w:pPr>
        <w:spacing w:after="0"/>
        <w:ind w:left="284" w:right="765" w:firstLine="72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3778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Ресурсное обеспечение и прогнозная (справочная) оценка расходов местного бюджета, республиканского бюджета Республики Коми </w:t>
      </w:r>
    </w:p>
    <w:p w:rsidR="00C3778E" w:rsidRPr="00C3778E" w:rsidRDefault="00C3778E" w:rsidP="00C3778E">
      <w:pPr>
        <w:spacing w:after="0"/>
        <w:ind w:left="284" w:right="765" w:firstLine="72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3778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(с учетом средств федерального бюджета), бюджетов государственных внебюджетных фондов Республики Коми и юридических лиц на реализацию целей муниципальной программы (тыс. руб.)</w:t>
      </w:r>
    </w:p>
    <w:tbl>
      <w:tblPr>
        <w:tblW w:w="15169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5"/>
        <w:gridCol w:w="2439"/>
        <w:gridCol w:w="1994"/>
        <w:gridCol w:w="1881"/>
        <w:gridCol w:w="1881"/>
        <w:gridCol w:w="1881"/>
        <w:gridCol w:w="1881"/>
        <w:gridCol w:w="1087"/>
      </w:tblGrid>
      <w:tr w:rsidR="00C3778E" w:rsidRPr="00C3778E" w:rsidTr="00C3778E">
        <w:tc>
          <w:tcPr>
            <w:tcW w:w="2125" w:type="dxa"/>
            <w:vMerge w:val="restart"/>
            <w:shd w:val="clear" w:color="auto" w:fill="auto"/>
            <w:vAlign w:val="center"/>
          </w:tcPr>
          <w:p w:rsidR="00C3778E" w:rsidRPr="00C3778E" w:rsidRDefault="00C3778E" w:rsidP="00C3778E">
            <w:pPr>
              <w:spacing w:after="0" w:line="240" w:lineRule="auto"/>
              <w:ind w:right="-3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2439" w:type="dxa"/>
            <w:vMerge w:val="restart"/>
            <w:shd w:val="clear" w:color="auto" w:fill="auto"/>
            <w:vAlign w:val="center"/>
          </w:tcPr>
          <w:p w:rsidR="00C3778E" w:rsidRPr="00C3778E" w:rsidRDefault="00C3778E" w:rsidP="00C3778E">
            <w:pPr>
              <w:spacing w:after="0" w:line="240" w:lineRule="auto"/>
              <w:ind w:right="-3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Наименование муниципальной программы, подпрограммы муниципальной программы, ведомственной целевой программы, </w:t>
            </w:r>
          </w:p>
          <w:p w:rsidR="00C3778E" w:rsidRPr="00C3778E" w:rsidRDefault="00C3778E" w:rsidP="00C3778E">
            <w:pPr>
              <w:spacing w:after="0" w:line="240" w:lineRule="auto"/>
              <w:ind w:right="-3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основного мероприятия</w:t>
            </w:r>
          </w:p>
        </w:tc>
        <w:tc>
          <w:tcPr>
            <w:tcW w:w="1994" w:type="dxa"/>
            <w:vMerge w:val="restart"/>
            <w:shd w:val="clear" w:color="auto" w:fill="auto"/>
            <w:vAlign w:val="center"/>
          </w:tcPr>
          <w:p w:rsidR="00C3778E" w:rsidRPr="00C3778E" w:rsidRDefault="00C3778E" w:rsidP="00C3778E">
            <w:pPr>
              <w:spacing w:after="0" w:line="240" w:lineRule="auto"/>
              <w:ind w:right="-3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Источник финансирования </w:t>
            </w:r>
          </w:p>
        </w:tc>
        <w:tc>
          <w:tcPr>
            <w:tcW w:w="8611" w:type="dxa"/>
            <w:gridSpan w:val="5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Оценка расходов (тыс. руб.), годы</w:t>
            </w:r>
          </w:p>
        </w:tc>
      </w:tr>
      <w:tr w:rsidR="00C3778E" w:rsidRPr="00C3778E" w:rsidTr="00C3778E">
        <w:tc>
          <w:tcPr>
            <w:tcW w:w="2125" w:type="dxa"/>
            <w:vMerge/>
            <w:shd w:val="clear" w:color="auto" w:fill="auto"/>
            <w:vAlign w:val="center"/>
          </w:tcPr>
          <w:p w:rsidR="00C3778E" w:rsidRPr="00C3778E" w:rsidRDefault="00C3778E" w:rsidP="00C3778E">
            <w:pPr>
              <w:spacing w:after="0" w:line="240" w:lineRule="auto"/>
              <w:ind w:right="-30" w:firstLine="72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  <w:vAlign w:val="center"/>
          </w:tcPr>
          <w:p w:rsidR="00C3778E" w:rsidRPr="00C3778E" w:rsidRDefault="00C3778E" w:rsidP="00C3778E">
            <w:pPr>
              <w:spacing w:after="0" w:line="240" w:lineRule="auto"/>
              <w:ind w:right="-30" w:firstLine="72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vMerge/>
            <w:shd w:val="clear" w:color="auto" w:fill="auto"/>
            <w:vAlign w:val="center"/>
          </w:tcPr>
          <w:p w:rsidR="00C3778E" w:rsidRPr="00C3778E" w:rsidRDefault="00C3778E" w:rsidP="00C3778E">
            <w:pPr>
              <w:spacing w:after="0" w:line="240" w:lineRule="auto"/>
              <w:ind w:right="-30" w:firstLine="72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1" w:type="dxa"/>
            <w:shd w:val="clear" w:color="auto" w:fill="auto"/>
            <w:vAlign w:val="center"/>
          </w:tcPr>
          <w:p w:rsidR="00C3778E" w:rsidRPr="00C3778E" w:rsidRDefault="00C3778E" w:rsidP="00C3778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(нарастающим итогом с начала реализации программы)</w:t>
            </w:r>
          </w:p>
        </w:tc>
        <w:tc>
          <w:tcPr>
            <w:tcW w:w="1881" w:type="dxa"/>
            <w:shd w:val="clear" w:color="auto" w:fill="auto"/>
            <w:vAlign w:val="center"/>
          </w:tcPr>
          <w:p w:rsidR="00C3778E" w:rsidRPr="00C3778E" w:rsidRDefault="00C3778E" w:rsidP="00C3778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881" w:type="dxa"/>
            <w:shd w:val="clear" w:color="auto" w:fill="auto"/>
            <w:vAlign w:val="center"/>
          </w:tcPr>
          <w:p w:rsidR="00C3778E" w:rsidRPr="00C3778E" w:rsidRDefault="00C3778E" w:rsidP="00C3778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881" w:type="dxa"/>
            <w:shd w:val="clear" w:color="auto" w:fill="auto"/>
            <w:vAlign w:val="center"/>
          </w:tcPr>
          <w:p w:rsidR="00C3778E" w:rsidRPr="00C3778E" w:rsidRDefault="00C3778E" w:rsidP="00C3778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C3778E" w:rsidRPr="00C3778E" w:rsidRDefault="00C3778E" w:rsidP="00C3778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</w:tr>
      <w:tr w:rsidR="00C3778E" w:rsidRPr="00C3778E" w:rsidTr="00C3778E">
        <w:tc>
          <w:tcPr>
            <w:tcW w:w="2125" w:type="dxa"/>
            <w:vMerge w:val="restart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2439" w:type="dxa"/>
            <w:vMerge w:val="restart"/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Развитие культуры и туризма </w:t>
            </w: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473  925,16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145 877,30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184 295,65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143 752,21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из них </w:t>
            </w: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C3778E" w:rsidRPr="00C3778E" w:rsidRDefault="00C3778E" w:rsidP="00C3778E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 бюджета муниципального района «Корткеросский»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259 340,14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85 703,34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84 418,40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89 218,40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vMerge/>
            <w:shd w:val="clear" w:color="auto" w:fill="auto"/>
            <w:vAlign w:val="center"/>
          </w:tcPr>
          <w:p w:rsidR="00C3778E" w:rsidRPr="00C3778E" w:rsidRDefault="00C3778E" w:rsidP="00C3778E">
            <w:pPr>
              <w:spacing w:after="0" w:line="240" w:lineRule="auto"/>
              <w:ind w:right="-30" w:firstLine="72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  <w:vAlign w:val="center"/>
          </w:tcPr>
          <w:p w:rsidR="00C3778E" w:rsidRPr="00C3778E" w:rsidRDefault="00C3778E" w:rsidP="00C3778E">
            <w:pPr>
              <w:spacing w:after="0" w:line="240" w:lineRule="auto"/>
              <w:ind w:right="-30" w:firstLine="72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 республиканского бюджета Республики Коми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176 937,74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55 173,96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67 229,97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54 533,81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vMerge/>
            <w:shd w:val="clear" w:color="auto" w:fill="auto"/>
            <w:vAlign w:val="center"/>
          </w:tcPr>
          <w:p w:rsidR="00C3778E" w:rsidRPr="00C3778E" w:rsidRDefault="00C3778E" w:rsidP="00C3778E">
            <w:pPr>
              <w:spacing w:after="0" w:line="240" w:lineRule="auto"/>
              <w:ind w:right="-30" w:firstLine="72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  <w:vAlign w:val="center"/>
          </w:tcPr>
          <w:p w:rsidR="00C3778E" w:rsidRPr="00C3778E" w:rsidRDefault="00C3778E" w:rsidP="00C3778E">
            <w:pPr>
              <w:spacing w:after="0" w:line="240" w:lineRule="auto"/>
              <w:ind w:right="-30" w:firstLine="72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счет:</w:t>
            </w:r>
          </w:p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37  647,28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32 647,28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vMerge/>
            <w:shd w:val="clear" w:color="auto" w:fill="auto"/>
            <w:vAlign w:val="center"/>
          </w:tcPr>
          <w:p w:rsidR="00C3778E" w:rsidRPr="00C3778E" w:rsidRDefault="00C3778E" w:rsidP="00C3778E">
            <w:pPr>
              <w:spacing w:after="0" w:line="240" w:lineRule="auto"/>
              <w:ind w:right="-30" w:firstLine="72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  <w:vAlign w:val="center"/>
          </w:tcPr>
          <w:p w:rsidR="00C3778E" w:rsidRPr="00C3778E" w:rsidRDefault="00C3778E" w:rsidP="00C3778E">
            <w:pPr>
              <w:spacing w:after="0" w:line="240" w:lineRule="auto"/>
              <w:ind w:right="-30" w:firstLine="72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vMerge/>
            <w:shd w:val="clear" w:color="auto" w:fill="auto"/>
            <w:vAlign w:val="center"/>
          </w:tcPr>
          <w:p w:rsidR="00C3778E" w:rsidRPr="00C3778E" w:rsidRDefault="00C3778E" w:rsidP="00C3778E">
            <w:pPr>
              <w:spacing w:after="0" w:line="240" w:lineRule="auto"/>
              <w:ind w:right="-30" w:firstLine="72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  <w:vAlign w:val="center"/>
          </w:tcPr>
          <w:p w:rsidR="00C3778E" w:rsidRPr="00C3778E" w:rsidRDefault="00C3778E" w:rsidP="00C3778E">
            <w:pPr>
              <w:spacing w:after="0" w:line="240" w:lineRule="auto"/>
              <w:ind w:right="-30" w:firstLine="72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vMerge/>
            <w:shd w:val="clear" w:color="auto" w:fill="auto"/>
            <w:vAlign w:val="center"/>
          </w:tcPr>
          <w:p w:rsidR="00C3778E" w:rsidRPr="00C3778E" w:rsidRDefault="00C3778E" w:rsidP="00C3778E">
            <w:pPr>
              <w:spacing w:after="0" w:line="240" w:lineRule="auto"/>
              <w:ind w:right="-30" w:firstLine="72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  <w:vAlign w:val="center"/>
          </w:tcPr>
          <w:p w:rsidR="00C3778E" w:rsidRPr="00C3778E" w:rsidRDefault="00C3778E" w:rsidP="00C3778E">
            <w:pPr>
              <w:spacing w:after="0" w:line="240" w:lineRule="auto"/>
              <w:ind w:right="-30" w:firstLine="72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vMerge w:val="restart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 xml:space="preserve">Подпрограмма 1 </w:t>
            </w:r>
          </w:p>
        </w:tc>
        <w:tc>
          <w:tcPr>
            <w:tcW w:w="2439" w:type="dxa"/>
            <w:vMerge w:val="restart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культуры Корткеросского района</w:t>
            </w: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473  925,16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145 877,30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184 295,65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143 752,21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из них </w:t>
            </w: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C3778E" w:rsidRPr="00C3778E" w:rsidRDefault="00C3778E" w:rsidP="00C3778E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бюджета муниципального района «Корткеросский»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259 340,14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85 703,34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84 418,40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89 218,40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176 937,74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55 173,96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67 229,97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54 533,81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37  647,28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32 647,28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vMerge w:val="restart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Основное мероприятие </w:t>
            </w: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2439" w:type="dxa"/>
            <w:vMerge w:val="restart"/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Строительство, реконструкция объектов культуры в Корткеросском районе</w:t>
            </w: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47 143,44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1 800,00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45 343,44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из них </w:t>
            </w: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C3778E" w:rsidRPr="00C3778E" w:rsidRDefault="00C3778E" w:rsidP="00C3778E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бюджета муниципального района «Корткеросский»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1 800,00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1 800,00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 республиканского бюджета Республики Коми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12 696,16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12 696,16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32 647,28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32 647,28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vMerge w:val="restart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Основное мероприятие </w:t>
            </w: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2439" w:type="dxa"/>
            <w:vMerge w:val="restart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объектов сферы культуры</w:t>
            </w: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6 677,07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1 533,34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4943,73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из них </w:t>
            </w: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C3778E" w:rsidRPr="00C3778E" w:rsidRDefault="00C3778E" w:rsidP="00C3778E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бюджета муниципального района «Корткеросский»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6036,91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893,18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4943,73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640,16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640,16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- из них за счет </w:t>
            </w: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lastRenderedPageBreak/>
              <w:t>средств:</w:t>
            </w:r>
          </w:p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vMerge w:val="restart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Основное мероприятие </w:t>
            </w: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2439" w:type="dxa"/>
            <w:vMerge w:val="restart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Cs/>
                <w:spacing w:val="-2"/>
                <w:position w:val="-2"/>
                <w:sz w:val="20"/>
                <w:szCs w:val="20"/>
                <w:lang w:eastAsia="ru-RU"/>
              </w:rPr>
              <w:t xml:space="preserve">Реализация </w:t>
            </w:r>
            <w:proofErr w:type="spellStart"/>
            <w:r w:rsidRPr="00C3778E">
              <w:rPr>
                <w:rFonts w:ascii="Times New Roman" w:eastAsia="Times New Roman" w:hAnsi="Times New Roman" w:cs="Times New Roman"/>
                <w:bCs/>
                <w:spacing w:val="-2"/>
                <w:position w:val="-2"/>
                <w:sz w:val="20"/>
                <w:szCs w:val="20"/>
                <w:lang w:eastAsia="ru-RU"/>
              </w:rPr>
              <w:t>грантовых</w:t>
            </w:r>
            <w:proofErr w:type="spellEnd"/>
            <w:r w:rsidRPr="00C3778E">
              <w:rPr>
                <w:rFonts w:ascii="Times New Roman" w:eastAsia="Times New Roman" w:hAnsi="Times New Roman" w:cs="Times New Roman"/>
                <w:bCs/>
                <w:spacing w:val="-2"/>
                <w:position w:val="-2"/>
                <w:sz w:val="20"/>
                <w:szCs w:val="20"/>
                <w:lang w:eastAsia="ru-RU"/>
              </w:rPr>
              <w:t xml:space="preserve"> проектов в области культуры</w:t>
            </w: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из них </w:t>
            </w: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бюджета муниципального района «Корткеросский»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vMerge/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C3778E" w:rsidRPr="00C3778E" w:rsidRDefault="00C3778E" w:rsidP="00C3778E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vMerge/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vMerge/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vMerge/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vMerge/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vMerge/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vMerge w:val="restart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Основное мероприятие </w:t>
            </w: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2439" w:type="dxa"/>
            <w:vMerge w:val="restart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Cs/>
                <w:spacing w:val="-2"/>
                <w:position w:val="-2"/>
                <w:sz w:val="20"/>
                <w:szCs w:val="20"/>
                <w:lang w:eastAsia="ru-RU"/>
              </w:rPr>
              <w:t>Создание модельной библиотеки</w:t>
            </w: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5 749,50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5 749,50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из них </w:t>
            </w: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C3778E" w:rsidRPr="00C3778E" w:rsidRDefault="00C3778E" w:rsidP="00C3778E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  бюджета муниципального района «Корткеросский»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749,50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749,50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C3778E" w:rsidRPr="00C3778E" w:rsidRDefault="00C3778E" w:rsidP="00C3778E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5 000,00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5 000,00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vMerge w:val="restart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Основное мероприятие </w:t>
            </w: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</w:t>
            </w:r>
          </w:p>
        </w:tc>
        <w:tc>
          <w:tcPr>
            <w:tcW w:w="2439" w:type="dxa"/>
            <w:vMerge w:val="restart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народных  проектов в области культуры</w:t>
            </w: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581,99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581,99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из них </w:t>
            </w: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C3778E" w:rsidRPr="00C3778E" w:rsidRDefault="00C3778E" w:rsidP="00C3778E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бюджета муниципального района «Корткеросский»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581,99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581,99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C3778E" w:rsidRPr="00C3778E" w:rsidRDefault="00C3778E" w:rsidP="00C3778E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C3778E" w:rsidRPr="00C3778E" w:rsidRDefault="00C3778E" w:rsidP="00C3778E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vMerge w:val="restart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Основное мероприятие </w:t>
            </w: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2439" w:type="dxa"/>
            <w:vMerge w:val="restart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муниципальных услуг (выполнение работ) библиотеками</w:t>
            </w: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41 976,95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13 741,14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14 089,77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14 146,04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из них </w:t>
            </w: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бюджета муниципального района «Корткеросский»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41 976,95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13 741,14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14 089,77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14 146,04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C3778E" w:rsidRPr="00C3778E" w:rsidRDefault="00C3778E" w:rsidP="00C3778E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C3778E" w:rsidRPr="00C3778E" w:rsidRDefault="00C3778E" w:rsidP="00C3778E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vMerge w:val="restart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Основное мероприятие </w:t>
            </w: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2439" w:type="dxa"/>
            <w:vMerge w:val="restart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муниципальных услуг (выполнение работ) культурно-досуговыми учреждениями</w:t>
            </w: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69 59,39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23 016,29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23 371,55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23 371,55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из них </w:t>
            </w: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C3778E" w:rsidRPr="00C3778E" w:rsidRDefault="00C3778E" w:rsidP="00C3778E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бюджета муниципального района «Корткеросский»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69 759,39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23 016,29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23 371,55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23 371,55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C3778E" w:rsidRPr="00C3778E" w:rsidRDefault="00C3778E" w:rsidP="00C3778E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C3778E" w:rsidRPr="00C3778E" w:rsidRDefault="00C3778E" w:rsidP="00C3778E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vMerge w:val="restart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Основное мероприятие </w:t>
            </w: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2439" w:type="dxa"/>
            <w:vMerge w:val="restart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Оказание муниципальных услуг (выполнение работ) муниципальными бюджетными образовательными учреждениями дополнительного образования детей</w:t>
            </w: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32 798,19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10 824,33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10 986,93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10 986,93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из них </w:t>
            </w: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C3778E" w:rsidRPr="00C3778E" w:rsidRDefault="00C3778E" w:rsidP="00C3778E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бюджета муниципального района «Корткеросский»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32 798,19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10 824,33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10 986,93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10 986,93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C3778E" w:rsidRPr="00C3778E" w:rsidRDefault="00C3778E" w:rsidP="00C3778E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vMerge w:val="restart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Основное мероприятие </w:t>
            </w: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2439" w:type="dxa"/>
            <w:vMerge w:val="restart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Оказание муниципальных услуг (выполнение работ) муниципальным бюджетным учреждением </w:t>
            </w: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«Центр </w:t>
            </w:r>
            <w:proofErr w:type="spellStart"/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</w:t>
            </w:r>
            <w:proofErr w:type="spellEnd"/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культуры Корткеросского района (Визит центр)</w:t>
            </w: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lastRenderedPageBreak/>
              <w:t>Всего: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5 050,64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1 655,28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1 697,68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1 697,68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из них </w:t>
            </w: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C3778E" w:rsidRPr="00C3778E" w:rsidRDefault="00C3778E" w:rsidP="00C3778E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бюджета муниципального </w:t>
            </w: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района «Корткеросский»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5 050,64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1 655,28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1 697,68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1 697,68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C3778E" w:rsidRPr="00C3778E" w:rsidRDefault="00C3778E" w:rsidP="00C3778E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vMerge w:val="restart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 w:val="restart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1.2.5</w:t>
            </w: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муниципальных услуг (выполнение работ) музеями</w:t>
            </w: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5 272,01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1 727,59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1 772,21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1 772,21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бюджета муниципального района «Корткеросский»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5 272,01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1 727,59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1 772,21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1 772,21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</w:t>
            </w: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lastRenderedPageBreak/>
              <w:t>внебюджетные фонды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Основное мероприятие </w:t>
            </w: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1.2.6</w:t>
            </w: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Организация мероприятий учреждениями культуры и образовательными организациями дополнительного образования детей сферы культуры Корткеросского района</w:t>
            </w: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2 800,00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из них </w:t>
            </w: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C3778E" w:rsidRPr="00C3778E" w:rsidRDefault="00C3778E" w:rsidP="00C3778E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бюджета муниципального района «Корткеросский»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2 800,00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C3778E" w:rsidRPr="00C3778E" w:rsidRDefault="00C3778E" w:rsidP="00C3778E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Основное мероприятие </w:t>
            </w: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1.2.7</w:t>
            </w: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 xml:space="preserve">Финансовое обеспечение расходов, связанных с </w:t>
            </w:r>
            <w:r w:rsidRPr="00C3778E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lastRenderedPageBreak/>
              <w:t xml:space="preserve">повышением оплаты труда работникам муниципальных учреждений культуры </w:t>
            </w: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lastRenderedPageBreak/>
              <w:t>Всего: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110 969,40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36 989,80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36 989,80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36 989,80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из них </w:t>
            </w: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C3778E" w:rsidRPr="00C3778E" w:rsidRDefault="00C3778E" w:rsidP="00C3778E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бюджета муниципального района «Корткеросский»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1109,70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369,90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369,90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369,90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C3778E" w:rsidRPr="00C3778E" w:rsidRDefault="00C3778E" w:rsidP="00C3778E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109 859,70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36 619,90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36 619,90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36 619,90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Основное мероприятие </w:t>
            </w: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1.2.8</w:t>
            </w: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Оплата муниципальными учреждениями расходов по коммунальным услугам</w:t>
            </w: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58 650,00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19 550,00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19 550,00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19 550,00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из них </w:t>
            </w: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C3778E" w:rsidRPr="00C3778E" w:rsidRDefault="00C3778E" w:rsidP="00C3778E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бюджета муниципального района «Корткеросский»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17 745,00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5 915,00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5 915,00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5 915,00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C3778E" w:rsidRPr="00C3778E" w:rsidRDefault="00C3778E" w:rsidP="00C3778E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республиканского бюджета </w:t>
            </w: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lastRenderedPageBreak/>
              <w:t>Республики Коми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40 905,00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13 635,00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13 635,00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13 635,00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Основное мероприятие </w:t>
            </w: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1.2.9</w:t>
            </w: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3778E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C3778E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 xml:space="preserve"> расходных обязательств органов местного самоуправления, связанных с повышением оплаты труда отдельных категорий работников в сфере образования</w:t>
            </w: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12 004,80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4 001,60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4 001,60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4 001,60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из них </w:t>
            </w: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C3778E" w:rsidRPr="00C3778E" w:rsidRDefault="00C3778E" w:rsidP="00C3778E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бюджета муниципального района «Корткеросский»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120,06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40,02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40,02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40,02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C3778E" w:rsidRPr="00C3778E" w:rsidRDefault="00C3778E" w:rsidP="00C3778E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11 884,74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3 961,58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3 961,58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3 961,58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Основное мероприятие </w:t>
            </w: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1.3.1</w:t>
            </w: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Комплектование документных фондов муниципальных библиотек: приобретение книжной продукции, подписка на периодические издания</w:t>
            </w: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из них </w:t>
            </w: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C3778E" w:rsidRPr="00C3778E" w:rsidRDefault="00C3778E" w:rsidP="00C3778E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бюджета муниципального района «Корткеросский»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C3778E" w:rsidRPr="00C3778E" w:rsidRDefault="00C3778E" w:rsidP="00C3778E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средства от приносящей доход </w:t>
            </w: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lastRenderedPageBreak/>
              <w:t>деятельности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Основное мероприятие </w:t>
            </w: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1.3.2</w:t>
            </w: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муниципальных учреждений культуры МО МР «Корткеросский»</w:t>
            </w: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из них </w:t>
            </w: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C3778E" w:rsidRPr="00C3778E" w:rsidRDefault="00C3778E" w:rsidP="00C3778E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C3778E" w:rsidRPr="00C3778E" w:rsidRDefault="00C3778E" w:rsidP="00C3778E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rPr>
          <w:trHeight w:val="507"/>
        </w:trPr>
        <w:tc>
          <w:tcPr>
            <w:tcW w:w="2125" w:type="dxa"/>
            <w:vMerge w:val="restart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Основное мероприятие </w:t>
            </w: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1.3.3</w:t>
            </w:r>
          </w:p>
        </w:tc>
        <w:tc>
          <w:tcPr>
            <w:tcW w:w="2439" w:type="dxa"/>
            <w:vMerge w:val="restart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Государственная поддержка лучших работников муниципальных учреждений культуры МО МР «Корткеросский»</w:t>
            </w: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rPr>
          <w:trHeight w:val="649"/>
        </w:trPr>
        <w:tc>
          <w:tcPr>
            <w:tcW w:w="2125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из них </w:t>
            </w: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бюджета муниципального района «Корткеросский» </w:t>
            </w:r>
          </w:p>
          <w:p w:rsidR="00C3778E" w:rsidRPr="00C3778E" w:rsidRDefault="00C3778E" w:rsidP="00C3778E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rPr>
          <w:trHeight w:val="415"/>
        </w:trPr>
        <w:tc>
          <w:tcPr>
            <w:tcW w:w="2125" w:type="dxa"/>
            <w:vMerge w:val="restart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lastRenderedPageBreak/>
              <w:t xml:space="preserve">Основное мероприятие </w:t>
            </w: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1.3.4</w:t>
            </w:r>
          </w:p>
        </w:tc>
        <w:tc>
          <w:tcPr>
            <w:tcW w:w="2439" w:type="dxa"/>
            <w:vMerge w:val="restart"/>
            <w:shd w:val="clear" w:color="auto" w:fill="auto"/>
          </w:tcPr>
          <w:p w:rsidR="00C3778E" w:rsidRPr="00C3778E" w:rsidRDefault="00C3778E" w:rsidP="00C3778E">
            <w:pPr>
              <w:spacing w:after="0"/>
              <w:ind w:right="102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Подключение общедоступных библиотек РФ к сети «Интернет»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 xml:space="preserve">Всего: </w:t>
            </w:r>
          </w:p>
          <w:p w:rsidR="00C3778E" w:rsidRPr="00C3778E" w:rsidRDefault="00C3778E" w:rsidP="00C3778E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rPr>
          <w:trHeight w:val="923"/>
        </w:trPr>
        <w:tc>
          <w:tcPr>
            <w:tcW w:w="2125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C3778E" w:rsidRPr="00C3778E" w:rsidRDefault="00C3778E" w:rsidP="00C3778E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rPr>
          <w:trHeight w:val="842"/>
        </w:trPr>
        <w:tc>
          <w:tcPr>
            <w:tcW w:w="2125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 них </w:t>
            </w: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бюджета муниципального района «Корткеросский»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rPr>
          <w:trHeight w:val="538"/>
        </w:trPr>
        <w:tc>
          <w:tcPr>
            <w:tcW w:w="2125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федерального бюджета </w:t>
            </w:r>
          </w:p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rPr>
          <w:trHeight w:val="608"/>
        </w:trPr>
        <w:tc>
          <w:tcPr>
            <w:tcW w:w="2125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rPr>
          <w:trHeight w:val="447"/>
        </w:trPr>
        <w:tc>
          <w:tcPr>
            <w:tcW w:w="2125" w:type="dxa"/>
            <w:vMerge w:val="restart"/>
            <w:shd w:val="clear" w:color="auto" w:fill="auto"/>
          </w:tcPr>
          <w:p w:rsidR="00C3778E" w:rsidRPr="00C3778E" w:rsidRDefault="00C3778E" w:rsidP="00C3778E">
            <w:pPr>
              <w:spacing w:after="0"/>
              <w:ind w:right="2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Основное мероприятие </w:t>
            </w: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1.3.5</w:t>
            </w:r>
          </w:p>
        </w:tc>
        <w:tc>
          <w:tcPr>
            <w:tcW w:w="2439" w:type="dxa"/>
            <w:vMerge w:val="restart"/>
            <w:shd w:val="clear" w:color="auto" w:fill="auto"/>
          </w:tcPr>
          <w:p w:rsidR="00C3778E" w:rsidRPr="00C3778E" w:rsidRDefault="00C3778E" w:rsidP="00C3778E">
            <w:pPr>
              <w:spacing w:after="0"/>
              <w:ind w:right="10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8 627,09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2 709,29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2 958,90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2 958,90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rPr>
          <w:trHeight w:val="852"/>
        </w:trPr>
        <w:tc>
          <w:tcPr>
            <w:tcW w:w="2125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/>
              <w:ind w:right="28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/>
              <w:ind w:right="102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 них </w:t>
            </w: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бюджета муниципального района «Корткеросский» </w:t>
            </w:r>
          </w:p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8 627,09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2 709,29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2 958,90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2 958,90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rPr>
          <w:trHeight w:val="294"/>
        </w:trPr>
        <w:tc>
          <w:tcPr>
            <w:tcW w:w="2125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/>
              <w:ind w:right="28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/>
              <w:ind w:right="102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федерального бюджета </w:t>
            </w:r>
          </w:p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rPr>
          <w:trHeight w:val="284"/>
        </w:trPr>
        <w:tc>
          <w:tcPr>
            <w:tcW w:w="2125" w:type="dxa"/>
            <w:vMerge w:val="restart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Основное </w:t>
            </w: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lastRenderedPageBreak/>
              <w:t xml:space="preserve">мероприятие </w:t>
            </w: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1.3.6</w:t>
            </w:r>
          </w:p>
        </w:tc>
        <w:tc>
          <w:tcPr>
            <w:tcW w:w="2439" w:type="dxa"/>
            <w:vMerge w:val="restart"/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</w:t>
            </w:r>
            <w:r w:rsidRPr="00C3778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Организация </w:t>
            </w:r>
            <w:r w:rsidRPr="00C3778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взаимодействия с органами местного самоуправления МО МР «Корткеросский» и органами исполнительной власти Республики Коми по реализации муниципальной программы</w:t>
            </w: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lastRenderedPageBreak/>
              <w:t xml:space="preserve">Всего 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64 912,71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20 879,83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22 016,44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22 016,44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rPr>
          <w:trHeight w:val="284"/>
        </w:trPr>
        <w:tc>
          <w:tcPr>
            <w:tcW w:w="2125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 них </w:t>
            </w: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бюджета муниципального района «Корткеросский» </w:t>
            </w:r>
          </w:p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64 912,71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20 879,83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22 016,44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22 016,44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rPr>
          <w:trHeight w:val="1105"/>
        </w:trPr>
        <w:tc>
          <w:tcPr>
            <w:tcW w:w="2125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C3778E" w:rsidRPr="00C3778E" w:rsidRDefault="00C3778E" w:rsidP="00C3778E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rPr>
          <w:trHeight w:val="659"/>
        </w:trPr>
        <w:tc>
          <w:tcPr>
            <w:tcW w:w="2125" w:type="dxa"/>
            <w:vMerge w:val="restart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 w:val="restart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федерального бюджета </w:t>
            </w:r>
          </w:p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rPr>
          <w:trHeight w:val="720"/>
        </w:trPr>
        <w:tc>
          <w:tcPr>
            <w:tcW w:w="2125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Основное мероприятие </w:t>
            </w: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1.3.7</w:t>
            </w: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3778E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 xml:space="preserve">Осуществление </w:t>
            </w:r>
            <w:proofErr w:type="spellStart"/>
            <w:r w:rsidRPr="00C3778E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государст</w:t>
            </w:r>
            <w:proofErr w:type="spellEnd"/>
            <w:r w:rsidRPr="00C3778E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 xml:space="preserve">-венного полномочия Республики Коми по выплате ежемесячной денежной компенсации на оплату жилого помещения и коммунальных услуг, компенсации стоимости твердого топлива, приобретаемого в пределах норм, установленных для продажи населению на жилое помещение, и транспортных услуг для доставки этого твердого топлива, педагогическим работникам муниципальных </w:t>
            </w:r>
            <w:r w:rsidRPr="00C3778E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lastRenderedPageBreak/>
              <w:t>образовательных организаций, работающим и проживающим в сельских населенных пунктах, за исключением работающих по совместительству</w:t>
            </w:r>
            <w:proofErr w:type="gramEnd"/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lastRenderedPageBreak/>
              <w:t>Всего: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951,98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317,32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317,33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317,33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из них </w:t>
            </w: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бюджета муниципального района «Корткеросский»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C3778E" w:rsidRPr="00C3778E" w:rsidRDefault="00C3778E" w:rsidP="00C3778E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951,98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317,32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317,33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317,33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rPr>
          <w:trHeight w:val="416"/>
        </w:trPr>
        <w:tc>
          <w:tcPr>
            <w:tcW w:w="2125" w:type="dxa"/>
            <w:vMerge w:val="restart"/>
            <w:shd w:val="clear" w:color="auto" w:fill="auto"/>
          </w:tcPr>
          <w:p w:rsidR="00C3778E" w:rsidRPr="00C3778E" w:rsidRDefault="00C3778E" w:rsidP="00C3778E">
            <w:pPr>
              <w:spacing w:after="0"/>
              <w:ind w:right="17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Основное мероприятие </w:t>
            </w: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1.3.8</w:t>
            </w:r>
          </w:p>
        </w:tc>
        <w:tc>
          <w:tcPr>
            <w:tcW w:w="2439" w:type="dxa"/>
            <w:vMerge w:val="restart"/>
            <w:shd w:val="clear" w:color="auto" w:fill="auto"/>
          </w:tcPr>
          <w:p w:rsidR="00C3778E" w:rsidRPr="00C3778E" w:rsidRDefault="00C3778E" w:rsidP="00C3778E">
            <w:pPr>
              <w:spacing w:after="0"/>
              <w:ind w:right="-60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Формирование сообщества волонтёров, задействованных в добровольческой деятельности в сфере культуры</w:t>
            </w: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rPr>
          <w:trHeight w:val="832"/>
        </w:trPr>
        <w:tc>
          <w:tcPr>
            <w:tcW w:w="2125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/>
              <w:ind w:right="17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/>
              <w:ind w:right="-606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из них </w:t>
            </w: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бюджета муниципального района «Корткеросский» </w:t>
            </w:r>
          </w:p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rPr>
          <w:trHeight w:val="811"/>
        </w:trPr>
        <w:tc>
          <w:tcPr>
            <w:tcW w:w="2125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/>
              <w:ind w:right="17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/>
              <w:ind w:right="-606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rPr>
          <w:trHeight w:val="335"/>
        </w:trPr>
        <w:tc>
          <w:tcPr>
            <w:tcW w:w="2125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/>
              <w:ind w:right="17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/>
              <w:ind w:right="-606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lastRenderedPageBreak/>
              <w:t>федерального бюджета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rPr>
          <w:trHeight w:val="335"/>
        </w:trPr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17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-606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rPr>
          <w:trHeight w:val="570"/>
        </w:trPr>
        <w:tc>
          <w:tcPr>
            <w:tcW w:w="2125" w:type="dxa"/>
            <w:vMerge w:val="restart"/>
            <w:shd w:val="clear" w:color="auto" w:fill="auto"/>
          </w:tcPr>
          <w:p w:rsidR="00C3778E" w:rsidRPr="00C3778E" w:rsidRDefault="00C3778E" w:rsidP="00C3778E">
            <w:pPr>
              <w:spacing w:after="0"/>
              <w:ind w:right="17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Основное мероприятие 1.3.9.</w:t>
            </w:r>
          </w:p>
        </w:tc>
        <w:tc>
          <w:tcPr>
            <w:tcW w:w="2439" w:type="dxa"/>
            <w:vMerge w:val="restart"/>
            <w:shd w:val="clear" w:color="auto" w:fill="auto"/>
          </w:tcPr>
          <w:p w:rsidR="00C3778E" w:rsidRPr="00C3778E" w:rsidRDefault="00C3778E" w:rsidP="00C3778E">
            <w:pPr>
              <w:spacing w:after="0"/>
              <w:ind w:right="-606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Мероприятия в области обеспечения доступной среды</w:t>
            </w: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 xml:space="preserve">Всего  </w:t>
            </w:r>
          </w:p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rPr>
          <w:trHeight w:val="360"/>
        </w:trPr>
        <w:tc>
          <w:tcPr>
            <w:tcW w:w="2125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/>
              <w:ind w:right="17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/>
              <w:ind w:right="-606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из них </w:t>
            </w: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бюджета муниципального района «Корткеросский» </w:t>
            </w:r>
          </w:p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rPr>
          <w:trHeight w:val="300"/>
        </w:trPr>
        <w:tc>
          <w:tcPr>
            <w:tcW w:w="2125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/>
              <w:ind w:right="17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/>
              <w:ind w:right="-606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-из них за счет средств:</w:t>
            </w:r>
          </w:p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rPr>
          <w:trHeight w:val="270"/>
        </w:trPr>
        <w:tc>
          <w:tcPr>
            <w:tcW w:w="2125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/>
              <w:ind w:right="17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/>
              <w:ind w:right="-606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/>
              <w:ind w:right="17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/>
              <w:ind w:right="-606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rPr>
          <w:trHeight w:val="335"/>
        </w:trPr>
        <w:tc>
          <w:tcPr>
            <w:tcW w:w="2125" w:type="dxa"/>
            <w:vMerge w:val="restart"/>
            <w:shd w:val="clear" w:color="auto" w:fill="auto"/>
          </w:tcPr>
          <w:p w:rsidR="00C3778E" w:rsidRPr="00C3778E" w:rsidRDefault="00C3778E" w:rsidP="00C3778E">
            <w:pPr>
              <w:keepNext/>
              <w:keepLines/>
              <w:widowControl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2</w:t>
            </w:r>
            <w:r w:rsidRPr="00C3778E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C3778E" w:rsidRPr="00C3778E" w:rsidRDefault="00C3778E" w:rsidP="00C3778E">
            <w:pPr>
              <w:spacing w:after="0"/>
              <w:ind w:right="17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 w:val="restart"/>
            <w:shd w:val="clear" w:color="auto" w:fill="auto"/>
          </w:tcPr>
          <w:p w:rsidR="00C3778E" w:rsidRPr="00C3778E" w:rsidRDefault="00C3778E" w:rsidP="00C3778E">
            <w:pPr>
              <w:spacing w:after="0"/>
              <w:ind w:right="-606"/>
              <w:rPr>
                <w:rFonts w:ascii="Times New Roman" w:eastAsia="Times New Roman" w:hAnsi="Times New Roman" w:cs="Times New Roman"/>
                <w:b/>
                <w:sz w:val="18"/>
                <w:szCs w:val="28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18"/>
                <w:szCs w:val="28"/>
                <w:lang w:eastAsia="ru-RU"/>
              </w:rPr>
              <w:t xml:space="preserve">Гармонизация </w:t>
            </w:r>
            <w:proofErr w:type="gramStart"/>
            <w:r w:rsidRPr="00C3778E">
              <w:rPr>
                <w:rFonts w:ascii="Times New Roman" w:eastAsia="Times New Roman" w:hAnsi="Times New Roman" w:cs="Times New Roman"/>
                <w:b/>
                <w:sz w:val="18"/>
                <w:szCs w:val="28"/>
                <w:lang w:eastAsia="ru-RU"/>
              </w:rPr>
              <w:t>межнациональных</w:t>
            </w:r>
            <w:proofErr w:type="gramEnd"/>
            <w:r w:rsidRPr="00C3778E">
              <w:rPr>
                <w:rFonts w:ascii="Times New Roman" w:eastAsia="Times New Roman" w:hAnsi="Times New Roman" w:cs="Times New Roman"/>
                <w:b/>
                <w:sz w:val="18"/>
                <w:szCs w:val="28"/>
                <w:lang w:eastAsia="ru-RU"/>
              </w:rPr>
              <w:t xml:space="preserve"> </w:t>
            </w:r>
          </w:p>
          <w:p w:rsidR="00C3778E" w:rsidRPr="00C3778E" w:rsidRDefault="00C3778E" w:rsidP="00C3778E">
            <w:pPr>
              <w:spacing w:after="0"/>
              <w:ind w:right="-606"/>
              <w:rPr>
                <w:rFonts w:ascii="Times New Roman" w:eastAsia="Times New Roman" w:hAnsi="Times New Roman" w:cs="Times New Roman"/>
                <w:b/>
                <w:sz w:val="18"/>
                <w:szCs w:val="28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18"/>
                <w:szCs w:val="28"/>
                <w:lang w:eastAsia="ru-RU"/>
              </w:rPr>
              <w:t>и межрелигиозных отношений</w:t>
            </w: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8"/>
                <w:lang w:eastAsia="ru-RU"/>
              </w:rPr>
              <w:t xml:space="preserve"> </w:t>
            </w:r>
            <w:r w:rsidRPr="00C3778E">
              <w:rPr>
                <w:rFonts w:ascii="Times New Roman" w:eastAsia="Times New Roman" w:hAnsi="Times New Roman" w:cs="Times New Roman"/>
                <w:b/>
                <w:sz w:val="18"/>
                <w:szCs w:val="28"/>
                <w:lang w:eastAsia="ru-RU"/>
              </w:rPr>
              <w:t xml:space="preserve">на территории </w:t>
            </w:r>
            <w:proofErr w:type="gramStart"/>
            <w:r w:rsidRPr="00C3778E">
              <w:rPr>
                <w:rFonts w:ascii="Times New Roman" w:eastAsia="Times New Roman" w:hAnsi="Times New Roman" w:cs="Times New Roman"/>
                <w:b/>
                <w:sz w:val="18"/>
                <w:szCs w:val="28"/>
                <w:lang w:eastAsia="ru-RU"/>
              </w:rPr>
              <w:t>муниципального</w:t>
            </w:r>
            <w:proofErr w:type="gramEnd"/>
          </w:p>
          <w:p w:rsidR="00C3778E" w:rsidRPr="00C3778E" w:rsidRDefault="00C3778E" w:rsidP="00C3778E">
            <w:pPr>
              <w:spacing w:after="0"/>
              <w:ind w:right="-606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18"/>
                <w:szCs w:val="28"/>
                <w:lang w:eastAsia="ru-RU"/>
              </w:rPr>
              <w:t xml:space="preserve"> района «Корткеросский»</w:t>
            </w: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rPr>
          <w:trHeight w:val="832"/>
        </w:trPr>
        <w:tc>
          <w:tcPr>
            <w:tcW w:w="2125" w:type="dxa"/>
            <w:vMerge/>
            <w:shd w:val="clear" w:color="auto" w:fill="auto"/>
          </w:tcPr>
          <w:p w:rsidR="00C3778E" w:rsidRPr="00C3778E" w:rsidRDefault="00C3778E" w:rsidP="00C3778E">
            <w:pPr>
              <w:keepNext/>
              <w:keepLines/>
              <w:widowControl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/>
              <w:ind w:right="-606"/>
              <w:rPr>
                <w:rFonts w:ascii="Times New Roman" w:eastAsia="Times New Roman" w:hAnsi="Times New Roman" w:cs="Times New Roman"/>
                <w:b/>
                <w:sz w:val="14"/>
                <w:szCs w:val="28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из них </w:t>
            </w: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бюджета муниципального района «Корткеросский» </w:t>
            </w:r>
          </w:p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rPr>
          <w:trHeight w:val="852"/>
        </w:trPr>
        <w:tc>
          <w:tcPr>
            <w:tcW w:w="2125" w:type="dxa"/>
            <w:vMerge/>
            <w:shd w:val="clear" w:color="auto" w:fill="auto"/>
          </w:tcPr>
          <w:p w:rsidR="00C3778E" w:rsidRPr="00C3778E" w:rsidRDefault="00C3778E" w:rsidP="00C3778E">
            <w:pPr>
              <w:keepNext/>
              <w:keepLines/>
              <w:widowControl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/>
              <w:ind w:right="-606"/>
              <w:rPr>
                <w:rFonts w:ascii="Times New Roman" w:eastAsia="Times New Roman" w:hAnsi="Times New Roman" w:cs="Times New Roman"/>
                <w:b/>
                <w:sz w:val="14"/>
                <w:szCs w:val="28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 из них за счет средств:</w:t>
            </w:r>
          </w:p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республиканского бюджета Республики Коми </w:t>
            </w:r>
          </w:p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rPr>
          <w:trHeight w:val="578"/>
        </w:trPr>
        <w:tc>
          <w:tcPr>
            <w:tcW w:w="2125" w:type="dxa"/>
            <w:vMerge/>
            <w:shd w:val="clear" w:color="auto" w:fill="auto"/>
          </w:tcPr>
          <w:p w:rsidR="00C3778E" w:rsidRPr="00C3778E" w:rsidRDefault="00C3778E" w:rsidP="00C3778E">
            <w:pPr>
              <w:keepNext/>
              <w:keepLines/>
              <w:widowControl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/>
              <w:ind w:right="-606"/>
              <w:rPr>
                <w:rFonts w:ascii="Times New Roman" w:eastAsia="Times New Roman" w:hAnsi="Times New Roman" w:cs="Times New Roman"/>
                <w:b/>
                <w:sz w:val="14"/>
                <w:szCs w:val="28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федерального бюджета </w:t>
            </w:r>
          </w:p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rPr>
          <w:trHeight w:val="456"/>
        </w:trPr>
        <w:tc>
          <w:tcPr>
            <w:tcW w:w="2125" w:type="dxa"/>
            <w:vMerge/>
            <w:shd w:val="clear" w:color="auto" w:fill="auto"/>
          </w:tcPr>
          <w:p w:rsidR="00C3778E" w:rsidRPr="00C3778E" w:rsidRDefault="00C3778E" w:rsidP="00C3778E">
            <w:pPr>
              <w:keepNext/>
              <w:keepLines/>
              <w:widowControl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/>
              <w:ind w:right="-606"/>
              <w:rPr>
                <w:rFonts w:ascii="Times New Roman" w:eastAsia="Times New Roman" w:hAnsi="Times New Roman" w:cs="Times New Roman"/>
                <w:b/>
                <w:sz w:val="14"/>
                <w:szCs w:val="28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юридические лица* </w:t>
            </w:r>
          </w:p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rPr>
          <w:trHeight w:val="456"/>
        </w:trPr>
        <w:tc>
          <w:tcPr>
            <w:tcW w:w="2125" w:type="dxa"/>
            <w:vMerge/>
            <w:shd w:val="clear" w:color="auto" w:fill="auto"/>
          </w:tcPr>
          <w:p w:rsidR="00C3778E" w:rsidRPr="00C3778E" w:rsidRDefault="00C3778E" w:rsidP="00C3778E">
            <w:pPr>
              <w:keepNext/>
              <w:keepLines/>
              <w:widowControl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/>
              <w:ind w:right="-606"/>
              <w:rPr>
                <w:rFonts w:ascii="Times New Roman" w:eastAsia="Times New Roman" w:hAnsi="Times New Roman" w:cs="Times New Roman"/>
                <w:b/>
                <w:sz w:val="14"/>
                <w:szCs w:val="28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Основное мероприятие </w:t>
            </w: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2.1.1.</w:t>
            </w: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Организация и проведение культурно-просветительских мероприятий, посвященных государственным праздникам, памятным датам и знаменательным событиям российского и республиканского значения</w:t>
            </w: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из них </w:t>
            </w: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C3778E" w:rsidRPr="00C3778E" w:rsidRDefault="00C3778E" w:rsidP="00C3778E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бюджета муниципального </w:t>
            </w: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района «Корткеросский»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C3778E" w:rsidRPr="00C3778E" w:rsidRDefault="00C3778E" w:rsidP="00C3778E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Основное мероприятие </w:t>
            </w: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2.2.1.</w:t>
            </w: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Обеспечение деятельности оперативного штаба для анализа информации о возможном межнациональном конфликте</w:t>
            </w: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из них </w:t>
            </w: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C3778E" w:rsidRPr="00C3778E" w:rsidRDefault="00C3778E" w:rsidP="00C3778E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бюджета муниципального района «Корткеросский»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C3778E" w:rsidRPr="00C3778E" w:rsidRDefault="00C3778E" w:rsidP="00C3778E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Основное мероприятие </w:t>
            </w: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2.2.2.</w:t>
            </w: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Совершенствование и сопровождение системы мониторинга состояния межнациональных отношений и раннего предупреждения межнациональных конфликтов, предусматривающей возможность оперативного реагирования на конфликтные и </w:t>
            </w:r>
            <w:proofErr w:type="spellStart"/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предконфликтные</w:t>
            </w:r>
            <w:proofErr w:type="spellEnd"/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ситуации в муниципальном районе «Корткеросский»</w:t>
            </w: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из них </w:t>
            </w: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C3778E" w:rsidRPr="00C3778E" w:rsidRDefault="00C3778E" w:rsidP="00C3778E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бюджета муниципального района «Корткеросский»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C3778E" w:rsidRPr="00C3778E" w:rsidRDefault="00C3778E" w:rsidP="00C3778E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Основное мероприятие </w:t>
            </w: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2.2.3.</w:t>
            </w: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Проведение мероприятий по противодействию и профилактике распространения идей экстремизма среди молодежи</w:t>
            </w: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из них </w:t>
            </w: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C3778E" w:rsidRPr="00C3778E" w:rsidRDefault="00C3778E" w:rsidP="00C3778E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бюджета муниципального района «Корткеросский»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C3778E" w:rsidRPr="00C3778E" w:rsidRDefault="00C3778E" w:rsidP="00C3778E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Основное мероприятие </w:t>
            </w: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2.3.1.</w:t>
            </w: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Проведение мероприятий, </w:t>
            </w: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направленных на этнокультурное развитие народа, проживающих на территории МР «Корткеросский»</w:t>
            </w: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lastRenderedPageBreak/>
              <w:t>Всего: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из них </w:t>
            </w: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C3778E" w:rsidRPr="00C3778E" w:rsidRDefault="00C3778E" w:rsidP="00C3778E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бюджета муниципального района «Корткеросский»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C3778E" w:rsidRPr="00C3778E" w:rsidRDefault="00C3778E" w:rsidP="00C3778E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Подпрограмма 3</w:t>
            </w: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Въездной и внутренний туризм </w:t>
            </w:r>
          </w:p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из них </w:t>
            </w: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бюджета муниципального района «Корткеросский»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C3778E" w:rsidRPr="00C3778E" w:rsidRDefault="00C3778E" w:rsidP="00C3778E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республиканского </w:t>
            </w: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lastRenderedPageBreak/>
              <w:t>бюджета Республики Коми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2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Основное мероприятие  </w:t>
            </w: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3.1.1.</w:t>
            </w: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17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в сфере туризма на территории МР «Корткеросский»</w:t>
            </w: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из них </w:t>
            </w: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C3778E" w:rsidRPr="00C3778E" w:rsidRDefault="00C3778E" w:rsidP="00C3778E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бюджета муниципального района «Корткеросский»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rPr>
          <w:trHeight w:val="831"/>
        </w:trPr>
        <w:tc>
          <w:tcPr>
            <w:tcW w:w="2125" w:type="dxa"/>
            <w:vMerge w:val="restart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 w:val="restart"/>
            <w:shd w:val="clear" w:color="auto" w:fill="auto"/>
          </w:tcPr>
          <w:p w:rsidR="00C3778E" w:rsidRPr="00C3778E" w:rsidRDefault="00C3778E" w:rsidP="00C3778E">
            <w:pPr>
              <w:spacing w:after="0"/>
              <w:ind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C3778E" w:rsidRPr="00C3778E" w:rsidRDefault="00C3778E" w:rsidP="00C3778E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республиканского бюджета Республики Коми </w:t>
            </w:r>
          </w:p>
          <w:p w:rsidR="00C3778E" w:rsidRPr="00C3778E" w:rsidRDefault="00C3778E" w:rsidP="00C3778E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rPr>
          <w:trHeight w:val="598"/>
        </w:trPr>
        <w:tc>
          <w:tcPr>
            <w:tcW w:w="2125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/>
              <w:ind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C3778E" w:rsidRPr="00C3778E" w:rsidRDefault="00C3778E" w:rsidP="00C3778E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федерального бюджета </w:t>
            </w:r>
          </w:p>
          <w:p w:rsidR="00C3778E" w:rsidRPr="00C3778E" w:rsidRDefault="00C3778E" w:rsidP="00C3778E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rPr>
          <w:trHeight w:val="345"/>
        </w:trPr>
        <w:tc>
          <w:tcPr>
            <w:tcW w:w="2125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/>
              <w:ind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юридические лица* </w:t>
            </w:r>
          </w:p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rPr>
          <w:trHeight w:val="335"/>
        </w:trPr>
        <w:tc>
          <w:tcPr>
            <w:tcW w:w="2125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/>
              <w:ind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17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Основное мероприятие 3.2.1.</w:t>
            </w: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экскурсий</w:t>
            </w: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c>
          <w:tcPr>
            <w:tcW w:w="2125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17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из них </w:t>
            </w: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C3778E" w:rsidRPr="00C3778E" w:rsidRDefault="00C3778E" w:rsidP="00C3778E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бюджета муниципального района «Корткеросский»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rPr>
          <w:trHeight w:val="233"/>
        </w:trPr>
        <w:tc>
          <w:tcPr>
            <w:tcW w:w="2125" w:type="dxa"/>
            <w:vMerge w:val="restart"/>
            <w:shd w:val="clear" w:color="auto" w:fill="auto"/>
          </w:tcPr>
          <w:p w:rsidR="00C3778E" w:rsidRPr="00C3778E" w:rsidRDefault="00C3778E" w:rsidP="00C3778E">
            <w:pPr>
              <w:spacing w:after="0"/>
              <w:ind w:right="17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 w:val="restart"/>
            <w:shd w:val="clear" w:color="auto" w:fill="auto"/>
          </w:tcPr>
          <w:p w:rsidR="00C3778E" w:rsidRPr="00C3778E" w:rsidRDefault="00C3778E" w:rsidP="00C3778E">
            <w:pPr>
              <w:spacing w:after="0"/>
              <w:ind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средства от приносящей доход деятельности </w:t>
            </w:r>
          </w:p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rPr>
          <w:trHeight w:val="233"/>
        </w:trPr>
        <w:tc>
          <w:tcPr>
            <w:tcW w:w="2125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/>
              <w:ind w:right="17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/>
              <w:ind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из них за счет средств:</w:t>
            </w:r>
          </w:p>
          <w:p w:rsidR="00C3778E" w:rsidRPr="00C3778E" w:rsidRDefault="00C3778E" w:rsidP="00C3778E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федерального бюджета </w:t>
            </w:r>
          </w:p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rPr>
          <w:trHeight w:val="477"/>
        </w:trPr>
        <w:tc>
          <w:tcPr>
            <w:tcW w:w="2125" w:type="dxa"/>
            <w:vMerge w:val="restart"/>
            <w:shd w:val="clear" w:color="auto" w:fill="auto"/>
          </w:tcPr>
          <w:p w:rsidR="00C3778E" w:rsidRPr="00C3778E" w:rsidRDefault="00C3778E" w:rsidP="00C3778E">
            <w:pPr>
              <w:spacing w:after="0"/>
              <w:ind w:right="17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 w:val="restart"/>
            <w:shd w:val="clear" w:color="auto" w:fill="auto"/>
          </w:tcPr>
          <w:p w:rsidR="00C3778E" w:rsidRPr="00C3778E" w:rsidRDefault="00C3778E" w:rsidP="00C3778E">
            <w:pPr>
              <w:spacing w:after="0"/>
              <w:ind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юридические лица*  </w:t>
            </w:r>
          </w:p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3778E" w:rsidRPr="00C3778E" w:rsidTr="00C3778E">
        <w:trPr>
          <w:trHeight w:val="436"/>
        </w:trPr>
        <w:tc>
          <w:tcPr>
            <w:tcW w:w="2125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/>
              <w:ind w:right="17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vMerge/>
            <w:shd w:val="clear" w:color="auto" w:fill="auto"/>
          </w:tcPr>
          <w:p w:rsidR="00C3778E" w:rsidRPr="00C3778E" w:rsidRDefault="00C3778E" w:rsidP="00C3778E">
            <w:pPr>
              <w:spacing w:after="0"/>
              <w:ind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shd w:val="clear" w:color="auto" w:fill="auto"/>
          </w:tcPr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средства от приносящей доход деятельности </w:t>
            </w:r>
          </w:p>
          <w:p w:rsidR="00C3778E" w:rsidRPr="00C3778E" w:rsidRDefault="00C3778E" w:rsidP="00C3778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1" w:type="dxa"/>
            <w:tcBorders>
              <w:bottom w:val="single" w:sz="4" w:space="0" w:color="auto"/>
            </w:tcBorders>
            <w:shd w:val="clear" w:color="auto" w:fill="auto"/>
          </w:tcPr>
          <w:p w:rsidR="00C3778E" w:rsidRPr="00C3778E" w:rsidRDefault="00C3778E" w:rsidP="00C3778E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81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7" w:type="dxa"/>
            <w:shd w:val="clear" w:color="auto" w:fill="auto"/>
          </w:tcPr>
          <w:p w:rsidR="00C3778E" w:rsidRPr="00C3778E" w:rsidRDefault="00C3778E" w:rsidP="00C3778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C3778E" w:rsidRPr="00C3778E" w:rsidRDefault="00C3778E" w:rsidP="00C3778E">
      <w:pPr>
        <w:spacing w:after="0"/>
        <w:ind w:left="28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3778E" w:rsidRPr="00C3778E" w:rsidRDefault="00C3778E" w:rsidP="00C3778E">
      <w:pPr>
        <w:spacing w:after="0"/>
        <w:ind w:left="28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778E">
        <w:rPr>
          <w:rFonts w:ascii="Times New Roman" w:eastAsia="Times New Roman" w:hAnsi="Times New Roman" w:cs="Times New Roman"/>
          <w:sz w:val="20"/>
          <w:szCs w:val="20"/>
          <w:lang w:eastAsia="ru-RU"/>
        </w:rPr>
        <w:t>&lt;*&gt;Бюджет МР «Корткеросский» с учетом безвозмездных поступлений из других уровней бюджетов.</w:t>
      </w:r>
    </w:p>
    <w:p w:rsidR="00C3778E" w:rsidRPr="00C3778E" w:rsidRDefault="00C3778E" w:rsidP="00C3778E">
      <w:pPr>
        <w:spacing w:after="0"/>
        <w:ind w:left="28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3778E">
        <w:rPr>
          <w:rFonts w:ascii="Times New Roman" w:eastAsia="Times New Roman" w:hAnsi="Times New Roman" w:cs="Times New Roman"/>
          <w:sz w:val="20"/>
          <w:szCs w:val="20"/>
          <w:lang w:eastAsia="ru-RU"/>
        </w:rPr>
        <w:t>&lt;**&gt; Юридические лица – муниципальные учреждения, акционерные общества с государственным участием, общественные, научные и иные организации, иные организации.</w:t>
      </w:r>
    </w:p>
    <w:p w:rsidR="00C3778E" w:rsidRPr="00C3778E" w:rsidRDefault="00C3778E" w:rsidP="00C3778E">
      <w:pPr>
        <w:spacing w:after="0"/>
        <w:ind w:left="28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3778E" w:rsidRPr="00C3778E" w:rsidRDefault="00C3778E" w:rsidP="00C3778E">
      <w:pPr>
        <w:spacing w:after="0"/>
        <w:ind w:left="28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3778E" w:rsidRPr="00C3778E" w:rsidRDefault="00C3778E" w:rsidP="00C3778E">
      <w:pPr>
        <w:spacing w:after="0"/>
        <w:ind w:left="28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3778E" w:rsidRPr="00C3778E" w:rsidRDefault="00C3778E" w:rsidP="00C3778E">
      <w:pPr>
        <w:spacing w:after="0"/>
        <w:ind w:left="28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3778E" w:rsidRPr="00C3778E" w:rsidRDefault="00C3778E" w:rsidP="00C3778E">
      <w:pPr>
        <w:spacing w:after="0"/>
        <w:ind w:left="28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3778E" w:rsidRPr="00C3778E" w:rsidRDefault="00C3778E" w:rsidP="00C3778E">
      <w:pPr>
        <w:spacing w:after="0"/>
        <w:ind w:left="28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3778E" w:rsidRPr="00C3778E" w:rsidRDefault="00C3778E" w:rsidP="00C3778E">
      <w:pPr>
        <w:spacing w:after="0"/>
        <w:ind w:left="28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3778E" w:rsidRPr="00C3778E" w:rsidRDefault="00C3778E" w:rsidP="00C3778E">
      <w:pPr>
        <w:spacing w:after="0"/>
        <w:ind w:left="28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3778E" w:rsidRPr="00C3778E" w:rsidRDefault="00C3778E" w:rsidP="00C3778E">
      <w:pPr>
        <w:spacing w:after="0"/>
        <w:ind w:left="28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3778E" w:rsidRPr="00C3778E" w:rsidRDefault="00C3778E" w:rsidP="00C3778E">
      <w:pPr>
        <w:spacing w:after="0"/>
        <w:ind w:left="28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3778E" w:rsidRPr="00C3778E" w:rsidRDefault="00C3778E" w:rsidP="00C3778E">
      <w:pPr>
        <w:spacing w:after="0"/>
        <w:ind w:left="28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3778E" w:rsidRPr="00C3778E" w:rsidRDefault="00C3778E" w:rsidP="00C3778E">
      <w:pPr>
        <w:spacing w:after="0"/>
        <w:ind w:left="28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3778E" w:rsidRPr="00C3778E" w:rsidRDefault="00C3778E" w:rsidP="00C3778E">
      <w:pPr>
        <w:spacing w:after="0"/>
        <w:ind w:left="28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3778E" w:rsidRPr="00C3778E" w:rsidRDefault="00C3778E" w:rsidP="00C3778E">
      <w:pPr>
        <w:spacing w:after="0"/>
        <w:ind w:left="28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3778E" w:rsidRPr="00C3778E" w:rsidRDefault="00C3778E" w:rsidP="00C3778E">
      <w:pPr>
        <w:spacing w:after="0"/>
        <w:ind w:left="28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3778E" w:rsidRPr="00C3778E" w:rsidRDefault="00C3778E" w:rsidP="00C3778E">
      <w:pPr>
        <w:spacing w:after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3778E" w:rsidRPr="00C3778E" w:rsidRDefault="00C3778E" w:rsidP="00C3778E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78E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5</w:t>
      </w:r>
    </w:p>
    <w:p w:rsidR="00C3778E" w:rsidRPr="00C3778E" w:rsidRDefault="00C3778E" w:rsidP="00C377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77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Информация о показателях результатов использования </w:t>
      </w:r>
    </w:p>
    <w:p w:rsidR="00C3778E" w:rsidRPr="00C3778E" w:rsidRDefault="00C3778E" w:rsidP="00C377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77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субсидий и (или) иных межбюджетных трансфертов, </w:t>
      </w:r>
    </w:p>
    <w:p w:rsidR="00C3778E" w:rsidRPr="00C3778E" w:rsidRDefault="00C3778E" w:rsidP="00C377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77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предоставляемых из республиканского бюджета Республики Коми</w:t>
      </w:r>
    </w:p>
    <w:p w:rsidR="00C3778E" w:rsidRPr="00C3778E" w:rsidRDefault="00C3778E" w:rsidP="00C3778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2268"/>
        <w:gridCol w:w="2126"/>
        <w:gridCol w:w="2410"/>
        <w:gridCol w:w="992"/>
        <w:gridCol w:w="993"/>
        <w:gridCol w:w="850"/>
        <w:gridCol w:w="928"/>
      </w:tblGrid>
      <w:tr w:rsidR="00C3778E" w:rsidRPr="00C3778E" w:rsidTr="00510AAE">
        <w:tc>
          <w:tcPr>
            <w:tcW w:w="567" w:type="dxa"/>
            <w:vMerge w:val="restart"/>
            <w:shd w:val="clear" w:color="auto" w:fill="auto"/>
          </w:tcPr>
          <w:p w:rsidR="00C3778E" w:rsidRPr="00C3778E" w:rsidRDefault="00C3778E" w:rsidP="00C3778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C3778E" w:rsidRPr="00C3778E" w:rsidRDefault="00C3778E" w:rsidP="00C3778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основного мероприятия муниципальной программы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377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Наименование субсидии и (или) иного межбюджетного трансферта &lt;1&gt;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377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Результат использования субсидии &lt;1&gt;</w:t>
            </w:r>
          </w:p>
        </w:tc>
        <w:tc>
          <w:tcPr>
            <w:tcW w:w="6173" w:type="dxa"/>
            <w:gridSpan w:val="5"/>
            <w:shd w:val="clear" w:color="auto" w:fill="auto"/>
          </w:tcPr>
          <w:p w:rsidR="00C3778E" w:rsidRPr="00C3778E" w:rsidRDefault="00C3778E" w:rsidP="00C3778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результата использования субсидии и (или) иных межбюджетных трансфертов</w:t>
            </w:r>
          </w:p>
        </w:tc>
      </w:tr>
      <w:tr w:rsidR="00C3778E" w:rsidRPr="00C3778E" w:rsidTr="00510AAE">
        <w:tc>
          <w:tcPr>
            <w:tcW w:w="567" w:type="dxa"/>
            <w:vMerge/>
            <w:shd w:val="clear" w:color="auto" w:fill="auto"/>
          </w:tcPr>
          <w:p w:rsidR="00C3778E" w:rsidRPr="00C3778E" w:rsidRDefault="00C3778E" w:rsidP="00C3778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C3778E" w:rsidRPr="00C3778E" w:rsidRDefault="00C3778E" w:rsidP="00C3778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C3778E" w:rsidRPr="00C3778E" w:rsidRDefault="00C3778E" w:rsidP="00C3778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3778E" w:rsidRPr="00C3778E" w:rsidRDefault="00C3778E" w:rsidP="00C3778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C3778E" w:rsidRPr="00C3778E" w:rsidRDefault="00C3778E" w:rsidP="00C3778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 ед. изм.</w:t>
            </w:r>
          </w:p>
        </w:tc>
        <w:tc>
          <w:tcPr>
            <w:tcW w:w="3763" w:type="dxa"/>
            <w:gridSpan w:val="4"/>
            <w:shd w:val="clear" w:color="auto" w:fill="auto"/>
          </w:tcPr>
          <w:p w:rsidR="00C3778E" w:rsidRPr="00C3778E" w:rsidRDefault="00C3778E" w:rsidP="00C3778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Плановое значение по годам</w:t>
            </w:r>
          </w:p>
        </w:tc>
      </w:tr>
      <w:tr w:rsidR="00C3778E" w:rsidRPr="00C3778E" w:rsidTr="00510AAE">
        <w:tc>
          <w:tcPr>
            <w:tcW w:w="567" w:type="dxa"/>
            <w:vMerge/>
            <w:shd w:val="clear" w:color="auto" w:fill="auto"/>
          </w:tcPr>
          <w:p w:rsidR="00C3778E" w:rsidRPr="00C3778E" w:rsidRDefault="00C3778E" w:rsidP="00C3778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C3778E" w:rsidRPr="00C3778E" w:rsidRDefault="00C3778E" w:rsidP="00C3778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C3778E" w:rsidRPr="00C3778E" w:rsidRDefault="00C3778E" w:rsidP="00C3778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3778E" w:rsidRPr="00C3778E" w:rsidRDefault="00C3778E" w:rsidP="00C3778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C3778E" w:rsidRPr="00C3778E" w:rsidRDefault="00C3778E" w:rsidP="00C3778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C3778E" w:rsidRPr="00C3778E" w:rsidRDefault="00C3778E" w:rsidP="00C3778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993" w:type="dxa"/>
            <w:shd w:val="clear" w:color="auto" w:fill="auto"/>
          </w:tcPr>
          <w:p w:rsidR="00C3778E" w:rsidRPr="00C3778E" w:rsidRDefault="00C3778E" w:rsidP="00C3778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850" w:type="dxa"/>
            <w:shd w:val="clear" w:color="auto" w:fill="auto"/>
          </w:tcPr>
          <w:p w:rsidR="00C3778E" w:rsidRPr="00C3778E" w:rsidRDefault="00C3778E" w:rsidP="00C3778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928" w:type="dxa"/>
            <w:shd w:val="clear" w:color="auto" w:fill="auto"/>
          </w:tcPr>
          <w:p w:rsidR="00C3778E" w:rsidRPr="00C3778E" w:rsidRDefault="00C3778E" w:rsidP="00C3778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</w:tr>
      <w:tr w:rsidR="00C3778E" w:rsidRPr="00C3778E" w:rsidTr="00510AAE">
        <w:tc>
          <w:tcPr>
            <w:tcW w:w="567" w:type="dxa"/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377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...</w:t>
            </w:r>
          </w:p>
        </w:tc>
        <w:tc>
          <w:tcPr>
            <w:tcW w:w="2268" w:type="dxa"/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Субсидия </w:t>
            </w:r>
            <w:proofErr w:type="gramStart"/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  <w:proofErr w:type="gramEnd"/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...</w:t>
            </w:r>
          </w:p>
        </w:tc>
        <w:tc>
          <w:tcPr>
            <w:tcW w:w="2126" w:type="dxa"/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Показатель 1 ...</w:t>
            </w:r>
          </w:p>
        </w:tc>
        <w:tc>
          <w:tcPr>
            <w:tcW w:w="992" w:type="dxa"/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...</w:t>
            </w:r>
          </w:p>
        </w:tc>
        <w:tc>
          <w:tcPr>
            <w:tcW w:w="993" w:type="dxa"/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...</w:t>
            </w:r>
          </w:p>
        </w:tc>
        <w:tc>
          <w:tcPr>
            <w:tcW w:w="850" w:type="dxa"/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...</w:t>
            </w:r>
          </w:p>
        </w:tc>
        <w:tc>
          <w:tcPr>
            <w:tcW w:w="928" w:type="dxa"/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778E" w:rsidRPr="00C3778E" w:rsidTr="00510AAE">
        <w:tc>
          <w:tcPr>
            <w:tcW w:w="567" w:type="dxa"/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Показатель 2 (при наличии)</w:t>
            </w:r>
          </w:p>
        </w:tc>
        <w:tc>
          <w:tcPr>
            <w:tcW w:w="992" w:type="dxa"/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C3778E" w:rsidRPr="00C3778E" w:rsidRDefault="00C3778E" w:rsidP="00C3778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8" w:type="dxa"/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778E" w:rsidRPr="00C3778E" w:rsidTr="00510AAE">
        <w:tc>
          <w:tcPr>
            <w:tcW w:w="567" w:type="dxa"/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...</w:t>
            </w:r>
          </w:p>
        </w:tc>
        <w:tc>
          <w:tcPr>
            <w:tcW w:w="2126" w:type="dxa"/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C3778E" w:rsidRPr="00C3778E" w:rsidRDefault="00C3778E" w:rsidP="00C3778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8" w:type="dxa"/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778E" w:rsidRPr="00C3778E" w:rsidTr="00510AAE">
        <w:tc>
          <w:tcPr>
            <w:tcW w:w="567" w:type="dxa"/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377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...</w:t>
            </w:r>
          </w:p>
        </w:tc>
        <w:tc>
          <w:tcPr>
            <w:tcW w:w="2268" w:type="dxa"/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Субсидия </w:t>
            </w:r>
            <w:proofErr w:type="gramStart"/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  <w:proofErr w:type="gramEnd"/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...</w:t>
            </w:r>
          </w:p>
        </w:tc>
        <w:tc>
          <w:tcPr>
            <w:tcW w:w="2126" w:type="dxa"/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...</w:t>
            </w:r>
          </w:p>
        </w:tc>
        <w:tc>
          <w:tcPr>
            <w:tcW w:w="992" w:type="dxa"/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...</w:t>
            </w:r>
          </w:p>
        </w:tc>
        <w:tc>
          <w:tcPr>
            <w:tcW w:w="993" w:type="dxa"/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...</w:t>
            </w:r>
          </w:p>
        </w:tc>
        <w:tc>
          <w:tcPr>
            <w:tcW w:w="850" w:type="dxa"/>
            <w:shd w:val="clear" w:color="auto" w:fill="auto"/>
          </w:tcPr>
          <w:p w:rsidR="00C3778E" w:rsidRPr="00C3778E" w:rsidRDefault="00C3778E" w:rsidP="00C3778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lang w:eastAsia="ru-RU"/>
              </w:rPr>
              <w:t>...</w:t>
            </w:r>
          </w:p>
        </w:tc>
        <w:tc>
          <w:tcPr>
            <w:tcW w:w="928" w:type="dxa"/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778E" w:rsidRPr="00C3778E" w:rsidTr="00510AAE">
        <w:tc>
          <w:tcPr>
            <w:tcW w:w="567" w:type="dxa"/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3778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мероприятие...</w:t>
            </w:r>
          </w:p>
        </w:tc>
        <w:tc>
          <w:tcPr>
            <w:tcW w:w="2268" w:type="dxa"/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Субсидия </w:t>
            </w:r>
            <w:proofErr w:type="gramStart"/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  <w:proofErr w:type="gramEnd"/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...</w:t>
            </w:r>
          </w:p>
        </w:tc>
        <w:tc>
          <w:tcPr>
            <w:tcW w:w="2126" w:type="dxa"/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...</w:t>
            </w:r>
          </w:p>
        </w:tc>
        <w:tc>
          <w:tcPr>
            <w:tcW w:w="992" w:type="dxa"/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...</w:t>
            </w:r>
          </w:p>
        </w:tc>
        <w:tc>
          <w:tcPr>
            <w:tcW w:w="993" w:type="dxa"/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...</w:t>
            </w:r>
          </w:p>
        </w:tc>
        <w:tc>
          <w:tcPr>
            <w:tcW w:w="850" w:type="dxa"/>
            <w:shd w:val="clear" w:color="auto" w:fill="auto"/>
          </w:tcPr>
          <w:p w:rsidR="00C3778E" w:rsidRPr="00C3778E" w:rsidRDefault="00C3778E" w:rsidP="00C3778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778E">
              <w:rPr>
                <w:rFonts w:ascii="Times New Roman" w:eastAsia="Times New Roman" w:hAnsi="Times New Roman" w:cs="Times New Roman"/>
                <w:lang w:eastAsia="ru-RU"/>
              </w:rPr>
              <w:t>...</w:t>
            </w:r>
          </w:p>
        </w:tc>
        <w:tc>
          <w:tcPr>
            <w:tcW w:w="928" w:type="dxa"/>
            <w:shd w:val="clear" w:color="auto" w:fill="auto"/>
          </w:tcPr>
          <w:p w:rsidR="00C3778E" w:rsidRPr="00C3778E" w:rsidRDefault="00C3778E" w:rsidP="00C37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3778E" w:rsidRPr="00C3778E" w:rsidRDefault="00C3778E" w:rsidP="00510AAE">
      <w:pPr>
        <w:spacing w:after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3778E" w:rsidRPr="00C3778E" w:rsidRDefault="00C3778E" w:rsidP="00C377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C3778E">
        <w:rPr>
          <w:rFonts w:ascii="Arial" w:eastAsia="Times New Roman" w:hAnsi="Arial" w:cs="Arial"/>
          <w:sz w:val="20"/>
          <w:szCs w:val="20"/>
          <w:lang w:eastAsia="ru-RU"/>
        </w:rPr>
        <w:t>--------------------------------</w:t>
      </w:r>
    </w:p>
    <w:p w:rsidR="00C3778E" w:rsidRPr="00510AAE" w:rsidRDefault="00C3778E" w:rsidP="00510AAE">
      <w:pPr>
        <w:widowControl w:val="0"/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Arial" w:eastAsia="Times New Roman" w:hAnsi="Arial" w:cs="Arial"/>
          <w:sz w:val="18"/>
          <w:szCs w:val="20"/>
          <w:lang w:eastAsia="ru-RU"/>
        </w:rPr>
      </w:pPr>
      <w:r w:rsidRPr="00510AAE">
        <w:rPr>
          <w:rFonts w:ascii="Arial" w:eastAsia="Times New Roman" w:hAnsi="Arial" w:cs="Arial"/>
          <w:sz w:val="18"/>
          <w:szCs w:val="20"/>
          <w:lang w:eastAsia="ru-RU"/>
        </w:rPr>
        <w:t>&lt;1&gt; информация указывается в соответствии с заключенными соглашениями с главными распорядителями средств республиканского бюджета Республики Коми;</w:t>
      </w:r>
    </w:p>
    <w:p w:rsidR="00C3778E" w:rsidRPr="00510AAE" w:rsidRDefault="00C3778E" w:rsidP="00510AAE">
      <w:pPr>
        <w:widowControl w:val="0"/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Arial" w:eastAsia="Times New Roman" w:hAnsi="Arial" w:cs="Arial"/>
          <w:sz w:val="18"/>
          <w:szCs w:val="20"/>
          <w:lang w:eastAsia="ru-RU"/>
        </w:rPr>
      </w:pPr>
      <w:r w:rsidRPr="00510AAE">
        <w:rPr>
          <w:rFonts w:ascii="Arial" w:eastAsia="Times New Roman" w:hAnsi="Arial" w:cs="Arial"/>
          <w:sz w:val="18"/>
          <w:szCs w:val="20"/>
          <w:lang w:eastAsia="ru-RU"/>
        </w:rPr>
        <w:t>&lt;2&gt; показатель результата использования субсидии и (или) иных межбюджетных трансфертов, необходимый для достижения результата использования субсидии, установленного соглашением о предоставлении субсидии.</w:t>
      </w:r>
    </w:p>
    <w:p w:rsidR="00510AAE" w:rsidRDefault="00510AAE" w:rsidP="00510AA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510AAE" w:rsidSect="00C3778E">
          <w:pgSz w:w="16838" w:h="11905" w:orient="landscape"/>
          <w:pgMar w:top="1276" w:right="1134" w:bottom="851" w:left="238" w:header="720" w:footer="720" w:gutter="0"/>
          <w:cols w:space="720"/>
          <w:noEndnote/>
        </w:sectPr>
      </w:pPr>
    </w:p>
    <w:p w:rsidR="00C3778E" w:rsidRPr="00C3778E" w:rsidRDefault="00C3778E" w:rsidP="00510AA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3778E" w:rsidRPr="00C3778E" w:rsidRDefault="00C3778E" w:rsidP="00C3778E">
      <w:pPr>
        <w:spacing w:after="0"/>
        <w:ind w:left="28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3778E" w:rsidRPr="00C3778E" w:rsidRDefault="00C3778E" w:rsidP="00C3778E">
      <w:pPr>
        <w:spacing w:after="0"/>
        <w:ind w:left="28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3778E" w:rsidRPr="00C3778E" w:rsidRDefault="00C3778E" w:rsidP="00C3778E">
      <w:pPr>
        <w:rPr>
          <w:rFonts w:ascii="Calibri" w:eastAsia="Times New Roman" w:hAnsi="Calibri" w:cs="Times New Roman"/>
          <w:lang w:eastAsia="ru-RU"/>
        </w:rPr>
      </w:pPr>
    </w:p>
    <w:p w:rsidR="00510AAE" w:rsidRDefault="00510AAE" w:rsidP="00510A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0AAE" w:rsidRDefault="00510AAE" w:rsidP="00510A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0AAE" w:rsidRDefault="00510AAE" w:rsidP="00510A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0AAE" w:rsidRDefault="00510AAE" w:rsidP="00510A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0AAE" w:rsidRDefault="00510AAE" w:rsidP="00510A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0AAE" w:rsidRDefault="00510AAE" w:rsidP="00510A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0AAE" w:rsidRDefault="00510AAE" w:rsidP="00510A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0AAE" w:rsidRPr="006D3047" w:rsidRDefault="00510AAE" w:rsidP="00510A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Издание Совета муниципального района «Корткеросский» </w:t>
      </w:r>
    </w:p>
    <w:p w:rsidR="00510AAE" w:rsidRPr="006D3047" w:rsidRDefault="00510AAE" w:rsidP="00510A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и администрации муниципального района «Корткеросский»</w:t>
      </w:r>
    </w:p>
    <w:p w:rsidR="00510AAE" w:rsidRPr="006D3047" w:rsidRDefault="00510AAE" w:rsidP="00510AAE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0AAE" w:rsidRPr="006D3047" w:rsidRDefault="00510AAE" w:rsidP="00510A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0AAE" w:rsidRPr="006D3047" w:rsidRDefault="00510AAE" w:rsidP="00510A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Редакционная коллегия:</w:t>
      </w:r>
    </w:p>
    <w:p w:rsidR="00510AAE" w:rsidRPr="006D3047" w:rsidRDefault="00510AAE" w:rsidP="00510A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 - Нестерова Л.В. (9-25-51)  </w:t>
      </w:r>
    </w:p>
    <w:p w:rsidR="00510AAE" w:rsidRPr="006D3047" w:rsidRDefault="00510AAE" w:rsidP="00510A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Ответственный секретарь – </w:t>
      </w:r>
      <w:proofErr w:type="spellStart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Гилева</w:t>
      </w:r>
      <w:proofErr w:type="spellEnd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Т.Н.</w:t>
      </w:r>
    </w:p>
    <w:p w:rsidR="00510AAE" w:rsidRPr="006D3047" w:rsidRDefault="00510AAE" w:rsidP="00510A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редколлегии: Деменко Т.И.,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Шалыгина Г.А</w:t>
      </w: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10AAE" w:rsidRPr="006D3047" w:rsidRDefault="00510AAE" w:rsidP="00510AAE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0AAE" w:rsidRPr="006D3047" w:rsidRDefault="00510AAE" w:rsidP="00510A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0AAE" w:rsidRPr="006D3047" w:rsidRDefault="00510AAE" w:rsidP="00510A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 редколлегии</w:t>
      </w: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168020, Республика Коми, </w:t>
      </w:r>
      <w:proofErr w:type="spellStart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орткерос</w:t>
      </w:r>
      <w:proofErr w:type="spellEnd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д.225.</w:t>
      </w:r>
    </w:p>
    <w:p w:rsidR="00510AAE" w:rsidRPr="006D3047" w:rsidRDefault="00510AAE" w:rsidP="00510A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Телефоны: 9-25-51</w:t>
      </w:r>
    </w:p>
    <w:p w:rsidR="00510AAE" w:rsidRPr="006D3047" w:rsidRDefault="00510AAE" w:rsidP="00510AAE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0AAE" w:rsidRPr="006D3047" w:rsidRDefault="00510AAE" w:rsidP="00510A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0AAE" w:rsidRPr="006D3047" w:rsidRDefault="00510AAE" w:rsidP="00510A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Подписано в печать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 ноября</w:t>
      </w: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 года.</w:t>
      </w:r>
    </w:p>
    <w:p w:rsidR="00510AAE" w:rsidRPr="006D3047" w:rsidRDefault="00510AAE" w:rsidP="00510A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Тираж – 43 экз.</w:t>
      </w:r>
    </w:p>
    <w:p w:rsidR="00510AAE" w:rsidRPr="006D3047" w:rsidRDefault="00510AAE" w:rsidP="00510AAE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 А5.</w:t>
      </w:r>
    </w:p>
    <w:p w:rsidR="00510AAE" w:rsidRPr="006D3047" w:rsidRDefault="00510AAE" w:rsidP="00510AAE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0AAE" w:rsidRPr="006D3047" w:rsidRDefault="00510AAE" w:rsidP="00510A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0AAE" w:rsidRPr="006D3047" w:rsidRDefault="00510AAE" w:rsidP="00510A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Отпечатано в администрации муниципального района «Корткеросский»</w:t>
      </w:r>
    </w:p>
    <w:p w:rsidR="00510AAE" w:rsidRPr="00D134CA" w:rsidRDefault="00510AAE" w:rsidP="00510A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510AAE" w:rsidRPr="00D134CA" w:rsidSect="000A3807">
          <w:pgSz w:w="11906" w:h="16838"/>
          <w:pgMar w:top="1134" w:right="992" w:bottom="1134" w:left="1134" w:header="709" w:footer="709" w:gutter="0"/>
          <w:cols w:space="708"/>
          <w:titlePg/>
          <w:docGrid w:linePitch="360"/>
        </w:sect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168020, Республика Коми,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орткерос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д.225</w:t>
      </w:r>
    </w:p>
    <w:p w:rsidR="00C3778E" w:rsidRPr="00C3778E" w:rsidRDefault="00C3778E" w:rsidP="00510AAE">
      <w:pPr>
        <w:rPr>
          <w:b/>
          <w:sz w:val="24"/>
        </w:rPr>
      </w:pPr>
    </w:p>
    <w:sectPr w:rsidR="00C3778E" w:rsidRPr="00C3778E" w:rsidSect="00510AAE">
      <w:headerReference w:type="default" r:id="rId15"/>
      <w:pgSz w:w="11905" w:h="16838"/>
      <w:pgMar w:top="1134" w:right="851" w:bottom="249" w:left="1276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A0D" w:rsidRDefault="006E3A0D" w:rsidP="00C3778E">
      <w:pPr>
        <w:spacing w:after="0" w:line="240" w:lineRule="auto"/>
      </w:pPr>
      <w:r>
        <w:separator/>
      </w:r>
    </w:p>
  </w:endnote>
  <w:endnote w:type="continuationSeparator" w:id="0">
    <w:p w:rsidR="006E3A0D" w:rsidRDefault="006E3A0D" w:rsidP="00C377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78E" w:rsidRDefault="00C3778E">
    <w:pPr>
      <w:pStyle w:val="a5"/>
      <w:jc w:val="right"/>
    </w:pPr>
  </w:p>
  <w:p w:rsidR="00C3778E" w:rsidRDefault="00C3778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A0D" w:rsidRDefault="006E3A0D" w:rsidP="00C3778E">
      <w:pPr>
        <w:spacing w:after="0" w:line="240" w:lineRule="auto"/>
      </w:pPr>
      <w:r>
        <w:separator/>
      </w:r>
    </w:p>
  </w:footnote>
  <w:footnote w:type="continuationSeparator" w:id="0">
    <w:p w:rsidR="006E3A0D" w:rsidRDefault="006E3A0D" w:rsidP="00C377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463163"/>
      <w:docPartObj>
        <w:docPartGallery w:val="Page Numbers (Top of Page)"/>
        <w:docPartUnique/>
      </w:docPartObj>
    </w:sdtPr>
    <w:sdtContent>
      <w:p w:rsidR="00C3778E" w:rsidRDefault="00C3778E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0AAE">
          <w:rPr>
            <w:noProof/>
          </w:rPr>
          <w:t>56</w:t>
        </w:r>
        <w:r>
          <w:fldChar w:fldCharType="end"/>
        </w:r>
      </w:p>
    </w:sdtContent>
  </w:sdt>
  <w:p w:rsidR="00C3778E" w:rsidRDefault="00C3778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7950720"/>
      <w:docPartObj>
        <w:docPartGallery w:val="Page Numbers (Top of Page)"/>
        <w:docPartUnique/>
      </w:docPartObj>
    </w:sdtPr>
    <w:sdtContent>
      <w:p w:rsidR="00C3778E" w:rsidRDefault="00C3778E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0AAE">
          <w:rPr>
            <w:noProof/>
          </w:rPr>
          <w:t>0</w:t>
        </w:r>
        <w:r>
          <w:fldChar w:fldCharType="end"/>
        </w:r>
      </w:p>
    </w:sdtContent>
  </w:sdt>
  <w:p w:rsidR="00C3778E" w:rsidRDefault="00C3778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D2DA4"/>
    <w:multiLevelType w:val="hybridMultilevel"/>
    <w:tmpl w:val="6A469F94"/>
    <w:lvl w:ilvl="0" w:tplc="60C4C3EE">
      <w:start w:val="1"/>
      <w:numFmt w:val="decimal"/>
      <w:lvlText w:val="%1."/>
      <w:lvlJc w:val="left"/>
      <w:pPr>
        <w:ind w:left="94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">
    <w:nsid w:val="14996FF2"/>
    <w:multiLevelType w:val="hybridMultilevel"/>
    <w:tmpl w:val="0CBA7EF6"/>
    <w:lvl w:ilvl="0" w:tplc="787A639E">
      <w:start w:val="1"/>
      <w:numFmt w:val="decimal"/>
      <w:lvlText w:val="%1."/>
      <w:lvlJc w:val="left"/>
      <w:pPr>
        <w:ind w:left="346" w:hanging="360"/>
      </w:pPr>
      <w:rPr>
        <w:rFonts w:eastAsia="Times New Roman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066" w:hanging="360"/>
      </w:pPr>
    </w:lvl>
    <w:lvl w:ilvl="2" w:tplc="0419001B" w:tentative="1">
      <w:start w:val="1"/>
      <w:numFmt w:val="lowerRoman"/>
      <w:lvlText w:val="%3."/>
      <w:lvlJc w:val="right"/>
      <w:pPr>
        <w:ind w:left="1786" w:hanging="180"/>
      </w:pPr>
    </w:lvl>
    <w:lvl w:ilvl="3" w:tplc="0419000F" w:tentative="1">
      <w:start w:val="1"/>
      <w:numFmt w:val="decimal"/>
      <w:lvlText w:val="%4."/>
      <w:lvlJc w:val="left"/>
      <w:pPr>
        <w:ind w:left="2506" w:hanging="360"/>
      </w:pPr>
    </w:lvl>
    <w:lvl w:ilvl="4" w:tplc="04190019" w:tentative="1">
      <w:start w:val="1"/>
      <w:numFmt w:val="lowerLetter"/>
      <w:lvlText w:val="%5."/>
      <w:lvlJc w:val="left"/>
      <w:pPr>
        <w:ind w:left="3226" w:hanging="360"/>
      </w:pPr>
    </w:lvl>
    <w:lvl w:ilvl="5" w:tplc="0419001B" w:tentative="1">
      <w:start w:val="1"/>
      <w:numFmt w:val="lowerRoman"/>
      <w:lvlText w:val="%6."/>
      <w:lvlJc w:val="right"/>
      <w:pPr>
        <w:ind w:left="3946" w:hanging="180"/>
      </w:pPr>
    </w:lvl>
    <w:lvl w:ilvl="6" w:tplc="0419000F" w:tentative="1">
      <w:start w:val="1"/>
      <w:numFmt w:val="decimal"/>
      <w:lvlText w:val="%7."/>
      <w:lvlJc w:val="left"/>
      <w:pPr>
        <w:ind w:left="4666" w:hanging="360"/>
      </w:pPr>
    </w:lvl>
    <w:lvl w:ilvl="7" w:tplc="04190019" w:tentative="1">
      <w:start w:val="1"/>
      <w:numFmt w:val="lowerLetter"/>
      <w:lvlText w:val="%8."/>
      <w:lvlJc w:val="left"/>
      <w:pPr>
        <w:ind w:left="5386" w:hanging="360"/>
      </w:pPr>
    </w:lvl>
    <w:lvl w:ilvl="8" w:tplc="0419001B" w:tentative="1">
      <w:start w:val="1"/>
      <w:numFmt w:val="lowerRoman"/>
      <w:lvlText w:val="%9."/>
      <w:lvlJc w:val="right"/>
      <w:pPr>
        <w:ind w:left="6106" w:hanging="180"/>
      </w:pPr>
    </w:lvl>
  </w:abstractNum>
  <w:abstractNum w:abstractNumId="2">
    <w:nsid w:val="1C4D6115"/>
    <w:multiLevelType w:val="hybridMultilevel"/>
    <w:tmpl w:val="944A560A"/>
    <w:lvl w:ilvl="0" w:tplc="47ACED56">
      <w:start w:val="1"/>
      <w:numFmt w:val="decimal"/>
      <w:lvlText w:val="%1."/>
      <w:lvlJc w:val="left"/>
      <w:pPr>
        <w:ind w:left="5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2" w:hanging="360"/>
      </w:pPr>
    </w:lvl>
    <w:lvl w:ilvl="2" w:tplc="0419001B" w:tentative="1">
      <w:start w:val="1"/>
      <w:numFmt w:val="lowerRoman"/>
      <w:lvlText w:val="%3."/>
      <w:lvlJc w:val="right"/>
      <w:pPr>
        <w:ind w:left="1992" w:hanging="180"/>
      </w:pPr>
    </w:lvl>
    <w:lvl w:ilvl="3" w:tplc="0419000F" w:tentative="1">
      <w:start w:val="1"/>
      <w:numFmt w:val="decimal"/>
      <w:lvlText w:val="%4."/>
      <w:lvlJc w:val="left"/>
      <w:pPr>
        <w:ind w:left="2712" w:hanging="360"/>
      </w:pPr>
    </w:lvl>
    <w:lvl w:ilvl="4" w:tplc="04190019" w:tentative="1">
      <w:start w:val="1"/>
      <w:numFmt w:val="lowerLetter"/>
      <w:lvlText w:val="%5."/>
      <w:lvlJc w:val="left"/>
      <w:pPr>
        <w:ind w:left="3432" w:hanging="360"/>
      </w:pPr>
    </w:lvl>
    <w:lvl w:ilvl="5" w:tplc="0419001B" w:tentative="1">
      <w:start w:val="1"/>
      <w:numFmt w:val="lowerRoman"/>
      <w:lvlText w:val="%6."/>
      <w:lvlJc w:val="right"/>
      <w:pPr>
        <w:ind w:left="4152" w:hanging="180"/>
      </w:pPr>
    </w:lvl>
    <w:lvl w:ilvl="6" w:tplc="0419000F" w:tentative="1">
      <w:start w:val="1"/>
      <w:numFmt w:val="decimal"/>
      <w:lvlText w:val="%7."/>
      <w:lvlJc w:val="left"/>
      <w:pPr>
        <w:ind w:left="4872" w:hanging="360"/>
      </w:pPr>
    </w:lvl>
    <w:lvl w:ilvl="7" w:tplc="04190019" w:tentative="1">
      <w:start w:val="1"/>
      <w:numFmt w:val="lowerLetter"/>
      <w:lvlText w:val="%8."/>
      <w:lvlJc w:val="left"/>
      <w:pPr>
        <w:ind w:left="5592" w:hanging="360"/>
      </w:pPr>
    </w:lvl>
    <w:lvl w:ilvl="8" w:tplc="0419001B" w:tentative="1">
      <w:start w:val="1"/>
      <w:numFmt w:val="lowerRoman"/>
      <w:lvlText w:val="%9."/>
      <w:lvlJc w:val="right"/>
      <w:pPr>
        <w:ind w:left="6312" w:hanging="180"/>
      </w:pPr>
    </w:lvl>
  </w:abstractNum>
  <w:abstractNum w:abstractNumId="3">
    <w:nsid w:val="35327162"/>
    <w:multiLevelType w:val="multilevel"/>
    <w:tmpl w:val="47E6CE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>
    <w:nsid w:val="4344521A"/>
    <w:multiLevelType w:val="hybridMultilevel"/>
    <w:tmpl w:val="C164BF6C"/>
    <w:lvl w:ilvl="0" w:tplc="0542F4B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>
    <w:nsid w:val="524D190D"/>
    <w:multiLevelType w:val="hybridMultilevel"/>
    <w:tmpl w:val="118A6030"/>
    <w:lvl w:ilvl="0" w:tplc="0419000F">
      <w:start w:val="1"/>
      <w:numFmt w:val="decimal"/>
      <w:lvlText w:val="%1."/>
      <w:lvlJc w:val="left"/>
      <w:pPr>
        <w:ind w:left="7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B42250"/>
    <w:multiLevelType w:val="hybridMultilevel"/>
    <w:tmpl w:val="118A6030"/>
    <w:lvl w:ilvl="0" w:tplc="0419000F">
      <w:start w:val="1"/>
      <w:numFmt w:val="decimal"/>
      <w:lvlText w:val="%1."/>
      <w:lvlJc w:val="left"/>
      <w:pPr>
        <w:ind w:left="7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087954"/>
    <w:multiLevelType w:val="multilevel"/>
    <w:tmpl w:val="D9DA3F04"/>
    <w:lvl w:ilvl="0">
      <w:start w:val="1"/>
      <w:numFmt w:val="decimal"/>
      <w:lvlText w:val="%1."/>
      <w:lvlJc w:val="left"/>
      <w:pPr>
        <w:ind w:left="71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04" w:hanging="4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7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3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3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9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94" w:hanging="1440"/>
      </w:pPr>
      <w:rPr>
        <w:rFonts w:hint="default"/>
      </w:rPr>
    </w:lvl>
  </w:abstractNum>
  <w:abstractNum w:abstractNumId="8">
    <w:nsid w:val="76B67F22"/>
    <w:multiLevelType w:val="hybridMultilevel"/>
    <w:tmpl w:val="8586FEE4"/>
    <w:lvl w:ilvl="0" w:tplc="EBA0F7A2">
      <w:start w:val="1"/>
      <w:numFmt w:val="decimal"/>
      <w:lvlText w:val="%1."/>
      <w:lvlJc w:val="left"/>
      <w:pPr>
        <w:ind w:left="677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9">
    <w:nsid w:val="781F0F72"/>
    <w:multiLevelType w:val="hybridMultilevel"/>
    <w:tmpl w:val="6A469F94"/>
    <w:lvl w:ilvl="0" w:tplc="60C4C3EE">
      <w:start w:val="1"/>
      <w:numFmt w:val="decimal"/>
      <w:lvlText w:val="%1."/>
      <w:lvlJc w:val="left"/>
      <w:pPr>
        <w:ind w:left="94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0">
    <w:nsid w:val="7E462161"/>
    <w:multiLevelType w:val="hybridMultilevel"/>
    <w:tmpl w:val="065AFA2A"/>
    <w:lvl w:ilvl="0" w:tplc="0B006D7E">
      <w:start w:val="2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9153CD"/>
    <w:multiLevelType w:val="hybridMultilevel"/>
    <w:tmpl w:val="C164BF6C"/>
    <w:lvl w:ilvl="0" w:tplc="0542F4B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7"/>
  </w:num>
  <w:num w:numId="2">
    <w:abstractNumId w:val="11"/>
  </w:num>
  <w:num w:numId="3">
    <w:abstractNumId w:val="3"/>
  </w:num>
  <w:num w:numId="4">
    <w:abstractNumId w:val="2"/>
  </w:num>
  <w:num w:numId="5">
    <w:abstractNumId w:val="9"/>
  </w:num>
  <w:num w:numId="6">
    <w:abstractNumId w:val="0"/>
  </w:num>
  <w:num w:numId="7">
    <w:abstractNumId w:val="8"/>
  </w:num>
  <w:num w:numId="8">
    <w:abstractNumId w:val="5"/>
  </w:num>
  <w:num w:numId="9">
    <w:abstractNumId w:val="6"/>
  </w:num>
  <w:num w:numId="10">
    <w:abstractNumId w:val="4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848"/>
    <w:rsid w:val="00344848"/>
    <w:rsid w:val="00510AAE"/>
    <w:rsid w:val="006E3A0D"/>
    <w:rsid w:val="00C3778E"/>
    <w:rsid w:val="00CA7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78E"/>
  </w:style>
  <w:style w:type="paragraph" w:styleId="1">
    <w:name w:val="heading 1"/>
    <w:basedOn w:val="a"/>
    <w:next w:val="a"/>
    <w:link w:val="10"/>
    <w:uiPriority w:val="9"/>
    <w:qFormat/>
    <w:rsid w:val="00C3778E"/>
    <w:pPr>
      <w:keepNext/>
      <w:spacing w:after="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C3778E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C3778E"/>
    <w:pPr>
      <w:keepNext/>
      <w:spacing w:after="0" w:line="240" w:lineRule="auto"/>
      <w:jc w:val="both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C3778E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Стиль3"/>
    <w:basedOn w:val="a"/>
    <w:rsid w:val="00C3778E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hadow/>
      <w:sz w:val="96"/>
      <w:szCs w:val="96"/>
      <w:lang w:eastAsia="ru-RU"/>
    </w:rPr>
  </w:style>
  <w:style w:type="paragraph" w:styleId="a3">
    <w:name w:val="header"/>
    <w:basedOn w:val="a"/>
    <w:link w:val="a4"/>
    <w:uiPriority w:val="99"/>
    <w:unhideWhenUsed/>
    <w:rsid w:val="00C377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3778E"/>
  </w:style>
  <w:style w:type="paragraph" w:styleId="a5">
    <w:name w:val="footer"/>
    <w:basedOn w:val="a"/>
    <w:link w:val="a6"/>
    <w:uiPriority w:val="99"/>
    <w:unhideWhenUsed/>
    <w:rsid w:val="00C377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3778E"/>
  </w:style>
  <w:style w:type="character" w:customStyle="1" w:styleId="10">
    <w:name w:val="Заголовок 1 Знак"/>
    <w:basedOn w:val="a0"/>
    <w:link w:val="1"/>
    <w:uiPriority w:val="9"/>
    <w:rsid w:val="00C3778E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3778E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3778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3778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3778E"/>
  </w:style>
  <w:style w:type="numbering" w:customStyle="1" w:styleId="110">
    <w:name w:val="Нет списка11"/>
    <w:next w:val="a2"/>
    <w:uiPriority w:val="99"/>
    <w:semiHidden/>
    <w:unhideWhenUsed/>
    <w:rsid w:val="00C3778E"/>
  </w:style>
  <w:style w:type="paragraph" w:styleId="21">
    <w:name w:val="Body Text Indent 2"/>
    <w:basedOn w:val="a"/>
    <w:link w:val="22"/>
    <w:uiPriority w:val="99"/>
    <w:rsid w:val="00C3778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C3778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rsid w:val="00C377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377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778E"/>
    <w:pPr>
      <w:spacing w:after="0" w:line="240" w:lineRule="auto"/>
    </w:pPr>
    <w:rPr>
      <w:rFonts w:ascii="Tahoma" w:eastAsia="Calibri" w:hAnsi="Tahoma" w:cs="Times New Roman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C3778E"/>
    <w:rPr>
      <w:rFonts w:ascii="Tahoma" w:eastAsia="Calibri" w:hAnsi="Tahoma" w:cs="Times New Roman"/>
      <w:sz w:val="16"/>
      <w:szCs w:val="16"/>
      <w:lang w:eastAsia="ru-RU"/>
    </w:rPr>
  </w:style>
  <w:style w:type="paragraph" w:styleId="a9">
    <w:name w:val="List Paragraph"/>
    <w:aliases w:val="Абзац списка для документа"/>
    <w:basedOn w:val="a"/>
    <w:link w:val="aa"/>
    <w:uiPriority w:val="34"/>
    <w:qFormat/>
    <w:rsid w:val="00C3778E"/>
    <w:pPr>
      <w:ind w:left="720"/>
      <w:contextualSpacing/>
    </w:pPr>
    <w:rPr>
      <w:rFonts w:ascii="Calibri" w:eastAsia="Calibri" w:hAnsi="Calibri" w:cs="Times New Roman"/>
      <w:lang w:eastAsia="ru-RU"/>
    </w:rPr>
  </w:style>
  <w:style w:type="character" w:customStyle="1" w:styleId="apple-style-span">
    <w:name w:val="apple-style-span"/>
    <w:basedOn w:val="a0"/>
    <w:rsid w:val="00C3778E"/>
  </w:style>
  <w:style w:type="paragraph" w:customStyle="1" w:styleId="ConsPlusCell">
    <w:name w:val="ConsPlusCell"/>
    <w:uiPriority w:val="99"/>
    <w:rsid w:val="00C3778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C3778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ru-RU"/>
    </w:rPr>
  </w:style>
  <w:style w:type="paragraph" w:customStyle="1" w:styleId="Point">
    <w:name w:val="Point"/>
    <w:basedOn w:val="a"/>
    <w:link w:val="PointChar"/>
    <w:rsid w:val="00C3778E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intChar">
    <w:name w:val="Point Char"/>
    <w:link w:val="Point"/>
    <w:rsid w:val="00C377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Char2">
    <w:name w:val="Знак1 Знак Знак Знак Знак Знак Знак Знак Знак1 Char2"/>
    <w:basedOn w:val="a"/>
    <w:rsid w:val="00C3778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ru-RU"/>
    </w:rPr>
  </w:style>
  <w:style w:type="paragraph" w:customStyle="1" w:styleId="11Char1">
    <w:name w:val="Знак1 Знак Знак Знак Знак Знак Знак Знак Знак1 Char1"/>
    <w:basedOn w:val="a"/>
    <w:rsid w:val="00C3778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ru-RU"/>
    </w:rPr>
  </w:style>
  <w:style w:type="character" w:customStyle="1" w:styleId="ab">
    <w:name w:val="Текст сноски Знак"/>
    <w:basedOn w:val="a0"/>
    <w:link w:val="ac"/>
    <w:uiPriority w:val="99"/>
    <w:semiHidden/>
    <w:rsid w:val="00C3778E"/>
    <w:rPr>
      <w:rFonts w:ascii="Calibri" w:eastAsia="Calibri" w:hAnsi="Calibri" w:cs="Times New Roman"/>
      <w:sz w:val="20"/>
      <w:szCs w:val="20"/>
      <w:lang w:eastAsia="ru-RU"/>
    </w:rPr>
  </w:style>
  <w:style w:type="paragraph" w:styleId="ac">
    <w:name w:val="footnote text"/>
    <w:basedOn w:val="a"/>
    <w:link w:val="ab"/>
    <w:uiPriority w:val="99"/>
    <w:semiHidden/>
    <w:unhideWhenUsed/>
    <w:rsid w:val="00C3778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12">
    <w:name w:val="Текст сноски Знак1"/>
    <w:basedOn w:val="a0"/>
    <w:uiPriority w:val="99"/>
    <w:semiHidden/>
    <w:rsid w:val="00C3778E"/>
    <w:rPr>
      <w:sz w:val="20"/>
      <w:szCs w:val="20"/>
    </w:rPr>
  </w:style>
  <w:style w:type="character" w:customStyle="1" w:styleId="ad">
    <w:name w:val="Текст примечания Знак"/>
    <w:basedOn w:val="a0"/>
    <w:link w:val="ae"/>
    <w:uiPriority w:val="99"/>
    <w:semiHidden/>
    <w:rsid w:val="00C3778E"/>
    <w:rPr>
      <w:rFonts w:ascii="Calibri" w:eastAsia="Calibri" w:hAnsi="Calibri" w:cs="Times New Roman"/>
      <w:sz w:val="20"/>
      <w:szCs w:val="20"/>
      <w:lang w:eastAsia="ru-RU"/>
    </w:rPr>
  </w:style>
  <w:style w:type="paragraph" w:styleId="ae">
    <w:name w:val="annotation text"/>
    <w:basedOn w:val="a"/>
    <w:link w:val="ad"/>
    <w:uiPriority w:val="99"/>
    <w:semiHidden/>
    <w:unhideWhenUsed/>
    <w:rsid w:val="00C3778E"/>
    <w:pPr>
      <w:spacing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13">
    <w:name w:val="Текст примечания Знак1"/>
    <w:basedOn w:val="a0"/>
    <w:uiPriority w:val="99"/>
    <w:semiHidden/>
    <w:rsid w:val="00C3778E"/>
    <w:rPr>
      <w:sz w:val="20"/>
      <w:szCs w:val="20"/>
    </w:rPr>
  </w:style>
  <w:style w:type="character" w:customStyle="1" w:styleId="af">
    <w:name w:val="Тема примечания Знак"/>
    <w:basedOn w:val="ad"/>
    <w:link w:val="af0"/>
    <w:uiPriority w:val="99"/>
    <w:semiHidden/>
    <w:rsid w:val="00C3778E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f0">
    <w:name w:val="annotation subject"/>
    <w:basedOn w:val="ae"/>
    <w:next w:val="ae"/>
    <w:link w:val="af"/>
    <w:uiPriority w:val="99"/>
    <w:semiHidden/>
    <w:unhideWhenUsed/>
    <w:rsid w:val="00C3778E"/>
    <w:rPr>
      <w:b/>
      <w:bCs/>
    </w:rPr>
  </w:style>
  <w:style w:type="character" w:customStyle="1" w:styleId="14">
    <w:name w:val="Тема примечания Знак1"/>
    <w:basedOn w:val="13"/>
    <w:uiPriority w:val="99"/>
    <w:semiHidden/>
    <w:rsid w:val="00C3778E"/>
    <w:rPr>
      <w:b/>
      <w:bCs/>
      <w:sz w:val="20"/>
      <w:szCs w:val="20"/>
    </w:rPr>
  </w:style>
  <w:style w:type="paragraph" w:customStyle="1" w:styleId="s16">
    <w:name w:val="s_16"/>
    <w:basedOn w:val="a"/>
    <w:rsid w:val="00C37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 Spacing"/>
    <w:qFormat/>
    <w:rsid w:val="00C3778E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paragraph" w:customStyle="1" w:styleId="af2">
    <w:name w:val="Заголовок"/>
    <w:basedOn w:val="a"/>
    <w:uiPriority w:val="99"/>
    <w:rsid w:val="00C3778E"/>
    <w:pPr>
      <w:spacing w:after="0" w:line="240" w:lineRule="auto"/>
      <w:ind w:firstLine="851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3">
    <w:name w:val="Основной текст Знак"/>
    <w:basedOn w:val="a0"/>
    <w:link w:val="af4"/>
    <w:rsid w:val="00C3778E"/>
    <w:rPr>
      <w:rFonts w:ascii="Calibri" w:eastAsia="Calibri" w:hAnsi="Calibri" w:cs="Times New Roman"/>
    </w:rPr>
  </w:style>
  <w:style w:type="paragraph" w:styleId="af4">
    <w:name w:val="Body Text"/>
    <w:basedOn w:val="a"/>
    <w:link w:val="af3"/>
    <w:unhideWhenUsed/>
    <w:rsid w:val="00C3778E"/>
    <w:pPr>
      <w:spacing w:after="120"/>
    </w:pPr>
    <w:rPr>
      <w:rFonts w:ascii="Calibri" w:eastAsia="Calibri" w:hAnsi="Calibri" w:cs="Times New Roman"/>
    </w:rPr>
  </w:style>
  <w:style w:type="character" w:customStyle="1" w:styleId="15">
    <w:name w:val="Основной текст Знак1"/>
    <w:basedOn w:val="a0"/>
    <w:uiPriority w:val="99"/>
    <w:semiHidden/>
    <w:rsid w:val="00C3778E"/>
  </w:style>
  <w:style w:type="paragraph" w:customStyle="1" w:styleId="Default">
    <w:name w:val="Default"/>
    <w:rsid w:val="00C3778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WW8Num6z0">
    <w:name w:val="WW8Num6z0"/>
    <w:rsid w:val="00C3778E"/>
    <w:rPr>
      <w:rFonts w:ascii="Symbol" w:hAnsi="Symbol"/>
    </w:rPr>
  </w:style>
  <w:style w:type="character" w:styleId="af5">
    <w:name w:val="Hyperlink"/>
    <w:uiPriority w:val="99"/>
    <w:unhideWhenUsed/>
    <w:rsid w:val="00C3778E"/>
    <w:rPr>
      <w:color w:val="0000FF"/>
      <w:u w:val="single"/>
    </w:rPr>
  </w:style>
  <w:style w:type="paragraph" w:customStyle="1" w:styleId="xl64">
    <w:name w:val="xl64"/>
    <w:basedOn w:val="a"/>
    <w:rsid w:val="00C37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C377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C377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C377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C377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C377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C377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C377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C377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3">
    <w:name w:val="xl73"/>
    <w:basedOn w:val="a"/>
    <w:rsid w:val="00C377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C377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C377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C377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C377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C377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C377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C377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1">
    <w:name w:val="xl81"/>
    <w:basedOn w:val="a"/>
    <w:rsid w:val="00C377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C377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C377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C377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C377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C377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C377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C377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C377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C377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C377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C377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3778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C377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C377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C377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C377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C3778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C3778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C3778E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C3778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C3778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C3778E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C3778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C377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C377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C377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C377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C377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C377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C377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C377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C377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6">
    <w:name w:val="Гипертекстовая ссылка"/>
    <w:rsid w:val="00C3778E"/>
    <w:rPr>
      <w:rFonts w:cs="Times New Roman"/>
      <w:b w:val="0"/>
      <w:color w:val="106BBE"/>
      <w:sz w:val="26"/>
    </w:rPr>
  </w:style>
  <w:style w:type="paragraph" w:customStyle="1" w:styleId="af7">
    <w:name w:val="Нормальный (таблица)"/>
    <w:basedOn w:val="a"/>
    <w:next w:val="a"/>
    <w:rsid w:val="00C3778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8">
    <w:name w:val="Цветовое выделение"/>
    <w:rsid w:val="00C3778E"/>
    <w:rPr>
      <w:b/>
      <w:color w:val="26282F"/>
      <w:sz w:val="26"/>
    </w:rPr>
  </w:style>
  <w:style w:type="character" w:customStyle="1" w:styleId="af9">
    <w:name w:val="Активная гипертекстовая ссылка"/>
    <w:uiPriority w:val="99"/>
    <w:rsid w:val="00C3778E"/>
    <w:rPr>
      <w:rFonts w:cs="Times New Roman"/>
      <w:b w:val="0"/>
      <w:color w:val="106BBE"/>
      <w:sz w:val="26"/>
      <w:u w:val="single"/>
    </w:rPr>
  </w:style>
  <w:style w:type="paragraph" w:customStyle="1" w:styleId="afa">
    <w:name w:val="Внимание"/>
    <w:basedOn w:val="a"/>
    <w:next w:val="a"/>
    <w:uiPriority w:val="99"/>
    <w:rsid w:val="00C3778E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  <w:lang w:eastAsia="ru-RU"/>
    </w:rPr>
  </w:style>
  <w:style w:type="paragraph" w:customStyle="1" w:styleId="afb">
    <w:name w:val="Внимание: криминал!!"/>
    <w:basedOn w:val="afa"/>
    <w:next w:val="a"/>
    <w:uiPriority w:val="99"/>
    <w:rsid w:val="00C3778E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c">
    <w:name w:val="Внимание: недобросовестность!"/>
    <w:basedOn w:val="afa"/>
    <w:next w:val="a"/>
    <w:uiPriority w:val="99"/>
    <w:rsid w:val="00C3778E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d">
    <w:name w:val="Выделение для Базового Поиска"/>
    <w:uiPriority w:val="99"/>
    <w:rsid w:val="00C3778E"/>
    <w:rPr>
      <w:rFonts w:cs="Times New Roman"/>
      <w:b w:val="0"/>
      <w:color w:val="0058A9"/>
      <w:sz w:val="26"/>
    </w:rPr>
  </w:style>
  <w:style w:type="character" w:customStyle="1" w:styleId="afe">
    <w:name w:val="Выделение для Базового Поиска (курсив)"/>
    <w:uiPriority w:val="99"/>
    <w:rsid w:val="00C3778E"/>
    <w:rPr>
      <w:rFonts w:cs="Times New Roman"/>
      <w:b w:val="0"/>
      <w:i/>
      <w:iCs/>
      <w:color w:val="0058A9"/>
      <w:sz w:val="26"/>
    </w:rPr>
  </w:style>
  <w:style w:type="paragraph" w:customStyle="1" w:styleId="aff">
    <w:name w:val="Основное меню (преемственное)"/>
    <w:basedOn w:val="a"/>
    <w:next w:val="a"/>
    <w:uiPriority w:val="99"/>
    <w:rsid w:val="00C3778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Verdana" w:eastAsia="Times New Roman" w:hAnsi="Verdana" w:cs="Verdana"/>
      <w:sz w:val="24"/>
      <w:szCs w:val="24"/>
      <w:lang w:eastAsia="ru-RU"/>
    </w:rPr>
  </w:style>
  <w:style w:type="paragraph" w:customStyle="1" w:styleId="aff0">
    <w:name w:val="Заголовок группы контролов"/>
    <w:basedOn w:val="a"/>
    <w:next w:val="a"/>
    <w:uiPriority w:val="99"/>
    <w:rsid w:val="00C3778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f1">
    <w:name w:val="Заголовок для информации об изменениях"/>
    <w:basedOn w:val="1"/>
    <w:next w:val="a"/>
    <w:uiPriority w:val="99"/>
    <w:rsid w:val="00C3778E"/>
    <w:pPr>
      <w:keepNext w:val="0"/>
      <w:widowControl w:val="0"/>
      <w:autoSpaceDE w:val="0"/>
      <w:autoSpaceDN w:val="0"/>
      <w:adjustRightInd w:val="0"/>
      <w:jc w:val="both"/>
      <w:outlineLvl w:val="9"/>
    </w:pPr>
    <w:rPr>
      <w:rFonts w:ascii="Arial" w:hAnsi="Arial"/>
      <w:b w:val="0"/>
      <w:bCs w:val="0"/>
      <w:kern w:val="0"/>
      <w:sz w:val="20"/>
      <w:szCs w:val="20"/>
      <w:shd w:val="clear" w:color="auto" w:fill="FFFFFF"/>
    </w:rPr>
  </w:style>
  <w:style w:type="paragraph" w:customStyle="1" w:styleId="aff2">
    <w:name w:val="Заголовок приложения"/>
    <w:basedOn w:val="a"/>
    <w:next w:val="a"/>
    <w:uiPriority w:val="99"/>
    <w:rsid w:val="00C3778E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3">
    <w:name w:val="Заголовок распахивающейся части диалога"/>
    <w:basedOn w:val="a"/>
    <w:next w:val="a"/>
    <w:uiPriority w:val="99"/>
    <w:rsid w:val="00C3778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i/>
      <w:iCs/>
      <w:color w:val="000080"/>
      <w:sz w:val="24"/>
      <w:szCs w:val="24"/>
      <w:lang w:eastAsia="ru-RU"/>
    </w:rPr>
  </w:style>
  <w:style w:type="character" w:customStyle="1" w:styleId="aff4">
    <w:name w:val="Заголовок своего сообщения"/>
    <w:uiPriority w:val="99"/>
    <w:rsid w:val="00C3778E"/>
    <w:rPr>
      <w:rFonts w:cs="Times New Roman"/>
      <w:b w:val="0"/>
      <w:color w:val="26282F"/>
      <w:sz w:val="26"/>
    </w:rPr>
  </w:style>
  <w:style w:type="paragraph" w:customStyle="1" w:styleId="aff5">
    <w:name w:val="Заголовок статьи"/>
    <w:basedOn w:val="a"/>
    <w:next w:val="a"/>
    <w:uiPriority w:val="99"/>
    <w:rsid w:val="00C3778E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6">
    <w:name w:val="Заголовок чужого сообщения"/>
    <w:uiPriority w:val="99"/>
    <w:rsid w:val="00C3778E"/>
    <w:rPr>
      <w:rFonts w:cs="Times New Roman"/>
      <w:b w:val="0"/>
      <w:color w:val="FF0000"/>
      <w:sz w:val="26"/>
    </w:rPr>
  </w:style>
  <w:style w:type="paragraph" w:customStyle="1" w:styleId="aff7">
    <w:name w:val="Заголовок ЭР (левое окно)"/>
    <w:basedOn w:val="a"/>
    <w:next w:val="a"/>
    <w:uiPriority w:val="99"/>
    <w:rsid w:val="00C3778E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8"/>
      <w:szCs w:val="28"/>
      <w:lang w:eastAsia="ru-RU"/>
    </w:rPr>
  </w:style>
  <w:style w:type="paragraph" w:customStyle="1" w:styleId="aff8">
    <w:name w:val="Заголовок ЭР (правое окно)"/>
    <w:basedOn w:val="aff7"/>
    <w:next w:val="a"/>
    <w:uiPriority w:val="99"/>
    <w:rsid w:val="00C3778E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9">
    <w:name w:val="Интерактивный заголовок"/>
    <w:basedOn w:val="af2"/>
    <w:next w:val="a"/>
    <w:uiPriority w:val="99"/>
    <w:rsid w:val="00C3778E"/>
    <w:pPr>
      <w:widowControl w:val="0"/>
      <w:autoSpaceDE w:val="0"/>
      <w:autoSpaceDN w:val="0"/>
      <w:adjustRightInd w:val="0"/>
      <w:ind w:firstLine="0"/>
      <w:jc w:val="both"/>
    </w:pPr>
    <w:rPr>
      <w:rFonts w:ascii="Arial" w:hAnsi="Arial" w:cs="Arial"/>
      <w:sz w:val="24"/>
      <w:szCs w:val="24"/>
      <w:u w:val="single"/>
    </w:rPr>
  </w:style>
  <w:style w:type="paragraph" w:customStyle="1" w:styleId="affa">
    <w:name w:val="Текст информации об изменениях"/>
    <w:basedOn w:val="a"/>
    <w:next w:val="a"/>
    <w:uiPriority w:val="99"/>
    <w:rsid w:val="00C3778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353842"/>
      <w:sz w:val="20"/>
      <w:szCs w:val="20"/>
      <w:lang w:eastAsia="ru-RU"/>
    </w:rPr>
  </w:style>
  <w:style w:type="paragraph" w:customStyle="1" w:styleId="affb">
    <w:name w:val="Информация об изменениях"/>
    <w:basedOn w:val="affa"/>
    <w:next w:val="a"/>
    <w:uiPriority w:val="99"/>
    <w:rsid w:val="00C3778E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c">
    <w:name w:val="Текст (справка)"/>
    <w:basedOn w:val="a"/>
    <w:next w:val="a"/>
    <w:uiPriority w:val="99"/>
    <w:rsid w:val="00C3778E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d">
    <w:name w:val="Комментарий"/>
    <w:basedOn w:val="affc"/>
    <w:next w:val="a"/>
    <w:uiPriority w:val="99"/>
    <w:rsid w:val="00C3778E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e">
    <w:name w:val="Информация об изменениях документа"/>
    <w:basedOn w:val="affd"/>
    <w:next w:val="a"/>
    <w:uiPriority w:val="99"/>
    <w:rsid w:val="00C3778E"/>
    <w:pPr>
      <w:spacing w:before="0"/>
    </w:pPr>
    <w:rPr>
      <w:i/>
      <w:iCs/>
    </w:rPr>
  </w:style>
  <w:style w:type="paragraph" w:customStyle="1" w:styleId="afff">
    <w:name w:val="Текст (лев. подпись)"/>
    <w:basedOn w:val="a"/>
    <w:next w:val="a"/>
    <w:uiPriority w:val="99"/>
    <w:rsid w:val="00C377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0">
    <w:name w:val="Колонтитул (левый)"/>
    <w:basedOn w:val="afff"/>
    <w:next w:val="a"/>
    <w:uiPriority w:val="99"/>
    <w:rsid w:val="00C3778E"/>
    <w:pPr>
      <w:jc w:val="both"/>
    </w:pPr>
    <w:rPr>
      <w:sz w:val="16"/>
      <w:szCs w:val="16"/>
    </w:rPr>
  </w:style>
  <w:style w:type="paragraph" w:customStyle="1" w:styleId="afff1">
    <w:name w:val="Текст (прав. подпись)"/>
    <w:basedOn w:val="a"/>
    <w:next w:val="a"/>
    <w:uiPriority w:val="99"/>
    <w:rsid w:val="00C3778E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2">
    <w:name w:val="Колонтитул (правый)"/>
    <w:basedOn w:val="afff1"/>
    <w:next w:val="a"/>
    <w:uiPriority w:val="99"/>
    <w:rsid w:val="00C3778E"/>
    <w:pPr>
      <w:jc w:val="both"/>
    </w:pPr>
    <w:rPr>
      <w:sz w:val="16"/>
      <w:szCs w:val="16"/>
    </w:rPr>
  </w:style>
  <w:style w:type="paragraph" w:customStyle="1" w:styleId="afff3">
    <w:name w:val="Комментарий пользователя"/>
    <w:basedOn w:val="affd"/>
    <w:next w:val="a"/>
    <w:uiPriority w:val="99"/>
    <w:rsid w:val="00C3778E"/>
    <w:pPr>
      <w:spacing w:before="0"/>
      <w:jc w:val="left"/>
    </w:pPr>
    <w:rPr>
      <w:shd w:val="clear" w:color="auto" w:fill="FFDFE0"/>
    </w:rPr>
  </w:style>
  <w:style w:type="paragraph" w:customStyle="1" w:styleId="afff4">
    <w:name w:val="Куда обратиться?"/>
    <w:basedOn w:val="afa"/>
    <w:next w:val="a"/>
    <w:uiPriority w:val="99"/>
    <w:rsid w:val="00C3778E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5">
    <w:name w:val="Моноширинный"/>
    <w:basedOn w:val="a"/>
    <w:next w:val="a"/>
    <w:uiPriority w:val="99"/>
    <w:rsid w:val="00C3778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lang w:eastAsia="ru-RU"/>
    </w:rPr>
  </w:style>
  <w:style w:type="character" w:customStyle="1" w:styleId="afff6">
    <w:name w:val="Найденные слова"/>
    <w:uiPriority w:val="99"/>
    <w:rsid w:val="00C3778E"/>
    <w:rPr>
      <w:rFonts w:cs="Times New Roman"/>
      <w:b w:val="0"/>
      <w:color w:val="26282F"/>
      <w:sz w:val="26"/>
      <w:shd w:val="clear" w:color="auto" w:fill="FFF580"/>
    </w:rPr>
  </w:style>
  <w:style w:type="character" w:customStyle="1" w:styleId="afff7">
    <w:name w:val="Не вступил в силу"/>
    <w:uiPriority w:val="99"/>
    <w:rsid w:val="00C3778E"/>
    <w:rPr>
      <w:rFonts w:cs="Times New Roman"/>
      <w:b w:val="0"/>
      <w:color w:val="000000"/>
      <w:sz w:val="26"/>
      <w:shd w:val="clear" w:color="auto" w:fill="D8EDE8"/>
    </w:rPr>
  </w:style>
  <w:style w:type="paragraph" w:customStyle="1" w:styleId="afff8">
    <w:name w:val="Необходимые документы"/>
    <w:basedOn w:val="afa"/>
    <w:next w:val="a"/>
    <w:uiPriority w:val="99"/>
    <w:rsid w:val="00C3778E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9">
    <w:name w:val="Объект"/>
    <w:basedOn w:val="a"/>
    <w:next w:val="a"/>
    <w:uiPriority w:val="99"/>
    <w:rsid w:val="00C3778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afffa">
    <w:name w:val="Таблицы (моноширинный)"/>
    <w:basedOn w:val="a"/>
    <w:next w:val="a"/>
    <w:rsid w:val="00C3778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lang w:eastAsia="ru-RU"/>
    </w:rPr>
  </w:style>
  <w:style w:type="paragraph" w:customStyle="1" w:styleId="afffb">
    <w:name w:val="Оглавление"/>
    <w:basedOn w:val="afffa"/>
    <w:next w:val="a"/>
    <w:uiPriority w:val="99"/>
    <w:rsid w:val="00C3778E"/>
    <w:pPr>
      <w:ind w:left="140"/>
    </w:pPr>
    <w:rPr>
      <w:rFonts w:ascii="Arial" w:hAnsi="Arial" w:cs="Arial"/>
      <w:sz w:val="24"/>
      <w:szCs w:val="24"/>
    </w:rPr>
  </w:style>
  <w:style w:type="character" w:customStyle="1" w:styleId="afffc">
    <w:name w:val="Опечатки"/>
    <w:uiPriority w:val="99"/>
    <w:rsid w:val="00C3778E"/>
    <w:rPr>
      <w:color w:val="FF0000"/>
      <w:sz w:val="26"/>
    </w:rPr>
  </w:style>
  <w:style w:type="paragraph" w:customStyle="1" w:styleId="afffd">
    <w:name w:val="Переменная часть"/>
    <w:basedOn w:val="aff"/>
    <w:next w:val="a"/>
    <w:uiPriority w:val="99"/>
    <w:rsid w:val="00C3778E"/>
    <w:rPr>
      <w:rFonts w:ascii="Arial" w:hAnsi="Arial" w:cs="Arial"/>
      <w:sz w:val="20"/>
      <w:szCs w:val="20"/>
    </w:rPr>
  </w:style>
  <w:style w:type="paragraph" w:customStyle="1" w:styleId="afffe">
    <w:name w:val="Подвал для информации об изменениях"/>
    <w:basedOn w:val="1"/>
    <w:next w:val="a"/>
    <w:uiPriority w:val="99"/>
    <w:rsid w:val="00C3778E"/>
    <w:pPr>
      <w:keepNext w:val="0"/>
      <w:widowControl w:val="0"/>
      <w:autoSpaceDE w:val="0"/>
      <w:autoSpaceDN w:val="0"/>
      <w:adjustRightInd w:val="0"/>
      <w:jc w:val="both"/>
      <w:outlineLvl w:val="9"/>
    </w:pPr>
    <w:rPr>
      <w:rFonts w:ascii="Arial" w:hAnsi="Arial"/>
      <w:b w:val="0"/>
      <w:bCs w:val="0"/>
      <w:kern w:val="0"/>
      <w:sz w:val="20"/>
      <w:szCs w:val="20"/>
    </w:rPr>
  </w:style>
  <w:style w:type="paragraph" w:customStyle="1" w:styleId="affff">
    <w:name w:val="Подзаголовок для информации об изменениях"/>
    <w:basedOn w:val="affa"/>
    <w:next w:val="a"/>
    <w:uiPriority w:val="99"/>
    <w:rsid w:val="00C3778E"/>
    <w:rPr>
      <w:b/>
      <w:bCs/>
      <w:sz w:val="24"/>
      <w:szCs w:val="24"/>
    </w:rPr>
  </w:style>
  <w:style w:type="paragraph" w:customStyle="1" w:styleId="affff0">
    <w:name w:val="Подчёркнуный текст"/>
    <w:basedOn w:val="a"/>
    <w:next w:val="a"/>
    <w:uiPriority w:val="99"/>
    <w:rsid w:val="00C3778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1">
    <w:name w:val="Постоянная часть"/>
    <w:basedOn w:val="aff"/>
    <w:next w:val="a"/>
    <w:uiPriority w:val="99"/>
    <w:rsid w:val="00C3778E"/>
    <w:rPr>
      <w:rFonts w:ascii="Arial" w:hAnsi="Arial" w:cs="Arial"/>
      <w:sz w:val="22"/>
      <w:szCs w:val="22"/>
    </w:rPr>
  </w:style>
  <w:style w:type="paragraph" w:customStyle="1" w:styleId="affff2">
    <w:name w:val="Прижатый влево"/>
    <w:basedOn w:val="a"/>
    <w:next w:val="a"/>
    <w:uiPriority w:val="99"/>
    <w:rsid w:val="00C377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3">
    <w:name w:val="Пример."/>
    <w:basedOn w:val="afa"/>
    <w:next w:val="a"/>
    <w:uiPriority w:val="99"/>
    <w:rsid w:val="00C3778E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4">
    <w:name w:val="Примечание."/>
    <w:basedOn w:val="afa"/>
    <w:next w:val="a"/>
    <w:uiPriority w:val="99"/>
    <w:rsid w:val="00C3778E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f5">
    <w:name w:val="Продолжение ссылки"/>
    <w:uiPriority w:val="99"/>
    <w:rsid w:val="00C3778E"/>
  </w:style>
  <w:style w:type="paragraph" w:customStyle="1" w:styleId="affff6">
    <w:name w:val="Словарная статья"/>
    <w:basedOn w:val="a"/>
    <w:next w:val="a"/>
    <w:uiPriority w:val="99"/>
    <w:rsid w:val="00C3778E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f7">
    <w:name w:val="Сравнение редакций"/>
    <w:uiPriority w:val="99"/>
    <w:rsid w:val="00C3778E"/>
    <w:rPr>
      <w:rFonts w:cs="Times New Roman"/>
      <w:b w:val="0"/>
      <w:color w:val="26282F"/>
      <w:sz w:val="26"/>
    </w:rPr>
  </w:style>
  <w:style w:type="character" w:customStyle="1" w:styleId="affff8">
    <w:name w:val="Сравнение редакций. Добавленный фрагмент"/>
    <w:uiPriority w:val="99"/>
    <w:rsid w:val="00C3778E"/>
    <w:rPr>
      <w:color w:val="000000"/>
      <w:shd w:val="clear" w:color="auto" w:fill="C1D7FF"/>
    </w:rPr>
  </w:style>
  <w:style w:type="character" w:customStyle="1" w:styleId="affff9">
    <w:name w:val="Сравнение редакций. Удаленный фрагмент"/>
    <w:uiPriority w:val="99"/>
    <w:rsid w:val="00C3778E"/>
    <w:rPr>
      <w:color w:val="000000"/>
      <w:shd w:val="clear" w:color="auto" w:fill="C4C413"/>
    </w:rPr>
  </w:style>
  <w:style w:type="paragraph" w:customStyle="1" w:styleId="affffa">
    <w:name w:val="Ссылка на официальную публикацию"/>
    <w:basedOn w:val="a"/>
    <w:next w:val="a"/>
    <w:uiPriority w:val="99"/>
    <w:rsid w:val="00C3778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b">
    <w:name w:val="Текст в таблице"/>
    <w:basedOn w:val="af7"/>
    <w:next w:val="a"/>
    <w:uiPriority w:val="99"/>
    <w:rsid w:val="00C3778E"/>
    <w:pPr>
      <w:ind w:firstLine="500"/>
    </w:pPr>
  </w:style>
  <w:style w:type="paragraph" w:customStyle="1" w:styleId="affffc">
    <w:name w:val="Текст ЭР (см. также)"/>
    <w:basedOn w:val="a"/>
    <w:next w:val="a"/>
    <w:uiPriority w:val="99"/>
    <w:rsid w:val="00C3778E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lang w:eastAsia="ru-RU"/>
    </w:rPr>
  </w:style>
  <w:style w:type="paragraph" w:customStyle="1" w:styleId="affffd">
    <w:name w:val="Технический комментарий"/>
    <w:basedOn w:val="a"/>
    <w:next w:val="a"/>
    <w:uiPriority w:val="99"/>
    <w:rsid w:val="00C377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  <w:lang w:eastAsia="ru-RU"/>
    </w:rPr>
  </w:style>
  <w:style w:type="character" w:customStyle="1" w:styleId="affffe">
    <w:name w:val="Утратил силу"/>
    <w:uiPriority w:val="99"/>
    <w:rsid w:val="00C3778E"/>
    <w:rPr>
      <w:rFonts w:cs="Times New Roman"/>
      <w:b w:val="0"/>
      <w:strike/>
      <w:color w:val="666600"/>
      <w:sz w:val="26"/>
    </w:rPr>
  </w:style>
  <w:style w:type="paragraph" w:customStyle="1" w:styleId="afffff">
    <w:name w:val="Формула"/>
    <w:basedOn w:val="a"/>
    <w:next w:val="a"/>
    <w:uiPriority w:val="99"/>
    <w:rsid w:val="00C3778E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  <w:lang w:eastAsia="ru-RU"/>
    </w:rPr>
  </w:style>
  <w:style w:type="paragraph" w:customStyle="1" w:styleId="afffff0">
    <w:name w:val="Центрированный (таблица)"/>
    <w:basedOn w:val="af7"/>
    <w:next w:val="a"/>
    <w:uiPriority w:val="99"/>
    <w:rsid w:val="00C3778E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C3778E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16">
    <w:name w:val="Абзац списка1"/>
    <w:basedOn w:val="a"/>
    <w:qFormat/>
    <w:rsid w:val="00C3778E"/>
    <w:pPr>
      <w:ind w:left="720"/>
    </w:pPr>
    <w:rPr>
      <w:rFonts w:ascii="Calibri" w:eastAsia="Times New Roman" w:hAnsi="Calibri" w:cs="Calibri"/>
      <w:lang w:eastAsia="ru-RU"/>
    </w:rPr>
  </w:style>
  <w:style w:type="character" w:customStyle="1" w:styleId="WW8Num1ztrue">
    <w:name w:val="WW8Num1ztrue"/>
    <w:rsid w:val="00C3778E"/>
  </w:style>
  <w:style w:type="character" w:customStyle="1" w:styleId="afffff1">
    <w:name w:val="Основной текст с отступом Знак"/>
    <w:basedOn w:val="a0"/>
    <w:link w:val="afffff2"/>
    <w:rsid w:val="00C3778E"/>
    <w:rPr>
      <w:rFonts w:ascii="Calibri" w:eastAsia="Calibri" w:hAnsi="Calibri" w:cs="Times New Roman"/>
    </w:rPr>
  </w:style>
  <w:style w:type="paragraph" w:styleId="afffff2">
    <w:name w:val="Body Text Indent"/>
    <w:basedOn w:val="a"/>
    <w:link w:val="afffff1"/>
    <w:unhideWhenUsed/>
    <w:rsid w:val="00C3778E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17">
    <w:name w:val="Основной текст с отступом Знак1"/>
    <w:basedOn w:val="a0"/>
    <w:uiPriority w:val="99"/>
    <w:semiHidden/>
    <w:rsid w:val="00C3778E"/>
  </w:style>
  <w:style w:type="character" w:customStyle="1" w:styleId="FontStyle17">
    <w:name w:val="Font Style17"/>
    <w:rsid w:val="00C3778E"/>
    <w:rPr>
      <w:rFonts w:ascii="Times New Roman" w:hAnsi="Times New Roman" w:cs="Times New Roman"/>
      <w:sz w:val="26"/>
      <w:szCs w:val="26"/>
    </w:rPr>
  </w:style>
  <w:style w:type="paragraph" w:customStyle="1" w:styleId="Style14">
    <w:name w:val="Style14"/>
    <w:basedOn w:val="a"/>
    <w:rsid w:val="00C3778E"/>
    <w:pPr>
      <w:widowControl w:val="0"/>
      <w:autoSpaceDE w:val="0"/>
      <w:autoSpaceDN w:val="0"/>
      <w:adjustRightInd w:val="0"/>
      <w:spacing w:after="0" w:line="479" w:lineRule="exact"/>
      <w:ind w:firstLine="53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basedOn w:val="a0"/>
    <w:link w:val="ConsPlusNormal"/>
    <w:rsid w:val="00C3778E"/>
    <w:rPr>
      <w:rFonts w:ascii="Arial" w:eastAsia="Times New Roman" w:hAnsi="Arial" w:cs="Arial"/>
      <w:sz w:val="20"/>
      <w:szCs w:val="20"/>
      <w:lang w:eastAsia="ru-RU"/>
    </w:rPr>
  </w:style>
  <w:style w:type="paragraph" w:styleId="afffff3">
    <w:name w:val="Document Map"/>
    <w:basedOn w:val="a"/>
    <w:link w:val="afffff4"/>
    <w:uiPriority w:val="99"/>
    <w:semiHidden/>
    <w:unhideWhenUsed/>
    <w:rsid w:val="00C3778E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fff4">
    <w:name w:val="Схема документа Знак"/>
    <w:basedOn w:val="a0"/>
    <w:link w:val="afffff3"/>
    <w:uiPriority w:val="99"/>
    <w:semiHidden/>
    <w:rsid w:val="00C3778E"/>
    <w:rPr>
      <w:rFonts w:ascii="Tahoma" w:eastAsia="Times New Roman" w:hAnsi="Tahoma" w:cs="Tahoma"/>
      <w:sz w:val="16"/>
      <w:szCs w:val="16"/>
      <w:lang w:eastAsia="ru-RU"/>
    </w:rPr>
  </w:style>
  <w:style w:type="table" w:styleId="afffff5">
    <w:name w:val="Table Grid"/>
    <w:basedOn w:val="a1"/>
    <w:uiPriority w:val="59"/>
    <w:rsid w:val="00C3778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6">
    <w:name w:val="footnote reference"/>
    <w:uiPriority w:val="99"/>
    <w:semiHidden/>
    <w:unhideWhenUsed/>
    <w:rsid w:val="00C3778E"/>
    <w:rPr>
      <w:vertAlign w:val="superscript"/>
    </w:rPr>
  </w:style>
  <w:style w:type="character" w:styleId="afffff7">
    <w:name w:val="annotation reference"/>
    <w:uiPriority w:val="99"/>
    <w:semiHidden/>
    <w:unhideWhenUsed/>
    <w:rsid w:val="00C3778E"/>
    <w:rPr>
      <w:sz w:val="16"/>
      <w:szCs w:val="16"/>
    </w:rPr>
  </w:style>
  <w:style w:type="paragraph" w:styleId="32">
    <w:name w:val="Body Text Indent 3"/>
    <w:basedOn w:val="a"/>
    <w:link w:val="33"/>
    <w:uiPriority w:val="99"/>
    <w:semiHidden/>
    <w:unhideWhenUsed/>
    <w:rsid w:val="00C3778E"/>
    <w:pPr>
      <w:spacing w:after="120"/>
      <w:ind w:left="283"/>
    </w:pPr>
    <w:rPr>
      <w:rFonts w:ascii="Calibri" w:eastAsia="Calibri" w:hAnsi="Calibri" w:cs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C3778E"/>
    <w:rPr>
      <w:rFonts w:ascii="Calibri" w:eastAsia="Calibri" w:hAnsi="Calibri" w:cs="Times New Roman"/>
      <w:sz w:val="16"/>
      <w:szCs w:val="16"/>
      <w:lang w:eastAsia="ru-RU"/>
    </w:rPr>
  </w:style>
  <w:style w:type="paragraph" w:customStyle="1" w:styleId="18">
    <w:name w:val="Îáû÷íûé1"/>
    <w:rsid w:val="00C3778E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C377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9">
    <w:name w:val="Обычный1"/>
    <w:rsid w:val="00C3778E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4">
    <w:name w:val="Body Text 3"/>
    <w:basedOn w:val="a"/>
    <w:link w:val="35"/>
    <w:unhideWhenUsed/>
    <w:rsid w:val="00C3778E"/>
    <w:pPr>
      <w:spacing w:after="120"/>
    </w:pPr>
    <w:rPr>
      <w:rFonts w:ascii="Calibri" w:eastAsia="Calibri" w:hAnsi="Calibri" w:cs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0"/>
    <w:link w:val="34"/>
    <w:rsid w:val="00C3778E"/>
    <w:rPr>
      <w:rFonts w:ascii="Calibri" w:eastAsia="Calibri" w:hAnsi="Calibri" w:cs="Times New Roman"/>
      <w:sz w:val="16"/>
      <w:szCs w:val="16"/>
      <w:lang w:eastAsia="ru-RU"/>
    </w:rPr>
  </w:style>
  <w:style w:type="character" w:customStyle="1" w:styleId="FontStyle13">
    <w:name w:val="Font Style13"/>
    <w:rsid w:val="00C3778E"/>
    <w:rPr>
      <w:rFonts w:ascii="Times New Roman" w:hAnsi="Times New Roman" w:cs="Times New Roman"/>
      <w:sz w:val="22"/>
      <w:szCs w:val="22"/>
    </w:rPr>
  </w:style>
  <w:style w:type="paragraph" w:customStyle="1" w:styleId="ConsTitle">
    <w:name w:val="ConsTitle"/>
    <w:rsid w:val="00C3778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fffff8">
    <w:name w:val="Title"/>
    <w:basedOn w:val="a"/>
    <w:link w:val="afffff9"/>
    <w:qFormat/>
    <w:rsid w:val="00C3778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fff9">
    <w:name w:val="Название Знак"/>
    <w:basedOn w:val="a0"/>
    <w:link w:val="afffff8"/>
    <w:rsid w:val="00C3778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ffffa">
    <w:name w:val="Strong"/>
    <w:qFormat/>
    <w:rsid w:val="00C3778E"/>
    <w:rPr>
      <w:b/>
      <w:bCs/>
    </w:rPr>
  </w:style>
  <w:style w:type="paragraph" w:styleId="HTML">
    <w:name w:val="HTML Preformatted"/>
    <w:basedOn w:val="a"/>
    <w:link w:val="HTML0"/>
    <w:uiPriority w:val="99"/>
    <w:rsid w:val="00C377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3778E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1">
    <w:name w:val="ConsPlusNormal1"/>
    <w:uiPriority w:val="99"/>
    <w:rsid w:val="00C3778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kern w:val="1"/>
      <w:sz w:val="16"/>
      <w:szCs w:val="16"/>
      <w:lang w:eastAsia="hi-IN" w:bidi="hi-IN"/>
    </w:rPr>
  </w:style>
  <w:style w:type="character" w:customStyle="1" w:styleId="140">
    <w:name w:val="Обычный + 14 пт Знак"/>
    <w:aliases w:val="По ширине Знак,Первая строка:  0 Знак,95 см Знак"/>
    <w:link w:val="141"/>
    <w:uiPriority w:val="99"/>
    <w:locked/>
    <w:rsid w:val="00C3778E"/>
    <w:rPr>
      <w:sz w:val="28"/>
      <w:szCs w:val="28"/>
    </w:rPr>
  </w:style>
  <w:style w:type="paragraph" w:customStyle="1" w:styleId="141">
    <w:name w:val="Обычный + 14 пт"/>
    <w:aliases w:val="По ширине,Первая строка:  0,95 см,27 см"/>
    <w:basedOn w:val="a"/>
    <w:link w:val="140"/>
    <w:uiPriority w:val="99"/>
    <w:rsid w:val="00C3778E"/>
    <w:pPr>
      <w:spacing w:after="0" w:line="240" w:lineRule="auto"/>
      <w:jc w:val="both"/>
    </w:pPr>
    <w:rPr>
      <w:sz w:val="28"/>
      <w:szCs w:val="28"/>
    </w:rPr>
  </w:style>
  <w:style w:type="character" w:customStyle="1" w:styleId="blk">
    <w:name w:val="blk"/>
    <w:rsid w:val="00C3778E"/>
  </w:style>
  <w:style w:type="character" w:customStyle="1" w:styleId="auto-matches">
    <w:name w:val="auto-matches"/>
    <w:basedOn w:val="a0"/>
    <w:rsid w:val="00C3778E"/>
  </w:style>
  <w:style w:type="paragraph" w:customStyle="1" w:styleId="copyright-info">
    <w:name w:val="copyright-info"/>
    <w:basedOn w:val="a"/>
    <w:rsid w:val="00C37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Абзац списка Знак"/>
    <w:aliases w:val="Абзац списка для документа Знак"/>
    <w:link w:val="a9"/>
    <w:uiPriority w:val="34"/>
    <w:locked/>
    <w:rsid w:val="00C3778E"/>
    <w:rPr>
      <w:rFonts w:ascii="Calibri" w:eastAsia="Calibri" w:hAnsi="Calibri" w:cs="Times New Roman"/>
      <w:lang w:eastAsia="ru-RU"/>
    </w:rPr>
  </w:style>
  <w:style w:type="paragraph" w:styleId="afffffb">
    <w:name w:val="Normal (Web)"/>
    <w:basedOn w:val="a"/>
    <w:uiPriority w:val="99"/>
    <w:semiHidden/>
    <w:unhideWhenUsed/>
    <w:rsid w:val="00C37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C3778E"/>
    <w:pPr>
      <w:widowControl w:val="0"/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Bodytext2">
    <w:name w:val="Body text (2)_"/>
    <w:link w:val="Bodytext20"/>
    <w:locked/>
    <w:rsid w:val="00C3778E"/>
    <w:rPr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C3778E"/>
    <w:pPr>
      <w:widowControl w:val="0"/>
      <w:shd w:val="clear" w:color="auto" w:fill="FFFFFF"/>
      <w:spacing w:before="360" w:after="240" w:line="322" w:lineRule="exact"/>
    </w:pPr>
    <w:rPr>
      <w:sz w:val="28"/>
      <w:szCs w:val="28"/>
    </w:rPr>
  </w:style>
  <w:style w:type="character" w:customStyle="1" w:styleId="1a">
    <w:name w:val="Текст выноски Знак1"/>
    <w:uiPriority w:val="99"/>
    <w:semiHidden/>
    <w:rsid w:val="00C3778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10">
    <w:name w:val="Основной текст с отступом 3 Знак1"/>
    <w:uiPriority w:val="99"/>
    <w:semiHidden/>
    <w:rsid w:val="00C3778E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78E"/>
  </w:style>
  <w:style w:type="paragraph" w:styleId="1">
    <w:name w:val="heading 1"/>
    <w:basedOn w:val="a"/>
    <w:next w:val="a"/>
    <w:link w:val="10"/>
    <w:uiPriority w:val="9"/>
    <w:qFormat/>
    <w:rsid w:val="00C3778E"/>
    <w:pPr>
      <w:keepNext/>
      <w:spacing w:after="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C3778E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C3778E"/>
    <w:pPr>
      <w:keepNext/>
      <w:spacing w:after="0" w:line="240" w:lineRule="auto"/>
      <w:jc w:val="both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C3778E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Стиль3"/>
    <w:basedOn w:val="a"/>
    <w:rsid w:val="00C3778E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hadow/>
      <w:sz w:val="96"/>
      <w:szCs w:val="96"/>
      <w:lang w:eastAsia="ru-RU"/>
    </w:rPr>
  </w:style>
  <w:style w:type="paragraph" w:styleId="a3">
    <w:name w:val="header"/>
    <w:basedOn w:val="a"/>
    <w:link w:val="a4"/>
    <w:uiPriority w:val="99"/>
    <w:unhideWhenUsed/>
    <w:rsid w:val="00C377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3778E"/>
  </w:style>
  <w:style w:type="paragraph" w:styleId="a5">
    <w:name w:val="footer"/>
    <w:basedOn w:val="a"/>
    <w:link w:val="a6"/>
    <w:uiPriority w:val="99"/>
    <w:unhideWhenUsed/>
    <w:rsid w:val="00C377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3778E"/>
  </w:style>
  <w:style w:type="character" w:customStyle="1" w:styleId="10">
    <w:name w:val="Заголовок 1 Знак"/>
    <w:basedOn w:val="a0"/>
    <w:link w:val="1"/>
    <w:uiPriority w:val="9"/>
    <w:rsid w:val="00C3778E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3778E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3778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3778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3778E"/>
  </w:style>
  <w:style w:type="numbering" w:customStyle="1" w:styleId="110">
    <w:name w:val="Нет списка11"/>
    <w:next w:val="a2"/>
    <w:uiPriority w:val="99"/>
    <w:semiHidden/>
    <w:unhideWhenUsed/>
    <w:rsid w:val="00C3778E"/>
  </w:style>
  <w:style w:type="paragraph" w:styleId="21">
    <w:name w:val="Body Text Indent 2"/>
    <w:basedOn w:val="a"/>
    <w:link w:val="22"/>
    <w:uiPriority w:val="99"/>
    <w:rsid w:val="00C3778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C3778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rsid w:val="00C377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377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778E"/>
    <w:pPr>
      <w:spacing w:after="0" w:line="240" w:lineRule="auto"/>
    </w:pPr>
    <w:rPr>
      <w:rFonts w:ascii="Tahoma" w:eastAsia="Calibri" w:hAnsi="Tahoma" w:cs="Times New Roman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C3778E"/>
    <w:rPr>
      <w:rFonts w:ascii="Tahoma" w:eastAsia="Calibri" w:hAnsi="Tahoma" w:cs="Times New Roman"/>
      <w:sz w:val="16"/>
      <w:szCs w:val="16"/>
      <w:lang w:eastAsia="ru-RU"/>
    </w:rPr>
  </w:style>
  <w:style w:type="paragraph" w:styleId="a9">
    <w:name w:val="List Paragraph"/>
    <w:aliases w:val="Абзац списка для документа"/>
    <w:basedOn w:val="a"/>
    <w:link w:val="aa"/>
    <w:uiPriority w:val="34"/>
    <w:qFormat/>
    <w:rsid w:val="00C3778E"/>
    <w:pPr>
      <w:ind w:left="720"/>
      <w:contextualSpacing/>
    </w:pPr>
    <w:rPr>
      <w:rFonts w:ascii="Calibri" w:eastAsia="Calibri" w:hAnsi="Calibri" w:cs="Times New Roman"/>
      <w:lang w:eastAsia="ru-RU"/>
    </w:rPr>
  </w:style>
  <w:style w:type="character" w:customStyle="1" w:styleId="apple-style-span">
    <w:name w:val="apple-style-span"/>
    <w:basedOn w:val="a0"/>
    <w:rsid w:val="00C3778E"/>
  </w:style>
  <w:style w:type="paragraph" w:customStyle="1" w:styleId="ConsPlusCell">
    <w:name w:val="ConsPlusCell"/>
    <w:uiPriority w:val="99"/>
    <w:rsid w:val="00C3778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C3778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ru-RU"/>
    </w:rPr>
  </w:style>
  <w:style w:type="paragraph" w:customStyle="1" w:styleId="Point">
    <w:name w:val="Point"/>
    <w:basedOn w:val="a"/>
    <w:link w:val="PointChar"/>
    <w:rsid w:val="00C3778E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intChar">
    <w:name w:val="Point Char"/>
    <w:link w:val="Point"/>
    <w:rsid w:val="00C377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Char2">
    <w:name w:val="Знак1 Знак Знак Знак Знак Знак Знак Знак Знак1 Char2"/>
    <w:basedOn w:val="a"/>
    <w:rsid w:val="00C3778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ru-RU"/>
    </w:rPr>
  </w:style>
  <w:style w:type="paragraph" w:customStyle="1" w:styleId="11Char1">
    <w:name w:val="Знак1 Знак Знак Знак Знак Знак Знак Знак Знак1 Char1"/>
    <w:basedOn w:val="a"/>
    <w:rsid w:val="00C3778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ru-RU"/>
    </w:rPr>
  </w:style>
  <w:style w:type="character" w:customStyle="1" w:styleId="ab">
    <w:name w:val="Текст сноски Знак"/>
    <w:basedOn w:val="a0"/>
    <w:link w:val="ac"/>
    <w:uiPriority w:val="99"/>
    <w:semiHidden/>
    <w:rsid w:val="00C3778E"/>
    <w:rPr>
      <w:rFonts w:ascii="Calibri" w:eastAsia="Calibri" w:hAnsi="Calibri" w:cs="Times New Roman"/>
      <w:sz w:val="20"/>
      <w:szCs w:val="20"/>
      <w:lang w:eastAsia="ru-RU"/>
    </w:rPr>
  </w:style>
  <w:style w:type="paragraph" w:styleId="ac">
    <w:name w:val="footnote text"/>
    <w:basedOn w:val="a"/>
    <w:link w:val="ab"/>
    <w:uiPriority w:val="99"/>
    <w:semiHidden/>
    <w:unhideWhenUsed/>
    <w:rsid w:val="00C3778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12">
    <w:name w:val="Текст сноски Знак1"/>
    <w:basedOn w:val="a0"/>
    <w:uiPriority w:val="99"/>
    <w:semiHidden/>
    <w:rsid w:val="00C3778E"/>
    <w:rPr>
      <w:sz w:val="20"/>
      <w:szCs w:val="20"/>
    </w:rPr>
  </w:style>
  <w:style w:type="character" w:customStyle="1" w:styleId="ad">
    <w:name w:val="Текст примечания Знак"/>
    <w:basedOn w:val="a0"/>
    <w:link w:val="ae"/>
    <w:uiPriority w:val="99"/>
    <w:semiHidden/>
    <w:rsid w:val="00C3778E"/>
    <w:rPr>
      <w:rFonts w:ascii="Calibri" w:eastAsia="Calibri" w:hAnsi="Calibri" w:cs="Times New Roman"/>
      <w:sz w:val="20"/>
      <w:szCs w:val="20"/>
      <w:lang w:eastAsia="ru-RU"/>
    </w:rPr>
  </w:style>
  <w:style w:type="paragraph" w:styleId="ae">
    <w:name w:val="annotation text"/>
    <w:basedOn w:val="a"/>
    <w:link w:val="ad"/>
    <w:uiPriority w:val="99"/>
    <w:semiHidden/>
    <w:unhideWhenUsed/>
    <w:rsid w:val="00C3778E"/>
    <w:pPr>
      <w:spacing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13">
    <w:name w:val="Текст примечания Знак1"/>
    <w:basedOn w:val="a0"/>
    <w:uiPriority w:val="99"/>
    <w:semiHidden/>
    <w:rsid w:val="00C3778E"/>
    <w:rPr>
      <w:sz w:val="20"/>
      <w:szCs w:val="20"/>
    </w:rPr>
  </w:style>
  <w:style w:type="character" w:customStyle="1" w:styleId="af">
    <w:name w:val="Тема примечания Знак"/>
    <w:basedOn w:val="ad"/>
    <w:link w:val="af0"/>
    <w:uiPriority w:val="99"/>
    <w:semiHidden/>
    <w:rsid w:val="00C3778E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f0">
    <w:name w:val="annotation subject"/>
    <w:basedOn w:val="ae"/>
    <w:next w:val="ae"/>
    <w:link w:val="af"/>
    <w:uiPriority w:val="99"/>
    <w:semiHidden/>
    <w:unhideWhenUsed/>
    <w:rsid w:val="00C3778E"/>
    <w:rPr>
      <w:b/>
      <w:bCs/>
    </w:rPr>
  </w:style>
  <w:style w:type="character" w:customStyle="1" w:styleId="14">
    <w:name w:val="Тема примечания Знак1"/>
    <w:basedOn w:val="13"/>
    <w:uiPriority w:val="99"/>
    <w:semiHidden/>
    <w:rsid w:val="00C3778E"/>
    <w:rPr>
      <w:b/>
      <w:bCs/>
      <w:sz w:val="20"/>
      <w:szCs w:val="20"/>
    </w:rPr>
  </w:style>
  <w:style w:type="paragraph" w:customStyle="1" w:styleId="s16">
    <w:name w:val="s_16"/>
    <w:basedOn w:val="a"/>
    <w:rsid w:val="00C37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 Spacing"/>
    <w:qFormat/>
    <w:rsid w:val="00C3778E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paragraph" w:customStyle="1" w:styleId="af2">
    <w:name w:val="Заголовок"/>
    <w:basedOn w:val="a"/>
    <w:uiPriority w:val="99"/>
    <w:rsid w:val="00C3778E"/>
    <w:pPr>
      <w:spacing w:after="0" w:line="240" w:lineRule="auto"/>
      <w:ind w:firstLine="851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3">
    <w:name w:val="Основной текст Знак"/>
    <w:basedOn w:val="a0"/>
    <w:link w:val="af4"/>
    <w:rsid w:val="00C3778E"/>
    <w:rPr>
      <w:rFonts w:ascii="Calibri" w:eastAsia="Calibri" w:hAnsi="Calibri" w:cs="Times New Roman"/>
    </w:rPr>
  </w:style>
  <w:style w:type="paragraph" w:styleId="af4">
    <w:name w:val="Body Text"/>
    <w:basedOn w:val="a"/>
    <w:link w:val="af3"/>
    <w:unhideWhenUsed/>
    <w:rsid w:val="00C3778E"/>
    <w:pPr>
      <w:spacing w:after="120"/>
    </w:pPr>
    <w:rPr>
      <w:rFonts w:ascii="Calibri" w:eastAsia="Calibri" w:hAnsi="Calibri" w:cs="Times New Roman"/>
    </w:rPr>
  </w:style>
  <w:style w:type="character" w:customStyle="1" w:styleId="15">
    <w:name w:val="Основной текст Знак1"/>
    <w:basedOn w:val="a0"/>
    <w:uiPriority w:val="99"/>
    <w:semiHidden/>
    <w:rsid w:val="00C3778E"/>
  </w:style>
  <w:style w:type="paragraph" w:customStyle="1" w:styleId="Default">
    <w:name w:val="Default"/>
    <w:rsid w:val="00C3778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WW8Num6z0">
    <w:name w:val="WW8Num6z0"/>
    <w:rsid w:val="00C3778E"/>
    <w:rPr>
      <w:rFonts w:ascii="Symbol" w:hAnsi="Symbol"/>
    </w:rPr>
  </w:style>
  <w:style w:type="character" w:styleId="af5">
    <w:name w:val="Hyperlink"/>
    <w:uiPriority w:val="99"/>
    <w:unhideWhenUsed/>
    <w:rsid w:val="00C3778E"/>
    <w:rPr>
      <w:color w:val="0000FF"/>
      <w:u w:val="single"/>
    </w:rPr>
  </w:style>
  <w:style w:type="paragraph" w:customStyle="1" w:styleId="xl64">
    <w:name w:val="xl64"/>
    <w:basedOn w:val="a"/>
    <w:rsid w:val="00C37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C377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C377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C377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C377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C377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C377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C377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C377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3">
    <w:name w:val="xl73"/>
    <w:basedOn w:val="a"/>
    <w:rsid w:val="00C377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C377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C377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C377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C377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C377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C377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C377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1">
    <w:name w:val="xl81"/>
    <w:basedOn w:val="a"/>
    <w:rsid w:val="00C377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C377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C377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C377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C377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C377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C377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C377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C377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C377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C377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C377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3778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C377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C377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C377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C377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C3778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C3778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C3778E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C3778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C3778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C3778E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C3778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C377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C377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C377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C377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C377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C377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C377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C377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C377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6">
    <w:name w:val="Гипертекстовая ссылка"/>
    <w:rsid w:val="00C3778E"/>
    <w:rPr>
      <w:rFonts w:cs="Times New Roman"/>
      <w:b w:val="0"/>
      <w:color w:val="106BBE"/>
      <w:sz w:val="26"/>
    </w:rPr>
  </w:style>
  <w:style w:type="paragraph" w:customStyle="1" w:styleId="af7">
    <w:name w:val="Нормальный (таблица)"/>
    <w:basedOn w:val="a"/>
    <w:next w:val="a"/>
    <w:rsid w:val="00C3778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8">
    <w:name w:val="Цветовое выделение"/>
    <w:rsid w:val="00C3778E"/>
    <w:rPr>
      <w:b/>
      <w:color w:val="26282F"/>
      <w:sz w:val="26"/>
    </w:rPr>
  </w:style>
  <w:style w:type="character" w:customStyle="1" w:styleId="af9">
    <w:name w:val="Активная гипертекстовая ссылка"/>
    <w:uiPriority w:val="99"/>
    <w:rsid w:val="00C3778E"/>
    <w:rPr>
      <w:rFonts w:cs="Times New Roman"/>
      <w:b w:val="0"/>
      <w:color w:val="106BBE"/>
      <w:sz w:val="26"/>
      <w:u w:val="single"/>
    </w:rPr>
  </w:style>
  <w:style w:type="paragraph" w:customStyle="1" w:styleId="afa">
    <w:name w:val="Внимание"/>
    <w:basedOn w:val="a"/>
    <w:next w:val="a"/>
    <w:uiPriority w:val="99"/>
    <w:rsid w:val="00C3778E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  <w:lang w:eastAsia="ru-RU"/>
    </w:rPr>
  </w:style>
  <w:style w:type="paragraph" w:customStyle="1" w:styleId="afb">
    <w:name w:val="Внимание: криминал!!"/>
    <w:basedOn w:val="afa"/>
    <w:next w:val="a"/>
    <w:uiPriority w:val="99"/>
    <w:rsid w:val="00C3778E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c">
    <w:name w:val="Внимание: недобросовестность!"/>
    <w:basedOn w:val="afa"/>
    <w:next w:val="a"/>
    <w:uiPriority w:val="99"/>
    <w:rsid w:val="00C3778E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d">
    <w:name w:val="Выделение для Базового Поиска"/>
    <w:uiPriority w:val="99"/>
    <w:rsid w:val="00C3778E"/>
    <w:rPr>
      <w:rFonts w:cs="Times New Roman"/>
      <w:b w:val="0"/>
      <w:color w:val="0058A9"/>
      <w:sz w:val="26"/>
    </w:rPr>
  </w:style>
  <w:style w:type="character" w:customStyle="1" w:styleId="afe">
    <w:name w:val="Выделение для Базового Поиска (курсив)"/>
    <w:uiPriority w:val="99"/>
    <w:rsid w:val="00C3778E"/>
    <w:rPr>
      <w:rFonts w:cs="Times New Roman"/>
      <w:b w:val="0"/>
      <w:i/>
      <w:iCs/>
      <w:color w:val="0058A9"/>
      <w:sz w:val="26"/>
    </w:rPr>
  </w:style>
  <w:style w:type="paragraph" w:customStyle="1" w:styleId="aff">
    <w:name w:val="Основное меню (преемственное)"/>
    <w:basedOn w:val="a"/>
    <w:next w:val="a"/>
    <w:uiPriority w:val="99"/>
    <w:rsid w:val="00C3778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Verdana" w:eastAsia="Times New Roman" w:hAnsi="Verdana" w:cs="Verdana"/>
      <w:sz w:val="24"/>
      <w:szCs w:val="24"/>
      <w:lang w:eastAsia="ru-RU"/>
    </w:rPr>
  </w:style>
  <w:style w:type="paragraph" w:customStyle="1" w:styleId="aff0">
    <w:name w:val="Заголовок группы контролов"/>
    <w:basedOn w:val="a"/>
    <w:next w:val="a"/>
    <w:uiPriority w:val="99"/>
    <w:rsid w:val="00C3778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f1">
    <w:name w:val="Заголовок для информации об изменениях"/>
    <w:basedOn w:val="1"/>
    <w:next w:val="a"/>
    <w:uiPriority w:val="99"/>
    <w:rsid w:val="00C3778E"/>
    <w:pPr>
      <w:keepNext w:val="0"/>
      <w:widowControl w:val="0"/>
      <w:autoSpaceDE w:val="0"/>
      <w:autoSpaceDN w:val="0"/>
      <w:adjustRightInd w:val="0"/>
      <w:jc w:val="both"/>
      <w:outlineLvl w:val="9"/>
    </w:pPr>
    <w:rPr>
      <w:rFonts w:ascii="Arial" w:hAnsi="Arial"/>
      <w:b w:val="0"/>
      <w:bCs w:val="0"/>
      <w:kern w:val="0"/>
      <w:sz w:val="20"/>
      <w:szCs w:val="20"/>
      <w:shd w:val="clear" w:color="auto" w:fill="FFFFFF"/>
    </w:rPr>
  </w:style>
  <w:style w:type="paragraph" w:customStyle="1" w:styleId="aff2">
    <w:name w:val="Заголовок приложения"/>
    <w:basedOn w:val="a"/>
    <w:next w:val="a"/>
    <w:uiPriority w:val="99"/>
    <w:rsid w:val="00C3778E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3">
    <w:name w:val="Заголовок распахивающейся части диалога"/>
    <w:basedOn w:val="a"/>
    <w:next w:val="a"/>
    <w:uiPriority w:val="99"/>
    <w:rsid w:val="00C3778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i/>
      <w:iCs/>
      <w:color w:val="000080"/>
      <w:sz w:val="24"/>
      <w:szCs w:val="24"/>
      <w:lang w:eastAsia="ru-RU"/>
    </w:rPr>
  </w:style>
  <w:style w:type="character" w:customStyle="1" w:styleId="aff4">
    <w:name w:val="Заголовок своего сообщения"/>
    <w:uiPriority w:val="99"/>
    <w:rsid w:val="00C3778E"/>
    <w:rPr>
      <w:rFonts w:cs="Times New Roman"/>
      <w:b w:val="0"/>
      <w:color w:val="26282F"/>
      <w:sz w:val="26"/>
    </w:rPr>
  </w:style>
  <w:style w:type="paragraph" w:customStyle="1" w:styleId="aff5">
    <w:name w:val="Заголовок статьи"/>
    <w:basedOn w:val="a"/>
    <w:next w:val="a"/>
    <w:uiPriority w:val="99"/>
    <w:rsid w:val="00C3778E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6">
    <w:name w:val="Заголовок чужого сообщения"/>
    <w:uiPriority w:val="99"/>
    <w:rsid w:val="00C3778E"/>
    <w:rPr>
      <w:rFonts w:cs="Times New Roman"/>
      <w:b w:val="0"/>
      <w:color w:val="FF0000"/>
      <w:sz w:val="26"/>
    </w:rPr>
  </w:style>
  <w:style w:type="paragraph" w:customStyle="1" w:styleId="aff7">
    <w:name w:val="Заголовок ЭР (левое окно)"/>
    <w:basedOn w:val="a"/>
    <w:next w:val="a"/>
    <w:uiPriority w:val="99"/>
    <w:rsid w:val="00C3778E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8"/>
      <w:szCs w:val="28"/>
      <w:lang w:eastAsia="ru-RU"/>
    </w:rPr>
  </w:style>
  <w:style w:type="paragraph" w:customStyle="1" w:styleId="aff8">
    <w:name w:val="Заголовок ЭР (правое окно)"/>
    <w:basedOn w:val="aff7"/>
    <w:next w:val="a"/>
    <w:uiPriority w:val="99"/>
    <w:rsid w:val="00C3778E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9">
    <w:name w:val="Интерактивный заголовок"/>
    <w:basedOn w:val="af2"/>
    <w:next w:val="a"/>
    <w:uiPriority w:val="99"/>
    <w:rsid w:val="00C3778E"/>
    <w:pPr>
      <w:widowControl w:val="0"/>
      <w:autoSpaceDE w:val="0"/>
      <w:autoSpaceDN w:val="0"/>
      <w:adjustRightInd w:val="0"/>
      <w:ind w:firstLine="0"/>
      <w:jc w:val="both"/>
    </w:pPr>
    <w:rPr>
      <w:rFonts w:ascii="Arial" w:hAnsi="Arial" w:cs="Arial"/>
      <w:sz w:val="24"/>
      <w:szCs w:val="24"/>
      <w:u w:val="single"/>
    </w:rPr>
  </w:style>
  <w:style w:type="paragraph" w:customStyle="1" w:styleId="affa">
    <w:name w:val="Текст информации об изменениях"/>
    <w:basedOn w:val="a"/>
    <w:next w:val="a"/>
    <w:uiPriority w:val="99"/>
    <w:rsid w:val="00C3778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353842"/>
      <w:sz w:val="20"/>
      <w:szCs w:val="20"/>
      <w:lang w:eastAsia="ru-RU"/>
    </w:rPr>
  </w:style>
  <w:style w:type="paragraph" w:customStyle="1" w:styleId="affb">
    <w:name w:val="Информация об изменениях"/>
    <w:basedOn w:val="affa"/>
    <w:next w:val="a"/>
    <w:uiPriority w:val="99"/>
    <w:rsid w:val="00C3778E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c">
    <w:name w:val="Текст (справка)"/>
    <w:basedOn w:val="a"/>
    <w:next w:val="a"/>
    <w:uiPriority w:val="99"/>
    <w:rsid w:val="00C3778E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d">
    <w:name w:val="Комментарий"/>
    <w:basedOn w:val="affc"/>
    <w:next w:val="a"/>
    <w:uiPriority w:val="99"/>
    <w:rsid w:val="00C3778E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e">
    <w:name w:val="Информация об изменениях документа"/>
    <w:basedOn w:val="affd"/>
    <w:next w:val="a"/>
    <w:uiPriority w:val="99"/>
    <w:rsid w:val="00C3778E"/>
    <w:pPr>
      <w:spacing w:before="0"/>
    </w:pPr>
    <w:rPr>
      <w:i/>
      <w:iCs/>
    </w:rPr>
  </w:style>
  <w:style w:type="paragraph" w:customStyle="1" w:styleId="afff">
    <w:name w:val="Текст (лев. подпись)"/>
    <w:basedOn w:val="a"/>
    <w:next w:val="a"/>
    <w:uiPriority w:val="99"/>
    <w:rsid w:val="00C377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0">
    <w:name w:val="Колонтитул (левый)"/>
    <w:basedOn w:val="afff"/>
    <w:next w:val="a"/>
    <w:uiPriority w:val="99"/>
    <w:rsid w:val="00C3778E"/>
    <w:pPr>
      <w:jc w:val="both"/>
    </w:pPr>
    <w:rPr>
      <w:sz w:val="16"/>
      <w:szCs w:val="16"/>
    </w:rPr>
  </w:style>
  <w:style w:type="paragraph" w:customStyle="1" w:styleId="afff1">
    <w:name w:val="Текст (прав. подпись)"/>
    <w:basedOn w:val="a"/>
    <w:next w:val="a"/>
    <w:uiPriority w:val="99"/>
    <w:rsid w:val="00C3778E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2">
    <w:name w:val="Колонтитул (правый)"/>
    <w:basedOn w:val="afff1"/>
    <w:next w:val="a"/>
    <w:uiPriority w:val="99"/>
    <w:rsid w:val="00C3778E"/>
    <w:pPr>
      <w:jc w:val="both"/>
    </w:pPr>
    <w:rPr>
      <w:sz w:val="16"/>
      <w:szCs w:val="16"/>
    </w:rPr>
  </w:style>
  <w:style w:type="paragraph" w:customStyle="1" w:styleId="afff3">
    <w:name w:val="Комментарий пользователя"/>
    <w:basedOn w:val="affd"/>
    <w:next w:val="a"/>
    <w:uiPriority w:val="99"/>
    <w:rsid w:val="00C3778E"/>
    <w:pPr>
      <w:spacing w:before="0"/>
      <w:jc w:val="left"/>
    </w:pPr>
    <w:rPr>
      <w:shd w:val="clear" w:color="auto" w:fill="FFDFE0"/>
    </w:rPr>
  </w:style>
  <w:style w:type="paragraph" w:customStyle="1" w:styleId="afff4">
    <w:name w:val="Куда обратиться?"/>
    <w:basedOn w:val="afa"/>
    <w:next w:val="a"/>
    <w:uiPriority w:val="99"/>
    <w:rsid w:val="00C3778E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5">
    <w:name w:val="Моноширинный"/>
    <w:basedOn w:val="a"/>
    <w:next w:val="a"/>
    <w:uiPriority w:val="99"/>
    <w:rsid w:val="00C3778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lang w:eastAsia="ru-RU"/>
    </w:rPr>
  </w:style>
  <w:style w:type="character" w:customStyle="1" w:styleId="afff6">
    <w:name w:val="Найденные слова"/>
    <w:uiPriority w:val="99"/>
    <w:rsid w:val="00C3778E"/>
    <w:rPr>
      <w:rFonts w:cs="Times New Roman"/>
      <w:b w:val="0"/>
      <w:color w:val="26282F"/>
      <w:sz w:val="26"/>
      <w:shd w:val="clear" w:color="auto" w:fill="FFF580"/>
    </w:rPr>
  </w:style>
  <w:style w:type="character" w:customStyle="1" w:styleId="afff7">
    <w:name w:val="Не вступил в силу"/>
    <w:uiPriority w:val="99"/>
    <w:rsid w:val="00C3778E"/>
    <w:rPr>
      <w:rFonts w:cs="Times New Roman"/>
      <w:b w:val="0"/>
      <w:color w:val="000000"/>
      <w:sz w:val="26"/>
      <w:shd w:val="clear" w:color="auto" w:fill="D8EDE8"/>
    </w:rPr>
  </w:style>
  <w:style w:type="paragraph" w:customStyle="1" w:styleId="afff8">
    <w:name w:val="Необходимые документы"/>
    <w:basedOn w:val="afa"/>
    <w:next w:val="a"/>
    <w:uiPriority w:val="99"/>
    <w:rsid w:val="00C3778E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9">
    <w:name w:val="Объект"/>
    <w:basedOn w:val="a"/>
    <w:next w:val="a"/>
    <w:uiPriority w:val="99"/>
    <w:rsid w:val="00C3778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afffa">
    <w:name w:val="Таблицы (моноширинный)"/>
    <w:basedOn w:val="a"/>
    <w:next w:val="a"/>
    <w:rsid w:val="00C3778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lang w:eastAsia="ru-RU"/>
    </w:rPr>
  </w:style>
  <w:style w:type="paragraph" w:customStyle="1" w:styleId="afffb">
    <w:name w:val="Оглавление"/>
    <w:basedOn w:val="afffa"/>
    <w:next w:val="a"/>
    <w:uiPriority w:val="99"/>
    <w:rsid w:val="00C3778E"/>
    <w:pPr>
      <w:ind w:left="140"/>
    </w:pPr>
    <w:rPr>
      <w:rFonts w:ascii="Arial" w:hAnsi="Arial" w:cs="Arial"/>
      <w:sz w:val="24"/>
      <w:szCs w:val="24"/>
    </w:rPr>
  </w:style>
  <w:style w:type="character" w:customStyle="1" w:styleId="afffc">
    <w:name w:val="Опечатки"/>
    <w:uiPriority w:val="99"/>
    <w:rsid w:val="00C3778E"/>
    <w:rPr>
      <w:color w:val="FF0000"/>
      <w:sz w:val="26"/>
    </w:rPr>
  </w:style>
  <w:style w:type="paragraph" w:customStyle="1" w:styleId="afffd">
    <w:name w:val="Переменная часть"/>
    <w:basedOn w:val="aff"/>
    <w:next w:val="a"/>
    <w:uiPriority w:val="99"/>
    <w:rsid w:val="00C3778E"/>
    <w:rPr>
      <w:rFonts w:ascii="Arial" w:hAnsi="Arial" w:cs="Arial"/>
      <w:sz w:val="20"/>
      <w:szCs w:val="20"/>
    </w:rPr>
  </w:style>
  <w:style w:type="paragraph" w:customStyle="1" w:styleId="afffe">
    <w:name w:val="Подвал для информации об изменениях"/>
    <w:basedOn w:val="1"/>
    <w:next w:val="a"/>
    <w:uiPriority w:val="99"/>
    <w:rsid w:val="00C3778E"/>
    <w:pPr>
      <w:keepNext w:val="0"/>
      <w:widowControl w:val="0"/>
      <w:autoSpaceDE w:val="0"/>
      <w:autoSpaceDN w:val="0"/>
      <w:adjustRightInd w:val="0"/>
      <w:jc w:val="both"/>
      <w:outlineLvl w:val="9"/>
    </w:pPr>
    <w:rPr>
      <w:rFonts w:ascii="Arial" w:hAnsi="Arial"/>
      <w:b w:val="0"/>
      <w:bCs w:val="0"/>
      <w:kern w:val="0"/>
      <w:sz w:val="20"/>
      <w:szCs w:val="20"/>
    </w:rPr>
  </w:style>
  <w:style w:type="paragraph" w:customStyle="1" w:styleId="affff">
    <w:name w:val="Подзаголовок для информации об изменениях"/>
    <w:basedOn w:val="affa"/>
    <w:next w:val="a"/>
    <w:uiPriority w:val="99"/>
    <w:rsid w:val="00C3778E"/>
    <w:rPr>
      <w:b/>
      <w:bCs/>
      <w:sz w:val="24"/>
      <w:szCs w:val="24"/>
    </w:rPr>
  </w:style>
  <w:style w:type="paragraph" w:customStyle="1" w:styleId="affff0">
    <w:name w:val="Подчёркнуный текст"/>
    <w:basedOn w:val="a"/>
    <w:next w:val="a"/>
    <w:uiPriority w:val="99"/>
    <w:rsid w:val="00C3778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1">
    <w:name w:val="Постоянная часть"/>
    <w:basedOn w:val="aff"/>
    <w:next w:val="a"/>
    <w:uiPriority w:val="99"/>
    <w:rsid w:val="00C3778E"/>
    <w:rPr>
      <w:rFonts w:ascii="Arial" w:hAnsi="Arial" w:cs="Arial"/>
      <w:sz w:val="22"/>
      <w:szCs w:val="22"/>
    </w:rPr>
  </w:style>
  <w:style w:type="paragraph" w:customStyle="1" w:styleId="affff2">
    <w:name w:val="Прижатый влево"/>
    <w:basedOn w:val="a"/>
    <w:next w:val="a"/>
    <w:uiPriority w:val="99"/>
    <w:rsid w:val="00C377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3">
    <w:name w:val="Пример."/>
    <w:basedOn w:val="afa"/>
    <w:next w:val="a"/>
    <w:uiPriority w:val="99"/>
    <w:rsid w:val="00C3778E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4">
    <w:name w:val="Примечание."/>
    <w:basedOn w:val="afa"/>
    <w:next w:val="a"/>
    <w:uiPriority w:val="99"/>
    <w:rsid w:val="00C3778E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f5">
    <w:name w:val="Продолжение ссылки"/>
    <w:uiPriority w:val="99"/>
    <w:rsid w:val="00C3778E"/>
  </w:style>
  <w:style w:type="paragraph" w:customStyle="1" w:styleId="affff6">
    <w:name w:val="Словарная статья"/>
    <w:basedOn w:val="a"/>
    <w:next w:val="a"/>
    <w:uiPriority w:val="99"/>
    <w:rsid w:val="00C3778E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f7">
    <w:name w:val="Сравнение редакций"/>
    <w:uiPriority w:val="99"/>
    <w:rsid w:val="00C3778E"/>
    <w:rPr>
      <w:rFonts w:cs="Times New Roman"/>
      <w:b w:val="0"/>
      <w:color w:val="26282F"/>
      <w:sz w:val="26"/>
    </w:rPr>
  </w:style>
  <w:style w:type="character" w:customStyle="1" w:styleId="affff8">
    <w:name w:val="Сравнение редакций. Добавленный фрагмент"/>
    <w:uiPriority w:val="99"/>
    <w:rsid w:val="00C3778E"/>
    <w:rPr>
      <w:color w:val="000000"/>
      <w:shd w:val="clear" w:color="auto" w:fill="C1D7FF"/>
    </w:rPr>
  </w:style>
  <w:style w:type="character" w:customStyle="1" w:styleId="affff9">
    <w:name w:val="Сравнение редакций. Удаленный фрагмент"/>
    <w:uiPriority w:val="99"/>
    <w:rsid w:val="00C3778E"/>
    <w:rPr>
      <w:color w:val="000000"/>
      <w:shd w:val="clear" w:color="auto" w:fill="C4C413"/>
    </w:rPr>
  </w:style>
  <w:style w:type="paragraph" w:customStyle="1" w:styleId="affffa">
    <w:name w:val="Ссылка на официальную публикацию"/>
    <w:basedOn w:val="a"/>
    <w:next w:val="a"/>
    <w:uiPriority w:val="99"/>
    <w:rsid w:val="00C3778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b">
    <w:name w:val="Текст в таблице"/>
    <w:basedOn w:val="af7"/>
    <w:next w:val="a"/>
    <w:uiPriority w:val="99"/>
    <w:rsid w:val="00C3778E"/>
    <w:pPr>
      <w:ind w:firstLine="500"/>
    </w:pPr>
  </w:style>
  <w:style w:type="paragraph" w:customStyle="1" w:styleId="affffc">
    <w:name w:val="Текст ЭР (см. также)"/>
    <w:basedOn w:val="a"/>
    <w:next w:val="a"/>
    <w:uiPriority w:val="99"/>
    <w:rsid w:val="00C3778E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lang w:eastAsia="ru-RU"/>
    </w:rPr>
  </w:style>
  <w:style w:type="paragraph" w:customStyle="1" w:styleId="affffd">
    <w:name w:val="Технический комментарий"/>
    <w:basedOn w:val="a"/>
    <w:next w:val="a"/>
    <w:uiPriority w:val="99"/>
    <w:rsid w:val="00C377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  <w:lang w:eastAsia="ru-RU"/>
    </w:rPr>
  </w:style>
  <w:style w:type="character" w:customStyle="1" w:styleId="affffe">
    <w:name w:val="Утратил силу"/>
    <w:uiPriority w:val="99"/>
    <w:rsid w:val="00C3778E"/>
    <w:rPr>
      <w:rFonts w:cs="Times New Roman"/>
      <w:b w:val="0"/>
      <w:strike/>
      <w:color w:val="666600"/>
      <w:sz w:val="26"/>
    </w:rPr>
  </w:style>
  <w:style w:type="paragraph" w:customStyle="1" w:styleId="afffff">
    <w:name w:val="Формула"/>
    <w:basedOn w:val="a"/>
    <w:next w:val="a"/>
    <w:uiPriority w:val="99"/>
    <w:rsid w:val="00C3778E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  <w:lang w:eastAsia="ru-RU"/>
    </w:rPr>
  </w:style>
  <w:style w:type="paragraph" w:customStyle="1" w:styleId="afffff0">
    <w:name w:val="Центрированный (таблица)"/>
    <w:basedOn w:val="af7"/>
    <w:next w:val="a"/>
    <w:uiPriority w:val="99"/>
    <w:rsid w:val="00C3778E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C3778E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16">
    <w:name w:val="Абзац списка1"/>
    <w:basedOn w:val="a"/>
    <w:qFormat/>
    <w:rsid w:val="00C3778E"/>
    <w:pPr>
      <w:ind w:left="720"/>
    </w:pPr>
    <w:rPr>
      <w:rFonts w:ascii="Calibri" w:eastAsia="Times New Roman" w:hAnsi="Calibri" w:cs="Calibri"/>
      <w:lang w:eastAsia="ru-RU"/>
    </w:rPr>
  </w:style>
  <w:style w:type="character" w:customStyle="1" w:styleId="WW8Num1ztrue">
    <w:name w:val="WW8Num1ztrue"/>
    <w:rsid w:val="00C3778E"/>
  </w:style>
  <w:style w:type="character" w:customStyle="1" w:styleId="afffff1">
    <w:name w:val="Основной текст с отступом Знак"/>
    <w:basedOn w:val="a0"/>
    <w:link w:val="afffff2"/>
    <w:rsid w:val="00C3778E"/>
    <w:rPr>
      <w:rFonts w:ascii="Calibri" w:eastAsia="Calibri" w:hAnsi="Calibri" w:cs="Times New Roman"/>
    </w:rPr>
  </w:style>
  <w:style w:type="paragraph" w:styleId="afffff2">
    <w:name w:val="Body Text Indent"/>
    <w:basedOn w:val="a"/>
    <w:link w:val="afffff1"/>
    <w:unhideWhenUsed/>
    <w:rsid w:val="00C3778E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17">
    <w:name w:val="Основной текст с отступом Знак1"/>
    <w:basedOn w:val="a0"/>
    <w:uiPriority w:val="99"/>
    <w:semiHidden/>
    <w:rsid w:val="00C3778E"/>
  </w:style>
  <w:style w:type="character" w:customStyle="1" w:styleId="FontStyle17">
    <w:name w:val="Font Style17"/>
    <w:rsid w:val="00C3778E"/>
    <w:rPr>
      <w:rFonts w:ascii="Times New Roman" w:hAnsi="Times New Roman" w:cs="Times New Roman"/>
      <w:sz w:val="26"/>
      <w:szCs w:val="26"/>
    </w:rPr>
  </w:style>
  <w:style w:type="paragraph" w:customStyle="1" w:styleId="Style14">
    <w:name w:val="Style14"/>
    <w:basedOn w:val="a"/>
    <w:rsid w:val="00C3778E"/>
    <w:pPr>
      <w:widowControl w:val="0"/>
      <w:autoSpaceDE w:val="0"/>
      <w:autoSpaceDN w:val="0"/>
      <w:adjustRightInd w:val="0"/>
      <w:spacing w:after="0" w:line="479" w:lineRule="exact"/>
      <w:ind w:firstLine="53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basedOn w:val="a0"/>
    <w:link w:val="ConsPlusNormal"/>
    <w:rsid w:val="00C3778E"/>
    <w:rPr>
      <w:rFonts w:ascii="Arial" w:eastAsia="Times New Roman" w:hAnsi="Arial" w:cs="Arial"/>
      <w:sz w:val="20"/>
      <w:szCs w:val="20"/>
      <w:lang w:eastAsia="ru-RU"/>
    </w:rPr>
  </w:style>
  <w:style w:type="paragraph" w:styleId="afffff3">
    <w:name w:val="Document Map"/>
    <w:basedOn w:val="a"/>
    <w:link w:val="afffff4"/>
    <w:uiPriority w:val="99"/>
    <w:semiHidden/>
    <w:unhideWhenUsed/>
    <w:rsid w:val="00C3778E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fff4">
    <w:name w:val="Схема документа Знак"/>
    <w:basedOn w:val="a0"/>
    <w:link w:val="afffff3"/>
    <w:uiPriority w:val="99"/>
    <w:semiHidden/>
    <w:rsid w:val="00C3778E"/>
    <w:rPr>
      <w:rFonts w:ascii="Tahoma" w:eastAsia="Times New Roman" w:hAnsi="Tahoma" w:cs="Tahoma"/>
      <w:sz w:val="16"/>
      <w:szCs w:val="16"/>
      <w:lang w:eastAsia="ru-RU"/>
    </w:rPr>
  </w:style>
  <w:style w:type="table" w:styleId="afffff5">
    <w:name w:val="Table Grid"/>
    <w:basedOn w:val="a1"/>
    <w:uiPriority w:val="59"/>
    <w:rsid w:val="00C3778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6">
    <w:name w:val="footnote reference"/>
    <w:uiPriority w:val="99"/>
    <w:semiHidden/>
    <w:unhideWhenUsed/>
    <w:rsid w:val="00C3778E"/>
    <w:rPr>
      <w:vertAlign w:val="superscript"/>
    </w:rPr>
  </w:style>
  <w:style w:type="character" w:styleId="afffff7">
    <w:name w:val="annotation reference"/>
    <w:uiPriority w:val="99"/>
    <w:semiHidden/>
    <w:unhideWhenUsed/>
    <w:rsid w:val="00C3778E"/>
    <w:rPr>
      <w:sz w:val="16"/>
      <w:szCs w:val="16"/>
    </w:rPr>
  </w:style>
  <w:style w:type="paragraph" w:styleId="32">
    <w:name w:val="Body Text Indent 3"/>
    <w:basedOn w:val="a"/>
    <w:link w:val="33"/>
    <w:uiPriority w:val="99"/>
    <w:semiHidden/>
    <w:unhideWhenUsed/>
    <w:rsid w:val="00C3778E"/>
    <w:pPr>
      <w:spacing w:after="120"/>
      <w:ind w:left="283"/>
    </w:pPr>
    <w:rPr>
      <w:rFonts w:ascii="Calibri" w:eastAsia="Calibri" w:hAnsi="Calibri" w:cs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C3778E"/>
    <w:rPr>
      <w:rFonts w:ascii="Calibri" w:eastAsia="Calibri" w:hAnsi="Calibri" w:cs="Times New Roman"/>
      <w:sz w:val="16"/>
      <w:szCs w:val="16"/>
      <w:lang w:eastAsia="ru-RU"/>
    </w:rPr>
  </w:style>
  <w:style w:type="paragraph" w:customStyle="1" w:styleId="18">
    <w:name w:val="Îáû÷íûé1"/>
    <w:rsid w:val="00C3778E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C377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9">
    <w:name w:val="Обычный1"/>
    <w:rsid w:val="00C3778E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4">
    <w:name w:val="Body Text 3"/>
    <w:basedOn w:val="a"/>
    <w:link w:val="35"/>
    <w:unhideWhenUsed/>
    <w:rsid w:val="00C3778E"/>
    <w:pPr>
      <w:spacing w:after="120"/>
    </w:pPr>
    <w:rPr>
      <w:rFonts w:ascii="Calibri" w:eastAsia="Calibri" w:hAnsi="Calibri" w:cs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0"/>
    <w:link w:val="34"/>
    <w:rsid w:val="00C3778E"/>
    <w:rPr>
      <w:rFonts w:ascii="Calibri" w:eastAsia="Calibri" w:hAnsi="Calibri" w:cs="Times New Roman"/>
      <w:sz w:val="16"/>
      <w:szCs w:val="16"/>
      <w:lang w:eastAsia="ru-RU"/>
    </w:rPr>
  </w:style>
  <w:style w:type="character" w:customStyle="1" w:styleId="FontStyle13">
    <w:name w:val="Font Style13"/>
    <w:rsid w:val="00C3778E"/>
    <w:rPr>
      <w:rFonts w:ascii="Times New Roman" w:hAnsi="Times New Roman" w:cs="Times New Roman"/>
      <w:sz w:val="22"/>
      <w:szCs w:val="22"/>
    </w:rPr>
  </w:style>
  <w:style w:type="paragraph" w:customStyle="1" w:styleId="ConsTitle">
    <w:name w:val="ConsTitle"/>
    <w:rsid w:val="00C3778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fffff8">
    <w:name w:val="Title"/>
    <w:basedOn w:val="a"/>
    <w:link w:val="afffff9"/>
    <w:qFormat/>
    <w:rsid w:val="00C3778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fff9">
    <w:name w:val="Название Знак"/>
    <w:basedOn w:val="a0"/>
    <w:link w:val="afffff8"/>
    <w:rsid w:val="00C3778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ffffa">
    <w:name w:val="Strong"/>
    <w:qFormat/>
    <w:rsid w:val="00C3778E"/>
    <w:rPr>
      <w:b/>
      <w:bCs/>
    </w:rPr>
  </w:style>
  <w:style w:type="paragraph" w:styleId="HTML">
    <w:name w:val="HTML Preformatted"/>
    <w:basedOn w:val="a"/>
    <w:link w:val="HTML0"/>
    <w:uiPriority w:val="99"/>
    <w:rsid w:val="00C377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3778E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1">
    <w:name w:val="ConsPlusNormal1"/>
    <w:uiPriority w:val="99"/>
    <w:rsid w:val="00C3778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kern w:val="1"/>
      <w:sz w:val="16"/>
      <w:szCs w:val="16"/>
      <w:lang w:eastAsia="hi-IN" w:bidi="hi-IN"/>
    </w:rPr>
  </w:style>
  <w:style w:type="character" w:customStyle="1" w:styleId="140">
    <w:name w:val="Обычный + 14 пт Знак"/>
    <w:aliases w:val="По ширине Знак,Первая строка:  0 Знак,95 см Знак"/>
    <w:link w:val="141"/>
    <w:uiPriority w:val="99"/>
    <w:locked/>
    <w:rsid w:val="00C3778E"/>
    <w:rPr>
      <w:sz w:val="28"/>
      <w:szCs w:val="28"/>
    </w:rPr>
  </w:style>
  <w:style w:type="paragraph" w:customStyle="1" w:styleId="141">
    <w:name w:val="Обычный + 14 пт"/>
    <w:aliases w:val="По ширине,Первая строка:  0,95 см,27 см"/>
    <w:basedOn w:val="a"/>
    <w:link w:val="140"/>
    <w:uiPriority w:val="99"/>
    <w:rsid w:val="00C3778E"/>
    <w:pPr>
      <w:spacing w:after="0" w:line="240" w:lineRule="auto"/>
      <w:jc w:val="both"/>
    </w:pPr>
    <w:rPr>
      <w:sz w:val="28"/>
      <w:szCs w:val="28"/>
    </w:rPr>
  </w:style>
  <w:style w:type="character" w:customStyle="1" w:styleId="blk">
    <w:name w:val="blk"/>
    <w:rsid w:val="00C3778E"/>
  </w:style>
  <w:style w:type="character" w:customStyle="1" w:styleId="auto-matches">
    <w:name w:val="auto-matches"/>
    <w:basedOn w:val="a0"/>
    <w:rsid w:val="00C3778E"/>
  </w:style>
  <w:style w:type="paragraph" w:customStyle="1" w:styleId="copyright-info">
    <w:name w:val="copyright-info"/>
    <w:basedOn w:val="a"/>
    <w:rsid w:val="00C37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Абзац списка Знак"/>
    <w:aliases w:val="Абзац списка для документа Знак"/>
    <w:link w:val="a9"/>
    <w:uiPriority w:val="34"/>
    <w:locked/>
    <w:rsid w:val="00C3778E"/>
    <w:rPr>
      <w:rFonts w:ascii="Calibri" w:eastAsia="Calibri" w:hAnsi="Calibri" w:cs="Times New Roman"/>
      <w:lang w:eastAsia="ru-RU"/>
    </w:rPr>
  </w:style>
  <w:style w:type="paragraph" w:styleId="afffffb">
    <w:name w:val="Normal (Web)"/>
    <w:basedOn w:val="a"/>
    <w:uiPriority w:val="99"/>
    <w:semiHidden/>
    <w:unhideWhenUsed/>
    <w:rsid w:val="00C37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C3778E"/>
    <w:pPr>
      <w:widowControl w:val="0"/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Bodytext2">
    <w:name w:val="Body text (2)_"/>
    <w:link w:val="Bodytext20"/>
    <w:locked/>
    <w:rsid w:val="00C3778E"/>
    <w:rPr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C3778E"/>
    <w:pPr>
      <w:widowControl w:val="0"/>
      <w:shd w:val="clear" w:color="auto" w:fill="FFFFFF"/>
      <w:spacing w:before="360" w:after="240" w:line="322" w:lineRule="exact"/>
    </w:pPr>
    <w:rPr>
      <w:sz w:val="28"/>
      <w:szCs w:val="28"/>
    </w:rPr>
  </w:style>
  <w:style w:type="character" w:customStyle="1" w:styleId="1a">
    <w:name w:val="Текст выноски Знак1"/>
    <w:uiPriority w:val="99"/>
    <w:semiHidden/>
    <w:rsid w:val="00C3778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10">
    <w:name w:val="Основной текст с отступом 3 Знак1"/>
    <w:uiPriority w:val="99"/>
    <w:semiHidden/>
    <w:rsid w:val="00C3778E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imkort@mail.ru" TargetMode="External"/><Relationship Id="rId13" Type="http://schemas.openxmlformats.org/officeDocument/2006/relationships/image" Target="media/image3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745DF5D269053B095E434F5AA68354A11B2E5A51612EFF697255EBDDC496C2AD6662401C0DC4BF2B9916D3AD687EC217E3A761FB593942265FCE34C41FUB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59</Pages>
  <Words>12524</Words>
  <Characters>71389</Characters>
  <Application>Microsoft Office Word</Application>
  <DocSecurity>0</DocSecurity>
  <Lines>594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2</cp:revision>
  <dcterms:created xsi:type="dcterms:W3CDTF">2021-12-23T13:08:00Z</dcterms:created>
  <dcterms:modified xsi:type="dcterms:W3CDTF">2021-12-23T13:25:00Z</dcterms:modified>
</cp:coreProperties>
</file>